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BCC54" w14:textId="0BCD3BB7" w:rsidR="0048157E" w:rsidRPr="00C1791C" w:rsidRDefault="00C1791C" w:rsidP="00C1791C">
      <w:pPr>
        <w:pStyle w:val="3040"/>
        <w:overflowPunct w:val="0"/>
        <w:spacing w:line="520" w:lineRule="exact"/>
        <w:ind w:firstLine="480"/>
        <w:rPr>
          <w:color w:val="auto"/>
          <w:sz w:val="32"/>
          <w:szCs w:val="32"/>
        </w:rPr>
      </w:pPr>
      <w:bookmarkStart w:id="0" w:name="_Toc12786009"/>
      <w:r>
        <w:rPr>
          <w:rFonts w:hint="eastAsia"/>
          <w:color w:val="auto"/>
          <w:sz w:val="32"/>
          <w:szCs w:val="32"/>
        </w:rPr>
        <w:t>(</w:t>
      </w:r>
      <w:r w:rsidR="0048157E" w:rsidRPr="00C1791C">
        <w:rPr>
          <w:color w:val="auto"/>
          <w:sz w:val="32"/>
          <w:szCs w:val="32"/>
        </w:rPr>
        <w:t>二</w:t>
      </w:r>
      <w:bookmarkStart w:id="1" w:name="國立臺灣大學附設醫院作業基金"/>
      <w:r>
        <w:rPr>
          <w:rFonts w:hint="eastAsia"/>
          <w:color w:val="auto"/>
          <w:sz w:val="32"/>
          <w:szCs w:val="32"/>
        </w:rPr>
        <w:t>)</w:t>
      </w:r>
      <w:r w:rsidR="0048157E" w:rsidRPr="00C1791C">
        <w:rPr>
          <w:color w:val="auto"/>
          <w:sz w:val="32"/>
          <w:szCs w:val="32"/>
        </w:rPr>
        <w:t>國立臺灣大學附設醫院作業基金</w:t>
      </w:r>
      <w:bookmarkEnd w:id="0"/>
      <w:bookmarkEnd w:id="1"/>
    </w:p>
    <w:p w14:paraId="4DDA8E14" w14:textId="6D5D9BFA" w:rsidR="0048157E" w:rsidRPr="009C0F13" w:rsidRDefault="0048157E" w:rsidP="00163D2F">
      <w:pPr>
        <w:pStyle w:val="3012"/>
        <w:spacing w:line="502" w:lineRule="exact"/>
        <w:ind w:firstLine="480"/>
        <w:rPr>
          <w:color w:val="auto"/>
        </w:rPr>
      </w:pPr>
      <w:r w:rsidRPr="009C0F13">
        <w:rPr>
          <w:rFonts w:hint="eastAsia"/>
          <w:color w:val="auto"/>
        </w:rPr>
        <w:t>政府為應國立臺灣大學醫學院教學研究與醫療服務之需要，依據行政院商討</w:t>
      </w:r>
      <w:proofErr w:type="gramStart"/>
      <w:r w:rsidRPr="009C0F13">
        <w:rPr>
          <w:rFonts w:hint="eastAsia"/>
          <w:color w:val="auto"/>
        </w:rPr>
        <w:t>61</w:t>
      </w:r>
      <w:proofErr w:type="gramEnd"/>
      <w:r w:rsidRPr="009C0F13">
        <w:rPr>
          <w:rFonts w:hint="eastAsia"/>
          <w:color w:val="auto"/>
        </w:rPr>
        <w:t>年度各類特種基金預算編列問題會議決議，設立國立臺灣大學附設醫院作業基金，</w:t>
      </w:r>
      <w:proofErr w:type="gramStart"/>
      <w:r w:rsidRPr="009C0F13">
        <w:rPr>
          <w:rFonts w:hint="eastAsia"/>
          <w:color w:val="auto"/>
        </w:rPr>
        <w:t>嗣</w:t>
      </w:r>
      <w:proofErr w:type="gramEnd"/>
      <w:r w:rsidRPr="009C0F13">
        <w:rPr>
          <w:rFonts w:hint="eastAsia"/>
          <w:color w:val="auto"/>
        </w:rPr>
        <w:t>93年將前行政院衛生署雲林醫院醫療藥品基金、國立</w:t>
      </w:r>
      <w:proofErr w:type="gramStart"/>
      <w:r w:rsidRPr="009C0F13">
        <w:rPr>
          <w:rFonts w:hint="eastAsia"/>
          <w:color w:val="auto"/>
        </w:rPr>
        <w:t>臺</w:t>
      </w:r>
      <w:proofErr w:type="gramEnd"/>
      <w:r w:rsidRPr="009C0F13">
        <w:rPr>
          <w:rFonts w:hint="eastAsia"/>
          <w:color w:val="auto"/>
        </w:rPr>
        <w:t>北護理學院附設醫院作業基金以作業單位方式併入該基金，復依立法院審查該基金96年度預算案決議，國立臺灣大學醫學院附設醫院雲林、</w:t>
      </w:r>
      <w:proofErr w:type="gramStart"/>
      <w:r w:rsidRPr="009C0F13">
        <w:rPr>
          <w:rFonts w:hint="eastAsia"/>
          <w:color w:val="auto"/>
        </w:rPr>
        <w:t>北護分院</w:t>
      </w:r>
      <w:proofErr w:type="gramEnd"/>
      <w:r w:rsidRPr="009C0F13">
        <w:rPr>
          <w:rFonts w:hint="eastAsia"/>
          <w:color w:val="auto"/>
        </w:rPr>
        <w:t>編列附屬單位預算之分預算，並自97年1月1日起增設雲林、</w:t>
      </w:r>
      <w:proofErr w:type="gramStart"/>
      <w:r w:rsidRPr="009C0F13">
        <w:rPr>
          <w:rFonts w:hint="eastAsia"/>
          <w:color w:val="auto"/>
        </w:rPr>
        <w:t>北護分院</w:t>
      </w:r>
      <w:proofErr w:type="gramEnd"/>
      <w:r w:rsidRPr="009C0F13">
        <w:rPr>
          <w:rFonts w:hint="eastAsia"/>
          <w:color w:val="auto"/>
        </w:rPr>
        <w:t>作業基金。又為提供第一及第二核能發電廠附近居民之高品質醫療服務，經行政院於97年9月1日同意財團法人北海岸金山醫院改制為國立臺灣大學附設醫院金山分院作業基金。另行政院於100年1月14日同意將前行政院衛生署新竹、竹東醫院醫療藥品基金，自100年7月1日起以作業單位方式併入該基金，並自</w:t>
      </w:r>
      <w:proofErr w:type="gramStart"/>
      <w:r w:rsidRPr="009C0F13">
        <w:rPr>
          <w:rFonts w:hint="eastAsia"/>
          <w:color w:val="auto"/>
        </w:rPr>
        <w:t>101</w:t>
      </w:r>
      <w:proofErr w:type="gramEnd"/>
      <w:r w:rsidRPr="009C0F13">
        <w:rPr>
          <w:rFonts w:hint="eastAsia"/>
          <w:color w:val="auto"/>
        </w:rPr>
        <w:t>年度起編列附屬單位預算之分預算</w:t>
      </w:r>
      <w:r w:rsidR="007A7B44" w:rsidRPr="009C0F13">
        <w:rPr>
          <w:rFonts w:hint="eastAsia"/>
          <w:color w:val="auto"/>
        </w:rPr>
        <w:t>，復</w:t>
      </w:r>
      <w:r w:rsidR="00922DEA" w:rsidRPr="009C0F13">
        <w:rPr>
          <w:rFonts w:hint="eastAsia"/>
          <w:color w:val="auto"/>
        </w:rPr>
        <w:t>為協助生</w:t>
      </w:r>
      <w:proofErr w:type="gramStart"/>
      <w:r w:rsidR="00922DEA" w:rsidRPr="009C0F13">
        <w:rPr>
          <w:rFonts w:hint="eastAsia"/>
          <w:color w:val="auto"/>
        </w:rPr>
        <w:t>醫</w:t>
      </w:r>
      <w:proofErr w:type="gramEnd"/>
      <w:r w:rsidR="00922DEA" w:rsidRPr="009C0F13">
        <w:rPr>
          <w:rFonts w:hint="eastAsia"/>
          <w:color w:val="auto"/>
        </w:rPr>
        <w:t>產業發展，自109年1月1日起設</w:t>
      </w:r>
      <w:r w:rsidR="00F91938" w:rsidRPr="009C0F13">
        <w:rPr>
          <w:rFonts w:hint="eastAsia"/>
          <w:color w:val="auto"/>
        </w:rPr>
        <w:t>立</w:t>
      </w:r>
      <w:r w:rsidR="00922DEA" w:rsidRPr="009C0F13">
        <w:rPr>
          <w:rFonts w:hint="eastAsia"/>
          <w:color w:val="auto"/>
        </w:rPr>
        <w:t>新竹生</w:t>
      </w:r>
      <w:proofErr w:type="gramStart"/>
      <w:r w:rsidR="00922DEA" w:rsidRPr="009C0F13">
        <w:rPr>
          <w:rFonts w:hint="eastAsia"/>
          <w:color w:val="auto"/>
        </w:rPr>
        <w:t>醫</w:t>
      </w:r>
      <w:proofErr w:type="gramEnd"/>
      <w:r w:rsidR="00922DEA" w:rsidRPr="009C0F13">
        <w:rPr>
          <w:rFonts w:hint="eastAsia"/>
          <w:color w:val="auto"/>
        </w:rPr>
        <w:t>園區分院作業基金</w:t>
      </w:r>
      <w:r w:rsidR="00811DFA" w:rsidRPr="009C0F13">
        <w:rPr>
          <w:rFonts w:hint="eastAsia"/>
          <w:color w:val="auto"/>
        </w:rPr>
        <w:t>，隸屬國立臺灣大學附設醫院作業基金</w:t>
      </w:r>
      <w:r w:rsidRPr="009C0F13">
        <w:rPr>
          <w:rFonts w:hint="eastAsia"/>
          <w:color w:val="auto"/>
        </w:rPr>
        <w:t>（含國立臺灣大學附設醫院雲林分院作業基金等</w:t>
      </w:r>
      <w:r w:rsidR="00922DEA" w:rsidRPr="009C0F13">
        <w:rPr>
          <w:rFonts w:hint="eastAsia"/>
          <w:color w:val="auto"/>
        </w:rPr>
        <w:t>6</w:t>
      </w:r>
      <w:r w:rsidRPr="009C0F13">
        <w:rPr>
          <w:rFonts w:hint="eastAsia"/>
          <w:color w:val="auto"/>
        </w:rPr>
        <w:t>個分基金）。該基金</w:t>
      </w:r>
      <w:proofErr w:type="gramStart"/>
      <w:r w:rsidRPr="009C0F13">
        <w:rPr>
          <w:rFonts w:hint="eastAsia"/>
          <w:color w:val="auto"/>
        </w:rPr>
        <w:t>10</w:t>
      </w:r>
      <w:r w:rsidR="00922DEA" w:rsidRPr="009C0F13">
        <w:rPr>
          <w:rFonts w:hint="eastAsia"/>
          <w:color w:val="auto"/>
        </w:rPr>
        <w:t>9</w:t>
      </w:r>
      <w:proofErr w:type="gramEnd"/>
      <w:r w:rsidRPr="009C0F13">
        <w:rPr>
          <w:rFonts w:hint="eastAsia"/>
          <w:color w:val="auto"/>
        </w:rPr>
        <w:t>年度各項營運計畫及預算之執行等，經予書面審核，</w:t>
      </w:r>
      <w:r w:rsidR="00922DEA" w:rsidRPr="009C0F13">
        <w:rPr>
          <w:rFonts w:hint="eastAsia"/>
          <w:color w:val="auto"/>
        </w:rPr>
        <w:t>並於期中派員就地抽查，</w:t>
      </w:r>
      <w:r w:rsidRPr="009C0F13">
        <w:rPr>
          <w:rFonts w:hint="eastAsia"/>
          <w:color w:val="auto"/>
        </w:rPr>
        <w:t>茲將</w:t>
      </w:r>
      <w:r w:rsidR="00922DEA" w:rsidRPr="009C0F13">
        <w:rPr>
          <w:rFonts w:hint="eastAsia"/>
          <w:color w:val="auto"/>
        </w:rPr>
        <w:t>查</w:t>
      </w:r>
      <w:r w:rsidRPr="009C0F13">
        <w:rPr>
          <w:rFonts w:hint="eastAsia"/>
          <w:color w:val="auto"/>
        </w:rPr>
        <w:t>核結果說明如次</w:t>
      </w:r>
      <w:r w:rsidRPr="009C0F13">
        <w:rPr>
          <w:color w:val="auto"/>
        </w:rPr>
        <w:t>：</w:t>
      </w:r>
    </w:p>
    <w:p w14:paraId="54896DC1" w14:textId="77777777" w:rsidR="0048157E" w:rsidRPr="009C0F13" w:rsidRDefault="0048157E" w:rsidP="00163D2F">
      <w:pPr>
        <w:pStyle w:val="3021"/>
        <w:overflowPunct w:val="0"/>
        <w:spacing w:line="502" w:lineRule="exact"/>
        <w:ind w:firstLine="1261"/>
        <w:rPr>
          <w:color w:val="auto"/>
          <w:sz w:val="28"/>
          <w:szCs w:val="32"/>
        </w:rPr>
      </w:pPr>
      <w:r w:rsidRPr="009C0F13">
        <w:rPr>
          <w:color w:val="auto"/>
          <w:sz w:val="28"/>
          <w:szCs w:val="32"/>
        </w:rPr>
        <w:t>1.　營運計畫實施情形之查核</w:t>
      </w:r>
    </w:p>
    <w:p w14:paraId="374472CF" w14:textId="77777777" w:rsidR="0048157E" w:rsidRPr="009C0F13" w:rsidRDefault="0048157E" w:rsidP="00163D2F">
      <w:pPr>
        <w:pStyle w:val="3012"/>
        <w:spacing w:line="502" w:lineRule="exact"/>
        <w:ind w:firstLine="480"/>
        <w:rPr>
          <w:color w:val="auto"/>
        </w:rPr>
      </w:pPr>
      <w:r w:rsidRPr="009C0F13">
        <w:rPr>
          <w:rFonts w:hint="eastAsia"/>
          <w:color w:val="auto"/>
        </w:rPr>
        <w:t>該基金主要營運計畫係醫學教育研究與醫療服務。</w:t>
      </w:r>
      <w:proofErr w:type="gramStart"/>
      <w:r w:rsidRPr="009C0F13">
        <w:rPr>
          <w:rFonts w:hint="eastAsia"/>
          <w:color w:val="auto"/>
        </w:rPr>
        <w:t>10</w:t>
      </w:r>
      <w:r w:rsidR="00F66031" w:rsidRPr="009C0F13">
        <w:rPr>
          <w:rFonts w:hint="eastAsia"/>
          <w:color w:val="auto"/>
        </w:rPr>
        <w:t>9</w:t>
      </w:r>
      <w:proofErr w:type="gramEnd"/>
      <w:r w:rsidRPr="009C0F13">
        <w:rPr>
          <w:rFonts w:hint="eastAsia"/>
          <w:color w:val="auto"/>
        </w:rPr>
        <w:t>年度營運項目2項，實施結果，</w:t>
      </w:r>
      <w:r w:rsidR="00F66031" w:rsidRPr="009C0F13">
        <w:rPr>
          <w:rFonts w:hint="eastAsia"/>
          <w:color w:val="auto"/>
        </w:rPr>
        <w:t>實際</w:t>
      </w:r>
      <w:proofErr w:type="gramStart"/>
      <w:r w:rsidR="00F66031" w:rsidRPr="009C0F13">
        <w:rPr>
          <w:rFonts w:hint="eastAsia"/>
          <w:color w:val="auto"/>
        </w:rPr>
        <w:t>數均較原</w:t>
      </w:r>
      <w:proofErr w:type="gramEnd"/>
      <w:r w:rsidR="00F66031" w:rsidRPr="009C0F13">
        <w:rPr>
          <w:rFonts w:hint="eastAsia"/>
          <w:color w:val="auto"/>
        </w:rPr>
        <w:t>預計減少</w:t>
      </w:r>
      <w:r w:rsidRPr="009C0F13">
        <w:rPr>
          <w:rFonts w:hint="eastAsia"/>
          <w:color w:val="auto"/>
        </w:rPr>
        <w:t>，其執行情形如次</w:t>
      </w:r>
      <w:r w:rsidRPr="009C0F13">
        <w:rPr>
          <w:color w:val="auto"/>
        </w:rPr>
        <w:t>：</w:t>
      </w:r>
    </w:p>
    <w:p w14:paraId="57F5460A" w14:textId="5E001529" w:rsidR="0048157E" w:rsidRPr="009C0F13" w:rsidRDefault="0048157E" w:rsidP="00163D2F">
      <w:pPr>
        <w:pStyle w:val="3031"/>
        <w:spacing w:line="502" w:lineRule="exact"/>
        <w:ind w:firstLine="1320"/>
        <w:rPr>
          <w:color w:val="auto"/>
        </w:rPr>
      </w:pPr>
      <w:r w:rsidRPr="009C0F13">
        <w:rPr>
          <w:color w:val="auto"/>
        </w:rPr>
        <w:t>(1)</w:t>
      </w:r>
      <w:r w:rsidRPr="009C0F13">
        <w:rPr>
          <w:rFonts w:hint="eastAsia"/>
          <w:color w:val="auto"/>
        </w:rPr>
        <w:t xml:space="preserve">　</w:t>
      </w:r>
      <w:r w:rsidRPr="009C0F13">
        <w:rPr>
          <w:color w:val="auto"/>
        </w:rPr>
        <w:t>門診病患醫療</w:t>
      </w:r>
      <w:r w:rsidRPr="009C0F13">
        <w:rPr>
          <w:color w:val="auto"/>
        </w:rPr>
        <w:tab/>
      </w:r>
      <w:r w:rsidRPr="009C0F13">
        <w:rPr>
          <w:rFonts w:hint="eastAsia"/>
          <w:color w:val="auto"/>
        </w:rPr>
        <w:t xml:space="preserve">　</w:t>
      </w:r>
      <w:r w:rsidR="00F66031" w:rsidRPr="009C0F13">
        <w:rPr>
          <w:rFonts w:hint="eastAsia"/>
          <w:color w:val="auto"/>
        </w:rPr>
        <w:t>預計</w:t>
      </w:r>
      <w:r w:rsidR="00F66031" w:rsidRPr="009C0F13">
        <w:rPr>
          <w:color w:val="auto"/>
        </w:rPr>
        <w:t>480萬餘</w:t>
      </w:r>
      <w:proofErr w:type="gramStart"/>
      <w:r w:rsidR="00F66031" w:rsidRPr="009C0F13">
        <w:rPr>
          <w:color w:val="auto"/>
        </w:rPr>
        <w:t>人次，</w:t>
      </w:r>
      <w:proofErr w:type="gramEnd"/>
      <w:r w:rsidR="00F66031" w:rsidRPr="009C0F13">
        <w:rPr>
          <w:color w:val="auto"/>
        </w:rPr>
        <w:t>實際為460萬餘</w:t>
      </w:r>
      <w:proofErr w:type="gramStart"/>
      <w:r w:rsidR="00F66031" w:rsidRPr="009C0F13">
        <w:rPr>
          <w:color w:val="auto"/>
        </w:rPr>
        <w:t>人次，</w:t>
      </w:r>
      <w:proofErr w:type="gramEnd"/>
      <w:r w:rsidR="00F66031" w:rsidRPr="009C0F13">
        <w:rPr>
          <w:color w:val="auto"/>
        </w:rPr>
        <w:t>較預計減少19萬餘</w:t>
      </w:r>
      <w:proofErr w:type="gramStart"/>
      <w:r w:rsidR="00F66031" w:rsidRPr="009C0F13">
        <w:rPr>
          <w:color w:val="auto"/>
        </w:rPr>
        <w:t>人次，</w:t>
      </w:r>
      <w:proofErr w:type="gramEnd"/>
      <w:r w:rsidR="00F66031" w:rsidRPr="009C0F13">
        <w:rPr>
          <w:color w:val="auto"/>
        </w:rPr>
        <w:t>約4.15％，主要係新竹分院</w:t>
      </w:r>
      <w:r w:rsidR="000A29D8" w:rsidRPr="009C0F13">
        <w:rPr>
          <w:rFonts w:hint="eastAsia"/>
          <w:color w:val="auto"/>
        </w:rPr>
        <w:t>等</w:t>
      </w:r>
      <w:r w:rsidR="00F66031" w:rsidRPr="009C0F13">
        <w:rPr>
          <w:color w:val="auto"/>
        </w:rPr>
        <w:t>受</w:t>
      </w:r>
      <w:proofErr w:type="gramStart"/>
      <w:r w:rsidR="00F66031" w:rsidRPr="009C0F13">
        <w:rPr>
          <w:color w:val="auto"/>
        </w:rPr>
        <w:t>新型冠</w:t>
      </w:r>
      <w:proofErr w:type="gramEnd"/>
      <w:r w:rsidR="00F66031" w:rsidRPr="009C0F13">
        <w:rPr>
          <w:color w:val="auto"/>
        </w:rPr>
        <w:t>狀病毒肺炎（COVID</w:t>
      </w:r>
      <w:r w:rsidR="00A32DE4" w:rsidRPr="009C0F13">
        <w:rPr>
          <w:rFonts w:hint="eastAsia"/>
          <w:color w:val="auto"/>
        </w:rPr>
        <w:t>－</w:t>
      </w:r>
      <w:r w:rsidR="00F66031" w:rsidRPr="009C0F13">
        <w:rPr>
          <w:color w:val="auto"/>
        </w:rPr>
        <w:t>19）</w:t>
      </w:r>
      <w:proofErr w:type="gramStart"/>
      <w:r w:rsidR="00F66031" w:rsidRPr="009C0F13">
        <w:rPr>
          <w:color w:val="auto"/>
        </w:rPr>
        <w:t>疫</w:t>
      </w:r>
      <w:proofErr w:type="gramEnd"/>
      <w:r w:rsidR="00F66031" w:rsidRPr="009C0F13">
        <w:rPr>
          <w:color w:val="auto"/>
        </w:rPr>
        <w:t>情影響，門診人次較預計減少所致</w:t>
      </w:r>
      <w:r w:rsidRPr="009C0F13">
        <w:rPr>
          <w:rFonts w:hint="eastAsia"/>
          <w:color w:val="auto"/>
        </w:rPr>
        <w:t>。至各醫院營運情形列表如次</w:t>
      </w:r>
      <w:r w:rsidRPr="009C0F13">
        <w:rPr>
          <w:color w:val="auto"/>
        </w:rPr>
        <w:t>：</w:t>
      </w:r>
    </w:p>
    <w:p w14:paraId="778CDB7A" w14:textId="77777777" w:rsidR="0048157E" w:rsidRPr="003868B7" w:rsidRDefault="0048157E" w:rsidP="0048157E">
      <w:pPr>
        <w:pStyle w:val="1230"/>
        <w:spacing w:line="410" w:lineRule="exact"/>
        <w:ind w:firstLine="1100"/>
        <w:jc w:val="right"/>
        <w:rPr>
          <w:sz w:val="20"/>
        </w:rPr>
      </w:pPr>
      <w:r w:rsidRPr="003868B7">
        <w:rPr>
          <w:rFonts w:hint="eastAsia"/>
          <w:sz w:val="20"/>
        </w:rPr>
        <w:t>單位：人次</w:t>
      </w:r>
    </w:p>
    <w:tbl>
      <w:tblPr>
        <w:tblW w:w="9984" w:type="dxa"/>
        <w:jc w:val="center"/>
        <w:tblLayout w:type="fixed"/>
        <w:tblCellMar>
          <w:left w:w="28" w:type="dxa"/>
          <w:right w:w="28" w:type="dxa"/>
        </w:tblCellMar>
        <w:tblLook w:val="04A0" w:firstRow="1" w:lastRow="0" w:firstColumn="1" w:lastColumn="0" w:noHBand="0" w:noVBand="1"/>
      </w:tblPr>
      <w:tblGrid>
        <w:gridCol w:w="4568"/>
        <w:gridCol w:w="1560"/>
        <w:gridCol w:w="1559"/>
        <w:gridCol w:w="1417"/>
        <w:gridCol w:w="880"/>
      </w:tblGrid>
      <w:tr w:rsidR="0048157E" w:rsidRPr="003868B7" w14:paraId="2EA5FE23" w14:textId="77777777" w:rsidTr="002E2B11">
        <w:trPr>
          <w:cantSplit/>
          <w:trHeight w:hRule="exact" w:val="397"/>
          <w:jc w:val="center"/>
        </w:trPr>
        <w:tc>
          <w:tcPr>
            <w:tcW w:w="4568" w:type="dxa"/>
            <w:vMerge w:val="restart"/>
            <w:tcBorders>
              <w:top w:val="single" w:sz="8" w:space="0" w:color="auto"/>
              <w:left w:val="nil"/>
              <w:bottom w:val="single" w:sz="8" w:space="0" w:color="auto"/>
              <w:right w:val="single" w:sz="4" w:space="0" w:color="auto"/>
            </w:tcBorders>
            <w:vAlign w:val="center"/>
            <w:hideMark/>
          </w:tcPr>
          <w:p w14:paraId="71CCBC19" w14:textId="77777777" w:rsidR="0048157E" w:rsidRPr="003868B7" w:rsidRDefault="0048157E" w:rsidP="00427529">
            <w:pPr>
              <w:snapToGrid w:val="0"/>
              <w:ind w:firstLineChars="0" w:firstLine="0"/>
              <w:jc w:val="distribute"/>
              <w:rPr>
                <w:bCs/>
                <w:sz w:val="22"/>
              </w:rPr>
            </w:pPr>
            <w:r w:rsidRPr="003868B7">
              <w:rPr>
                <w:rFonts w:hint="eastAsia"/>
                <w:bCs/>
                <w:sz w:val="22"/>
              </w:rPr>
              <w:t>醫院名稱</w:t>
            </w:r>
          </w:p>
        </w:tc>
        <w:tc>
          <w:tcPr>
            <w:tcW w:w="1560" w:type="dxa"/>
            <w:vMerge w:val="restart"/>
            <w:tcBorders>
              <w:top w:val="single" w:sz="8" w:space="0" w:color="auto"/>
              <w:left w:val="single" w:sz="4" w:space="0" w:color="auto"/>
              <w:bottom w:val="single" w:sz="8" w:space="0" w:color="auto"/>
              <w:right w:val="single" w:sz="4" w:space="0" w:color="auto"/>
            </w:tcBorders>
            <w:vAlign w:val="center"/>
            <w:hideMark/>
          </w:tcPr>
          <w:p w14:paraId="5658F0C2" w14:textId="77777777" w:rsidR="0048157E" w:rsidRPr="003868B7" w:rsidRDefault="0048157E" w:rsidP="00427529">
            <w:pPr>
              <w:snapToGrid w:val="0"/>
              <w:ind w:firstLineChars="0" w:firstLine="0"/>
              <w:jc w:val="distribute"/>
              <w:rPr>
                <w:bCs/>
                <w:sz w:val="22"/>
              </w:rPr>
            </w:pPr>
            <w:r w:rsidRPr="003868B7">
              <w:rPr>
                <w:rFonts w:hint="eastAsia"/>
                <w:bCs/>
                <w:sz w:val="22"/>
              </w:rPr>
              <w:t>預計數</w:t>
            </w:r>
          </w:p>
        </w:tc>
        <w:tc>
          <w:tcPr>
            <w:tcW w:w="1559" w:type="dxa"/>
            <w:vMerge w:val="restart"/>
            <w:tcBorders>
              <w:top w:val="single" w:sz="8" w:space="0" w:color="auto"/>
              <w:left w:val="single" w:sz="4" w:space="0" w:color="auto"/>
              <w:bottom w:val="single" w:sz="8" w:space="0" w:color="auto"/>
              <w:right w:val="single" w:sz="4" w:space="0" w:color="auto"/>
            </w:tcBorders>
            <w:vAlign w:val="center"/>
            <w:hideMark/>
          </w:tcPr>
          <w:p w14:paraId="2D192F0D" w14:textId="77777777" w:rsidR="0048157E" w:rsidRPr="003868B7" w:rsidRDefault="0048157E" w:rsidP="00427529">
            <w:pPr>
              <w:snapToGrid w:val="0"/>
              <w:ind w:firstLineChars="0" w:firstLine="0"/>
              <w:jc w:val="distribute"/>
              <w:rPr>
                <w:bCs/>
                <w:sz w:val="22"/>
              </w:rPr>
            </w:pPr>
            <w:r w:rsidRPr="003868B7">
              <w:rPr>
                <w:rFonts w:hint="eastAsia"/>
                <w:bCs/>
                <w:sz w:val="22"/>
              </w:rPr>
              <w:t>實際數</w:t>
            </w:r>
          </w:p>
        </w:tc>
        <w:tc>
          <w:tcPr>
            <w:tcW w:w="2297" w:type="dxa"/>
            <w:gridSpan w:val="2"/>
            <w:tcBorders>
              <w:top w:val="single" w:sz="8" w:space="0" w:color="auto"/>
              <w:left w:val="single" w:sz="4" w:space="0" w:color="auto"/>
              <w:bottom w:val="single" w:sz="4" w:space="0" w:color="auto"/>
              <w:right w:val="nil"/>
            </w:tcBorders>
            <w:vAlign w:val="center"/>
            <w:hideMark/>
          </w:tcPr>
          <w:p w14:paraId="3A2EC0C4" w14:textId="77777777" w:rsidR="0048157E" w:rsidRPr="003868B7" w:rsidRDefault="0048157E" w:rsidP="00427529">
            <w:pPr>
              <w:snapToGrid w:val="0"/>
              <w:ind w:firstLineChars="0" w:firstLine="0"/>
              <w:jc w:val="distribute"/>
              <w:rPr>
                <w:bCs/>
                <w:sz w:val="22"/>
              </w:rPr>
            </w:pPr>
            <w:r w:rsidRPr="003868B7">
              <w:rPr>
                <w:rFonts w:hint="eastAsia"/>
                <w:bCs/>
                <w:sz w:val="22"/>
              </w:rPr>
              <w:t>比較增減</w:t>
            </w:r>
          </w:p>
        </w:tc>
      </w:tr>
      <w:tr w:rsidR="0048157E" w:rsidRPr="003868B7" w14:paraId="6C9B54F8" w14:textId="77777777" w:rsidTr="002E2B11">
        <w:trPr>
          <w:cantSplit/>
          <w:trHeight w:hRule="exact" w:val="397"/>
          <w:jc w:val="center"/>
        </w:trPr>
        <w:tc>
          <w:tcPr>
            <w:tcW w:w="4568" w:type="dxa"/>
            <w:vMerge/>
            <w:tcBorders>
              <w:top w:val="single" w:sz="8" w:space="0" w:color="auto"/>
              <w:left w:val="nil"/>
              <w:bottom w:val="single" w:sz="8" w:space="0" w:color="auto"/>
              <w:right w:val="single" w:sz="4" w:space="0" w:color="auto"/>
            </w:tcBorders>
            <w:vAlign w:val="center"/>
            <w:hideMark/>
          </w:tcPr>
          <w:p w14:paraId="311363E0" w14:textId="77777777" w:rsidR="0048157E" w:rsidRPr="003868B7" w:rsidRDefault="0048157E" w:rsidP="00427529">
            <w:pPr>
              <w:overflowPunct/>
              <w:ind w:firstLineChars="0" w:firstLine="0"/>
              <w:jc w:val="left"/>
              <w:rPr>
                <w:bCs/>
                <w:sz w:val="22"/>
              </w:rPr>
            </w:pPr>
          </w:p>
        </w:tc>
        <w:tc>
          <w:tcPr>
            <w:tcW w:w="1560" w:type="dxa"/>
            <w:vMerge/>
            <w:tcBorders>
              <w:top w:val="single" w:sz="8" w:space="0" w:color="auto"/>
              <w:left w:val="single" w:sz="4" w:space="0" w:color="auto"/>
              <w:bottom w:val="single" w:sz="8" w:space="0" w:color="auto"/>
              <w:right w:val="single" w:sz="4" w:space="0" w:color="auto"/>
            </w:tcBorders>
            <w:vAlign w:val="center"/>
            <w:hideMark/>
          </w:tcPr>
          <w:p w14:paraId="4FEB5613" w14:textId="77777777" w:rsidR="0048157E" w:rsidRPr="003868B7" w:rsidRDefault="0048157E" w:rsidP="00427529">
            <w:pPr>
              <w:overflowPunct/>
              <w:ind w:firstLineChars="0" w:firstLine="0"/>
              <w:jc w:val="left"/>
              <w:rPr>
                <w:bCs/>
                <w:sz w:val="22"/>
              </w:rPr>
            </w:pPr>
          </w:p>
        </w:tc>
        <w:tc>
          <w:tcPr>
            <w:tcW w:w="1559" w:type="dxa"/>
            <w:vMerge/>
            <w:tcBorders>
              <w:top w:val="single" w:sz="8" w:space="0" w:color="auto"/>
              <w:left w:val="single" w:sz="4" w:space="0" w:color="auto"/>
              <w:bottom w:val="single" w:sz="8" w:space="0" w:color="auto"/>
              <w:right w:val="single" w:sz="4" w:space="0" w:color="auto"/>
            </w:tcBorders>
            <w:vAlign w:val="center"/>
            <w:hideMark/>
          </w:tcPr>
          <w:p w14:paraId="1251FE9B" w14:textId="77777777" w:rsidR="0048157E" w:rsidRPr="003868B7" w:rsidRDefault="0048157E" w:rsidP="00427529">
            <w:pPr>
              <w:overflowPunct/>
              <w:ind w:firstLineChars="0" w:firstLine="0"/>
              <w:jc w:val="left"/>
              <w:rPr>
                <w:bCs/>
                <w:sz w:val="22"/>
              </w:rPr>
            </w:pPr>
          </w:p>
        </w:tc>
        <w:tc>
          <w:tcPr>
            <w:tcW w:w="1417" w:type="dxa"/>
            <w:tcBorders>
              <w:top w:val="single" w:sz="4" w:space="0" w:color="auto"/>
              <w:left w:val="single" w:sz="4" w:space="0" w:color="auto"/>
              <w:bottom w:val="single" w:sz="8" w:space="0" w:color="auto"/>
              <w:right w:val="single" w:sz="4" w:space="0" w:color="auto"/>
            </w:tcBorders>
            <w:vAlign w:val="center"/>
            <w:hideMark/>
          </w:tcPr>
          <w:p w14:paraId="6EA142C4" w14:textId="77777777" w:rsidR="0048157E" w:rsidRPr="003868B7" w:rsidRDefault="0048157E" w:rsidP="00427529">
            <w:pPr>
              <w:snapToGrid w:val="0"/>
              <w:ind w:firstLineChars="0" w:firstLine="0"/>
              <w:jc w:val="distribute"/>
              <w:rPr>
                <w:bCs/>
                <w:sz w:val="22"/>
              </w:rPr>
            </w:pPr>
            <w:r w:rsidRPr="003868B7">
              <w:rPr>
                <w:rFonts w:hint="eastAsia"/>
                <w:bCs/>
                <w:sz w:val="22"/>
              </w:rPr>
              <w:t>增減數</w:t>
            </w:r>
          </w:p>
        </w:tc>
        <w:tc>
          <w:tcPr>
            <w:tcW w:w="880" w:type="dxa"/>
            <w:tcBorders>
              <w:top w:val="single" w:sz="4" w:space="0" w:color="auto"/>
              <w:left w:val="single" w:sz="4" w:space="0" w:color="auto"/>
              <w:bottom w:val="single" w:sz="8" w:space="0" w:color="auto"/>
              <w:right w:val="nil"/>
            </w:tcBorders>
            <w:vAlign w:val="center"/>
            <w:hideMark/>
          </w:tcPr>
          <w:p w14:paraId="3B8B5DD4" w14:textId="77777777" w:rsidR="0048157E" w:rsidRPr="003868B7" w:rsidRDefault="0048157E" w:rsidP="00427529">
            <w:pPr>
              <w:snapToGrid w:val="0"/>
              <w:ind w:firstLineChars="0" w:firstLine="0"/>
              <w:jc w:val="distribute"/>
              <w:rPr>
                <w:bCs/>
                <w:sz w:val="22"/>
              </w:rPr>
            </w:pPr>
            <w:r w:rsidRPr="003868B7">
              <w:rPr>
                <w:rFonts w:hint="eastAsia"/>
                <w:bCs/>
                <w:sz w:val="22"/>
              </w:rPr>
              <w:t>％</w:t>
            </w:r>
          </w:p>
        </w:tc>
      </w:tr>
      <w:tr w:rsidR="00750E39" w:rsidRPr="003868B7" w14:paraId="69008451" w14:textId="77777777" w:rsidTr="000A2709">
        <w:trPr>
          <w:cantSplit/>
          <w:trHeight w:val="397"/>
          <w:jc w:val="center"/>
        </w:trPr>
        <w:tc>
          <w:tcPr>
            <w:tcW w:w="4568" w:type="dxa"/>
            <w:tcBorders>
              <w:top w:val="single" w:sz="8" w:space="0" w:color="auto"/>
              <w:left w:val="nil"/>
              <w:right w:val="single" w:sz="4" w:space="0" w:color="auto"/>
            </w:tcBorders>
            <w:vAlign w:val="center"/>
          </w:tcPr>
          <w:p w14:paraId="1E17AED3" w14:textId="77777777" w:rsidR="00F66031" w:rsidRPr="003868B7" w:rsidRDefault="00F66031" w:rsidP="00427529">
            <w:pPr>
              <w:snapToGrid w:val="0"/>
              <w:spacing w:line="240" w:lineRule="exact"/>
              <w:ind w:firstLineChars="0" w:firstLine="0"/>
              <w:jc w:val="distribute"/>
              <w:rPr>
                <w:rFonts w:cs="新細明體"/>
                <w:b/>
                <w:bCs/>
                <w:kern w:val="0"/>
                <w:sz w:val="22"/>
                <w:szCs w:val="22"/>
              </w:rPr>
            </w:pPr>
            <w:r w:rsidRPr="003868B7">
              <w:rPr>
                <w:rFonts w:cs="新細明體" w:hint="eastAsia"/>
                <w:b/>
                <w:bCs/>
                <w:kern w:val="0"/>
                <w:sz w:val="22"/>
                <w:szCs w:val="22"/>
              </w:rPr>
              <w:t>合計</w:t>
            </w:r>
          </w:p>
        </w:tc>
        <w:tc>
          <w:tcPr>
            <w:tcW w:w="1560" w:type="dxa"/>
            <w:tcBorders>
              <w:top w:val="single" w:sz="8" w:space="0" w:color="auto"/>
              <w:left w:val="single" w:sz="4" w:space="0" w:color="auto"/>
              <w:right w:val="single" w:sz="4" w:space="0" w:color="auto"/>
            </w:tcBorders>
            <w:vAlign w:val="center"/>
          </w:tcPr>
          <w:p w14:paraId="0D9A8A87" w14:textId="77777777" w:rsidR="00F66031" w:rsidRPr="003868B7" w:rsidRDefault="00F66031" w:rsidP="002E2B11">
            <w:pPr>
              <w:ind w:right="28" w:firstLineChars="0" w:firstLine="0"/>
              <w:jc w:val="right"/>
              <w:rPr>
                <w:rFonts w:cs="新細明體"/>
                <w:b/>
                <w:sz w:val="22"/>
                <w:szCs w:val="22"/>
              </w:rPr>
            </w:pPr>
            <w:r w:rsidRPr="003868B7">
              <w:rPr>
                <w:b/>
                <w:sz w:val="22"/>
              </w:rPr>
              <w:t>4,808,374</w:t>
            </w:r>
          </w:p>
        </w:tc>
        <w:tc>
          <w:tcPr>
            <w:tcW w:w="1559" w:type="dxa"/>
            <w:tcBorders>
              <w:top w:val="single" w:sz="8" w:space="0" w:color="auto"/>
              <w:left w:val="single" w:sz="4" w:space="0" w:color="auto"/>
              <w:right w:val="single" w:sz="4" w:space="0" w:color="auto"/>
            </w:tcBorders>
            <w:vAlign w:val="center"/>
          </w:tcPr>
          <w:p w14:paraId="7CC12785" w14:textId="77777777" w:rsidR="00F66031" w:rsidRPr="003868B7" w:rsidRDefault="00F66031" w:rsidP="002E2B11">
            <w:pPr>
              <w:ind w:right="28" w:firstLineChars="0" w:firstLine="0"/>
              <w:jc w:val="right"/>
              <w:rPr>
                <w:rFonts w:cs="新細明體"/>
                <w:b/>
                <w:sz w:val="22"/>
                <w:szCs w:val="22"/>
              </w:rPr>
            </w:pPr>
            <w:r w:rsidRPr="003868B7">
              <w:rPr>
                <w:b/>
                <w:sz w:val="22"/>
              </w:rPr>
              <w:t>4,608,635</w:t>
            </w:r>
          </w:p>
        </w:tc>
        <w:tc>
          <w:tcPr>
            <w:tcW w:w="1417" w:type="dxa"/>
            <w:tcBorders>
              <w:top w:val="single" w:sz="8" w:space="0" w:color="auto"/>
              <w:left w:val="single" w:sz="4" w:space="0" w:color="auto"/>
              <w:right w:val="single" w:sz="4" w:space="0" w:color="auto"/>
            </w:tcBorders>
            <w:vAlign w:val="center"/>
          </w:tcPr>
          <w:p w14:paraId="1916084A" w14:textId="54006F4A" w:rsidR="00F66031" w:rsidRPr="003868B7" w:rsidRDefault="00F66031" w:rsidP="002E2B11">
            <w:pPr>
              <w:ind w:right="28" w:firstLineChars="0" w:firstLine="0"/>
              <w:jc w:val="right"/>
              <w:rPr>
                <w:rFonts w:cs="新細明體"/>
                <w:b/>
                <w:sz w:val="22"/>
                <w:szCs w:val="22"/>
              </w:rPr>
            </w:pPr>
            <w:r w:rsidRPr="003868B7">
              <w:rPr>
                <w:b/>
                <w:sz w:val="22"/>
              </w:rPr>
              <w:t>-</w:t>
            </w:r>
            <w:r w:rsidR="00AC2B4D" w:rsidRPr="003868B7">
              <w:rPr>
                <w:rFonts w:hint="eastAsia"/>
                <w:b/>
                <w:sz w:val="22"/>
              </w:rPr>
              <w:t xml:space="preserve"> </w:t>
            </w:r>
            <w:r w:rsidRPr="003868B7">
              <w:rPr>
                <w:b/>
                <w:sz w:val="22"/>
              </w:rPr>
              <w:t>199,739</w:t>
            </w:r>
          </w:p>
        </w:tc>
        <w:tc>
          <w:tcPr>
            <w:tcW w:w="880" w:type="dxa"/>
            <w:tcBorders>
              <w:top w:val="single" w:sz="8" w:space="0" w:color="auto"/>
              <w:left w:val="single" w:sz="4" w:space="0" w:color="auto"/>
              <w:right w:val="nil"/>
            </w:tcBorders>
            <w:vAlign w:val="center"/>
          </w:tcPr>
          <w:p w14:paraId="7D48B2CE" w14:textId="77777777" w:rsidR="00F66031" w:rsidRPr="003868B7" w:rsidRDefault="00F66031" w:rsidP="00427529">
            <w:pPr>
              <w:spacing w:line="240" w:lineRule="exact"/>
              <w:ind w:right="28" w:firstLineChars="0" w:firstLine="0"/>
              <w:jc w:val="right"/>
              <w:rPr>
                <w:rFonts w:cs="新細明體"/>
                <w:b/>
                <w:sz w:val="22"/>
                <w:szCs w:val="22"/>
              </w:rPr>
            </w:pPr>
            <w:r w:rsidRPr="003868B7">
              <w:rPr>
                <w:b/>
                <w:sz w:val="22"/>
              </w:rPr>
              <w:t>-</w:t>
            </w:r>
            <w:r w:rsidRPr="003868B7">
              <w:rPr>
                <w:rFonts w:hint="eastAsia"/>
                <w:b/>
                <w:sz w:val="22"/>
              </w:rPr>
              <w:t xml:space="preserve"> </w:t>
            </w:r>
            <w:r w:rsidRPr="003868B7">
              <w:rPr>
                <w:b/>
                <w:sz w:val="22"/>
              </w:rPr>
              <w:t>4.15</w:t>
            </w:r>
          </w:p>
        </w:tc>
      </w:tr>
      <w:tr w:rsidR="00750E39" w:rsidRPr="003868B7" w14:paraId="2A95AA62" w14:textId="77777777" w:rsidTr="000A2709">
        <w:trPr>
          <w:cantSplit/>
          <w:trHeight w:val="397"/>
          <w:jc w:val="center"/>
        </w:trPr>
        <w:tc>
          <w:tcPr>
            <w:tcW w:w="4568" w:type="dxa"/>
            <w:tcBorders>
              <w:left w:val="nil"/>
              <w:right w:val="single" w:sz="4" w:space="0" w:color="auto"/>
            </w:tcBorders>
            <w:vAlign w:val="center"/>
          </w:tcPr>
          <w:p w14:paraId="53E0FE74" w14:textId="016DD0B4" w:rsidR="00F66031" w:rsidRPr="003868B7" w:rsidRDefault="00F66031" w:rsidP="002E2B11">
            <w:pPr>
              <w:snapToGrid w:val="0"/>
              <w:spacing w:line="240" w:lineRule="exact"/>
              <w:ind w:rightChars="5" w:right="12" w:firstLineChars="0" w:firstLine="0"/>
              <w:jc w:val="distribute"/>
              <w:rPr>
                <w:sz w:val="22"/>
                <w:szCs w:val="22"/>
              </w:rPr>
            </w:pPr>
            <w:r w:rsidRPr="003868B7">
              <w:rPr>
                <w:rFonts w:hint="eastAsia"/>
                <w:sz w:val="22"/>
                <w:szCs w:val="22"/>
              </w:rPr>
              <w:t>國立臺灣大學</w:t>
            </w:r>
            <w:r w:rsidR="00484368">
              <w:rPr>
                <w:rFonts w:hint="eastAsia"/>
                <w:sz w:val="22"/>
                <w:szCs w:val="22"/>
              </w:rPr>
              <w:t>醫學院</w:t>
            </w:r>
            <w:r w:rsidRPr="003868B7">
              <w:rPr>
                <w:rFonts w:hint="eastAsia"/>
                <w:sz w:val="22"/>
                <w:szCs w:val="22"/>
              </w:rPr>
              <w:t>附設醫院（總院）</w:t>
            </w:r>
          </w:p>
        </w:tc>
        <w:tc>
          <w:tcPr>
            <w:tcW w:w="1560" w:type="dxa"/>
            <w:tcBorders>
              <w:left w:val="single" w:sz="4" w:space="0" w:color="auto"/>
              <w:right w:val="single" w:sz="4" w:space="0" w:color="auto"/>
            </w:tcBorders>
            <w:vAlign w:val="center"/>
          </w:tcPr>
          <w:p w14:paraId="798E789C" w14:textId="77777777" w:rsidR="00F66031" w:rsidRPr="003868B7" w:rsidRDefault="00F66031" w:rsidP="002E2B11">
            <w:pPr>
              <w:ind w:right="28" w:firstLineChars="0" w:firstLine="0"/>
              <w:jc w:val="right"/>
              <w:rPr>
                <w:rFonts w:cs="新細明體"/>
                <w:sz w:val="22"/>
                <w:szCs w:val="22"/>
              </w:rPr>
            </w:pPr>
            <w:r w:rsidRPr="003868B7">
              <w:rPr>
                <w:sz w:val="22"/>
              </w:rPr>
              <w:t>2,652,172</w:t>
            </w:r>
          </w:p>
        </w:tc>
        <w:tc>
          <w:tcPr>
            <w:tcW w:w="1559" w:type="dxa"/>
            <w:tcBorders>
              <w:left w:val="single" w:sz="4" w:space="0" w:color="auto"/>
              <w:right w:val="single" w:sz="4" w:space="0" w:color="auto"/>
            </w:tcBorders>
            <w:vAlign w:val="center"/>
          </w:tcPr>
          <w:p w14:paraId="69B5FC05" w14:textId="77777777" w:rsidR="00F66031" w:rsidRPr="003868B7" w:rsidRDefault="00F66031" w:rsidP="002E2B11">
            <w:pPr>
              <w:ind w:right="28" w:firstLineChars="0" w:firstLine="0"/>
              <w:jc w:val="right"/>
              <w:rPr>
                <w:rFonts w:cs="新細明體"/>
                <w:sz w:val="22"/>
                <w:szCs w:val="22"/>
              </w:rPr>
            </w:pPr>
            <w:r w:rsidRPr="003868B7">
              <w:rPr>
                <w:sz w:val="22"/>
              </w:rPr>
              <w:t>2,642,250</w:t>
            </w:r>
          </w:p>
        </w:tc>
        <w:tc>
          <w:tcPr>
            <w:tcW w:w="1417" w:type="dxa"/>
            <w:tcBorders>
              <w:left w:val="single" w:sz="4" w:space="0" w:color="auto"/>
              <w:right w:val="single" w:sz="4" w:space="0" w:color="auto"/>
            </w:tcBorders>
            <w:vAlign w:val="center"/>
          </w:tcPr>
          <w:p w14:paraId="059235B2" w14:textId="2FBA4AB1" w:rsidR="00F66031" w:rsidRPr="003868B7" w:rsidRDefault="00F66031" w:rsidP="002E2B11">
            <w:pPr>
              <w:ind w:right="28" w:firstLineChars="0" w:firstLine="0"/>
              <w:jc w:val="right"/>
              <w:rPr>
                <w:rFonts w:cs="新細明體"/>
                <w:sz w:val="22"/>
                <w:szCs w:val="22"/>
              </w:rPr>
            </w:pPr>
            <w:r w:rsidRPr="003868B7">
              <w:rPr>
                <w:sz w:val="22"/>
              </w:rPr>
              <w:t>-</w:t>
            </w:r>
            <w:r w:rsidR="00AC2B4D" w:rsidRPr="003868B7">
              <w:rPr>
                <w:rFonts w:hint="eastAsia"/>
                <w:sz w:val="22"/>
              </w:rPr>
              <w:t xml:space="preserve"> </w:t>
            </w:r>
            <w:r w:rsidRPr="003868B7">
              <w:rPr>
                <w:sz w:val="22"/>
              </w:rPr>
              <w:t>9,922</w:t>
            </w:r>
          </w:p>
        </w:tc>
        <w:tc>
          <w:tcPr>
            <w:tcW w:w="880" w:type="dxa"/>
            <w:tcBorders>
              <w:left w:val="single" w:sz="4" w:space="0" w:color="auto"/>
              <w:right w:val="nil"/>
            </w:tcBorders>
            <w:vAlign w:val="center"/>
          </w:tcPr>
          <w:p w14:paraId="55229407" w14:textId="77777777" w:rsidR="00F66031" w:rsidRPr="003868B7" w:rsidRDefault="00F66031" w:rsidP="00427529">
            <w:pPr>
              <w:spacing w:line="240" w:lineRule="exact"/>
              <w:ind w:right="28" w:firstLineChars="0" w:firstLine="0"/>
              <w:jc w:val="right"/>
              <w:rPr>
                <w:rFonts w:cs="新細明體"/>
                <w:sz w:val="22"/>
                <w:szCs w:val="22"/>
              </w:rPr>
            </w:pPr>
            <w:r w:rsidRPr="003868B7">
              <w:rPr>
                <w:sz w:val="22"/>
              </w:rPr>
              <w:t>-</w:t>
            </w:r>
            <w:r w:rsidRPr="003868B7">
              <w:rPr>
                <w:rFonts w:hint="eastAsia"/>
                <w:sz w:val="22"/>
              </w:rPr>
              <w:t xml:space="preserve"> </w:t>
            </w:r>
            <w:r w:rsidRPr="003868B7">
              <w:rPr>
                <w:sz w:val="22"/>
              </w:rPr>
              <w:t>0.37</w:t>
            </w:r>
          </w:p>
        </w:tc>
      </w:tr>
      <w:tr w:rsidR="00750E39" w:rsidRPr="003868B7" w14:paraId="0BCA4BD2" w14:textId="77777777" w:rsidTr="000A2709">
        <w:trPr>
          <w:cantSplit/>
          <w:trHeight w:val="397"/>
          <w:jc w:val="center"/>
        </w:trPr>
        <w:tc>
          <w:tcPr>
            <w:tcW w:w="4568" w:type="dxa"/>
            <w:tcBorders>
              <w:left w:val="nil"/>
              <w:right w:val="single" w:sz="4" w:space="0" w:color="auto"/>
            </w:tcBorders>
            <w:vAlign w:val="center"/>
          </w:tcPr>
          <w:p w14:paraId="4AB64346" w14:textId="1F9C27E9" w:rsidR="00F66031" w:rsidRPr="003868B7" w:rsidRDefault="00F66031" w:rsidP="002E2B11">
            <w:pPr>
              <w:snapToGrid w:val="0"/>
              <w:spacing w:line="240" w:lineRule="exact"/>
              <w:ind w:rightChars="5" w:right="12" w:firstLineChars="0" w:firstLine="0"/>
              <w:jc w:val="distribute"/>
              <w:rPr>
                <w:sz w:val="22"/>
                <w:szCs w:val="22"/>
              </w:rPr>
            </w:pPr>
            <w:r w:rsidRPr="003868B7">
              <w:rPr>
                <w:rFonts w:hint="eastAsia"/>
                <w:sz w:val="22"/>
                <w:szCs w:val="22"/>
              </w:rPr>
              <w:t>國立臺灣大學</w:t>
            </w:r>
            <w:r w:rsidR="00484368">
              <w:rPr>
                <w:rFonts w:hint="eastAsia"/>
                <w:sz w:val="22"/>
                <w:szCs w:val="22"/>
              </w:rPr>
              <w:t>醫學院</w:t>
            </w:r>
            <w:r w:rsidRPr="003868B7">
              <w:rPr>
                <w:rFonts w:hint="eastAsia"/>
                <w:sz w:val="22"/>
                <w:szCs w:val="22"/>
              </w:rPr>
              <w:t>附設醫院雲林分院</w:t>
            </w:r>
          </w:p>
        </w:tc>
        <w:tc>
          <w:tcPr>
            <w:tcW w:w="1560" w:type="dxa"/>
            <w:tcBorders>
              <w:left w:val="single" w:sz="4" w:space="0" w:color="auto"/>
              <w:right w:val="single" w:sz="4" w:space="0" w:color="auto"/>
            </w:tcBorders>
            <w:vAlign w:val="center"/>
          </w:tcPr>
          <w:p w14:paraId="4D3FADD2" w14:textId="77777777" w:rsidR="00F66031" w:rsidRPr="003868B7" w:rsidRDefault="00F66031" w:rsidP="002E2B11">
            <w:pPr>
              <w:ind w:right="28" w:firstLineChars="0" w:firstLine="0"/>
              <w:jc w:val="right"/>
              <w:rPr>
                <w:rFonts w:cs="新細明體"/>
                <w:sz w:val="22"/>
                <w:szCs w:val="22"/>
              </w:rPr>
            </w:pPr>
            <w:r w:rsidRPr="003868B7">
              <w:rPr>
                <w:sz w:val="22"/>
              </w:rPr>
              <w:t>728,529</w:t>
            </w:r>
          </w:p>
        </w:tc>
        <w:tc>
          <w:tcPr>
            <w:tcW w:w="1559" w:type="dxa"/>
            <w:tcBorders>
              <w:left w:val="single" w:sz="4" w:space="0" w:color="auto"/>
              <w:right w:val="single" w:sz="4" w:space="0" w:color="auto"/>
            </w:tcBorders>
            <w:vAlign w:val="center"/>
          </w:tcPr>
          <w:p w14:paraId="1EFC1F84" w14:textId="77777777" w:rsidR="00F66031" w:rsidRPr="003868B7" w:rsidRDefault="00F66031" w:rsidP="002E2B11">
            <w:pPr>
              <w:ind w:right="28" w:firstLineChars="0" w:firstLine="0"/>
              <w:jc w:val="right"/>
              <w:rPr>
                <w:rFonts w:cs="新細明體"/>
                <w:sz w:val="22"/>
                <w:szCs w:val="22"/>
              </w:rPr>
            </w:pPr>
            <w:r w:rsidRPr="003868B7">
              <w:rPr>
                <w:sz w:val="22"/>
              </w:rPr>
              <w:t>701,745</w:t>
            </w:r>
          </w:p>
        </w:tc>
        <w:tc>
          <w:tcPr>
            <w:tcW w:w="1417" w:type="dxa"/>
            <w:tcBorders>
              <w:left w:val="single" w:sz="4" w:space="0" w:color="auto"/>
              <w:right w:val="single" w:sz="4" w:space="0" w:color="auto"/>
            </w:tcBorders>
            <w:vAlign w:val="center"/>
          </w:tcPr>
          <w:p w14:paraId="4951D6B5" w14:textId="18D035DB" w:rsidR="00F66031" w:rsidRPr="003868B7" w:rsidRDefault="00F66031" w:rsidP="002E2B11">
            <w:pPr>
              <w:ind w:right="28" w:firstLineChars="0" w:firstLine="0"/>
              <w:jc w:val="right"/>
              <w:rPr>
                <w:rFonts w:cs="新細明體"/>
                <w:sz w:val="22"/>
                <w:szCs w:val="22"/>
              </w:rPr>
            </w:pPr>
            <w:r w:rsidRPr="003868B7">
              <w:rPr>
                <w:sz w:val="22"/>
              </w:rPr>
              <w:t>-</w:t>
            </w:r>
            <w:r w:rsidR="00AC2B4D" w:rsidRPr="003868B7">
              <w:rPr>
                <w:rFonts w:hint="eastAsia"/>
                <w:sz w:val="22"/>
              </w:rPr>
              <w:t xml:space="preserve"> </w:t>
            </w:r>
            <w:r w:rsidRPr="003868B7">
              <w:rPr>
                <w:sz w:val="22"/>
              </w:rPr>
              <w:t>26,784</w:t>
            </w:r>
          </w:p>
        </w:tc>
        <w:tc>
          <w:tcPr>
            <w:tcW w:w="880" w:type="dxa"/>
            <w:tcBorders>
              <w:left w:val="single" w:sz="4" w:space="0" w:color="auto"/>
              <w:right w:val="nil"/>
            </w:tcBorders>
            <w:vAlign w:val="center"/>
          </w:tcPr>
          <w:p w14:paraId="63A6A9BB" w14:textId="77777777" w:rsidR="00F66031" w:rsidRPr="003868B7" w:rsidRDefault="00F66031" w:rsidP="00427529">
            <w:pPr>
              <w:spacing w:line="240" w:lineRule="exact"/>
              <w:ind w:right="28" w:firstLineChars="0" w:firstLine="0"/>
              <w:jc w:val="right"/>
              <w:rPr>
                <w:rFonts w:cs="新細明體"/>
                <w:sz w:val="22"/>
                <w:szCs w:val="22"/>
              </w:rPr>
            </w:pPr>
            <w:r w:rsidRPr="003868B7">
              <w:rPr>
                <w:sz w:val="22"/>
              </w:rPr>
              <w:t>-</w:t>
            </w:r>
            <w:r w:rsidRPr="003868B7">
              <w:rPr>
                <w:rFonts w:hint="eastAsia"/>
                <w:sz w:val="22"/>
              </w:rPr>
              <w:t xml:space="preserve"> </w:t>
            </w:r>
            <w:r w:rsidRPr="003868B7">
              <w:rPr>
                <w:sz w:val="22"/>
              </w:rPr>
              <w:t>3.68</w:t>
            </w:r>
          </w:p>
        </w:tc>
      </w:tr>
      <w:tr w:rsidR="00750E39" w:rsidRPr="003868B7" w14:paraId="623D7E4D" w14:textId="77777777" w:rsidTr="000A2709">
        <w:trPr>
          <w:cantSplit/>
          <w:trHeight w:val="397"/>
          <w:jc w:val="center"/>
        </w:trPr>
        <w:tc>
          <w:tcPr>
            <w:tcW w:w="4568" w:type="dxa"/>
            <w:tcBorders>
              <w:left w:val="nil"/>
              <w:right w:val="single" w:sz="4" w:space="0" w:color="auto"/>
            </w:tcBorders>
            <w:vAlign w:val="center"/>
          </w:tcPr>
          <w:p w14:paraId="6ACB6571" w14:textId="44B3E525" w:rsidR="00F66031" w:rsidRPr="003868B7" w:rsidRDefault="00F66031" w:rsidP="002E2B11">
            <w:pPr>
              <w:snapToGrid w:val="0"/>
              <w:spacing w:line="240" w:lineRule="exact"/>
              <w:ind w:rightChars="5" w:right="12" w:firstLineChars="0" w:firstLine="0"/>
              <w:jc w:val="distribute"/>
              <w:rPr>
                <w:sz w:val="22"/>
                <w:szCs w:val="22"/>
              </w:rPr>
            </w:pPr>
            <w:r w:rsidRPr="003868B7">
              <w:rPr>
                <w:rFonts w:hint="eastAsia"/>
                <w:sz w:val="22"/>
                <w:szCs w:val="22"/>
              </w:rPr>
              <w:t>國立臺灣大學</w:t>
            </w:r>
            <w:r w:rsidR="00484368">
              <w:rPr>
                <w:rFonts w:hint="eastAsia"/>
                <w:sz w:val="22"/>
                <w:szCs w:val="22"/>
              </w:rPr>
              <w:t>醫學院</w:t>
            </w:r>
            <w:r w:rsidRPr="003868B7">
              <w:rPr>
                <w:rFonts w:hint="eastAsia"/>
                <w:sz w:val="22"/>
                <w:szCs w:val="22"/>
              </w:rPr>
              <w:t>附設</w:t>
            </w:r>
            <w:proofErr w:type="gramStart"/>
            <w:r w:rsidRPr="003868B7">
              <w:rPr>
                <w:rFonts w:hint="eastAsia"/>
                <w:sz w:val="22"/>
                <w:szCs w:val="22"/>
              </w:rPr>
              <w:t>醫院北護分院</w:t>
            </w:r>
            <w:proofErr w:type="gramEnd"/>
          </w:p>
        </w:tc>
        <w:tc>
          <w:tcPr>
            <w:tcW w:w="1560" w:type="dxa"/>
            <w:tcBorders>
              <w:left w:val="single" w:sz="4" w:space="0" w:color="auto"/>
              <w:right w:val="single" w:sz="4" w:space="0" w:color="auto"/>
            </w:tcBorders>
            <w:vAlign w:val="center"/>
          </w:tcPr>
          <w:p w14:paraId="17FF9C0F" w14:textId="77777777" w:rsidR="00F66031" w:rsidRPr="003868B7" w:rsidRDefault="00F66031" w:rsidP="002E2B11">
            <w:pPr>
              <w:ind w:right="28" w:firstLineChars="0" w:firstLine="0"/>
              <w:jc w:val="right"/>
              <w:rPr>
                <w:rFonts w:cs="新細明體"/>
                <w:sz w:val="22"/>
                <w:szCs w:val="22"/>
              </w:rPr>
            </w:pPr>
            <w:r w:rsidRPr="003868B7">
              <w:rPr>
                <w:sz w:val="22"/>
              </w:rPr>
              <w:t>277,340</w:t>
            </w:r>
          </w:p>
        </w:tc>
        <w:tc>
          <w:tcPr>
            <w:tcW w:w="1559" w:type="dxa"/>
            <w:tcBorders>
              <w:left w:val="single" w:sz="4" w:space="0" w:color="auto"/>
              <w:right w:val="single" w:sz="4" w:space="0" w:color="auto"/>
            </w:tcBorders>
            <w:vAlign w:val="center"/>
          </w:tcPr>
          <w:p w14:paraId="4412B69A" w14:textId="77777777" w:rsidR="00F66031" w:rsidRPr="003868B7" w:rsidRDefault="00F66031" w:rsidP="002E2B11">
            <w:pPr>
              <w:ind w:right="28" w:firstLineChars="0" w:firstLine="0"/>
              <w:jc w:val="right"/>
              <w:rPr>
                <w:rFonts w:cs="新細明體"/>
                <w:sz w:val="22"/>
                <w:szCs w:val="22"/>
              </w:rPr>
            </w:pPr>
            <w:r w:rsidRPr="003868B7">
              <w:rPr>
                <w:sz w:val="22"/>
              </w:rPr>
              <w:t>266,251</w:t>
            </w:r>
          </w:p>
        </w:tc>
        <w:tc>
          <w:tcPr>
            <w:tcW w:w="1417" w:type="dxa"/>
            <w:tcBorders>
              <w:left w:val="single" w:sz="4" w:space="0" w:color="auto"/>
              <w:right w:val="single" w:sz="4" w:space="0" w:color="auto"/>
            </w:tcBorders>
            <w:vAlign w:val="center"/>
          </w:tcPr>
          <w:p w14:paraId="1CF412E8" w14:textId="06AEC5F7" w:rsidR="00F66031" w:rsidRPr="003868B7" w:rsidRDefault="00F66031" w:rsidP="002E2B11">
            <w:pPr>
              <w:ind w:right="28" w:firstLineChars="0" w:firstLine="0"/>
              <w:jc w:val="right"/>
              <w:rPr>
                <w:rFonts w:cs="新細明體"/>
                <w:sz w:val="22"/>
                <w:szCs w:val="22"/>
              </w:rPr>
            </w:pPr>
            <w:r w:rsidRPr="003868B7">
              <w:rPr>
                <w:sz w:val="22"/>
              </w:rPr>
              <w:t>-</w:t>
            </w:r>
            <w:r w:rsidR="00AC2B4D" w:rsidRPr="003868B7">
              <w:rPr>
                <w:rFonts w:hint="eastAsia"/>
                <w:sz w:val="22"/>
              </w:rPr>
              <w:t xml:space="preserve"> </w:t>
            </w:r>
            <w:r w:rsidRPr="003868B7">
              <w:rPr>
                <w:sz w:val="22"/>
              </w:rPr>
              <w:t>11,089</w:t>
            </w:r>
          </w:p>
        </w:tc>
        <w:tc>
          <w:tcPr>
            <w:tcW w:w="880" w:type="dxa"/>
            <w:tcBorders>
              <w:left w:val="single" w:sz="4" w:space="0" w:color="auto"/>
              <w:right w:val="nil"/>
            </w:tcBorders>
            <w:vAlign w:val="center"/>
          </w:tcPr>
          <w:p w14:paraId="5A860367" w14:textId="77777777" w:rsidR="00F66031" w:rsidRPr="003868B7" w:rsidRDefault="00F66031" w:rsidP="00427529">
            <w:pPr>
              <w:spacing w:line="240" w:lineRule="exact"/>
              <w:ind w:right="28" w:firstLineChars="0" w:firstLine="0"/>
              <w:jc w:val="right"/>
              <w:rPr>
                <w:rFonts w:cs="新細明體"/>
                <w:sz w:val="22"/>
                <w:szCs w:val="22"/>
              </w:rPr>
            </w:pPr>
            <w:r w:rsidRPr="003868B7">
              <w:rPr>
                <w:sz w:val="22"/>
              </w:rPr>
              <w:t>-</w:t>
            </w:r>
            <w:r w:rsidRPr="003868B7">
              <w:rPr>
                <w:rFonts w:hint="eastAsia"/>
                <w:sz w:val="22"/>
              </w:rPr>
              <w:t xml:space="preserve"> </w:t>
            </w:r>
            <w:r w:rsidRPr="003868B7">
              <w:rPr>
                <w:sz w:val="22"/>
              </w:rPr>
              <w:t>4</w:t>
            </w:r>
            <w:r w:rsidRPr="003868B7">
              <w:rPr>
                <w:rFonts w:hint="eastAsia"/>
                <w:sz w:val="22"/>
              </w:rPr>
              <w:t>.00</w:t>
            </w:r>
          </w:p>
        </w:tc>
      </w:tr>
      <w:tr w:rsidR="00750E39" w:rsidRPr="003868B7" w14:paraId="0E6AAD09" w14:textId="77777777" w:rsidTr="000A2709">
        <w:trPr>
          <w:cantSplit/>
          <w:trHeight w:val="397"/>
          <w:jc w:val="center"/>
        </w:trPr>
        <w:tc>
          <w:tcPr>
            <w:tcW w:w="4568" w:type="dxa"/>
            <w:tcBorders>
              <w:left w:val="nil"/>
              <w:right w:val="single" w:sz="4" w:space="0" w:color="auto"/>
            </w:tcBorders>
            <w:vAlign w:val="center"/>
          </w:tcPr>
          <w:p w14:paraId="6C2341C9" w14:textId="446A8B91" w:rsidR="00F66031" w:rsidRPr="003868B7" w:rsidRDefault="00F66031" w:rsidP="002E2B11">
            <w:pPr>
              <w:snapToGrid w:val="0"/>
              <w:spacing w:line="240" w:lineRule="exact"/>
              <w:ind w:rightChars="5" w:right="12" w:firstLineChars="0" w:firstLine="0"/>
              <w:jc w:val="distribute"/>
              <w:rPr>
                <w:sz w:val="22"/>
                <w:szCs w:val="22"/>
              </w:rPr>
            </w:pPr>
            <w:r w:rsidRPr="003868B7">
              <w:rPr>
                <w:rFonts w:hint="eastAsia"/>
                <w:sz w:val="22"/>
                <w:szCs w:val="22"/>
              </w:rPr>
              <w:t>國立臺灣大學</w:t>
            </w:r>
            <w:r w:rsidR="00484368">
              <w:rPr>
                <w:rFonts w:hint="eastAsia"/>
                <w:sz w:val="22"/>
                <w:szCs w:val="22"/>
              </w:rPr>
              <w:t>醫學院</w:t>
            </w:r>
            <w:r w:rsidRPr="003868B7">
              <w:rPr>
                <w:rFonts w:hint="eastAsia"/>
                <w:sz w:val="22"/>
                <w:szCs w:val="22"/>
              </w:rPr>
              <w:t>附設醫院金山分院</w:t>
            </w:r>
          </w:p>
        </w:tc>
        <w:tc>
          <w:tcPr>
            <w:tcW w:w="1560" w:type="dxa"/>
            <w:tcBorders>
              <w:left w:val="single" w:sz="4" w:space="0" w:color="auto"/>
              <w:right w:val="single" w:sz="4" w:space="0" w:color="auto"/>
            </w:tcBorders>
            <w:vAlign w:val="center"/>
          </w:tcPr>
          <w:p w14:paraId="1F9FB8DA" w14:textId="77777777" w:rsidR="00F66031" w:rsidRPr="003868B7" w:rsidRDefault="00F66031" w:rsidP="002E2B11">
            <w:pPr>
              <w:ind w:right="28" w:firstLineChars="0" w:firstLine="0"/>
              <w:jc w:val="right"/>
              <w:rPr>
                <w:rFonts w:cs="新細明體"/>
                <w:sz w:val="22"/>
                <w:szCs w:val="22"/>
              </w:rPr>
            </w:pPr>
            <w:r w:rsidRPr="003868B7">
              <w:rPr>
                <w:sz w:val="22"/>
              </w:rPr>
              <w:t>84,000</w:t>
            </w:r>
          </w:p>
        </w:tc>
        <w:tc>
          <w:tcPr>
            <w:tcW w:w="1559" w:type="dxa"/>
            <w:tcBorders>
              <w:left w:val="single" w:sz="4" w:space="0" w:color="auto"/>
              <w:right w:val="single" w:sz="4" w:space="0" w:color="auto"/>
            </w:tcBorders>
            <w:vAlign w:val="center"/>
          </w:tcPr>
          <w:p w14:paraId="4D834E59" w14:textId="77777777" w:rsidR="00F66031" w:rsidRPr="003868B7" w:rsidRDefault="00F66031" w:rsidP="002E2B11">
            <w:pPr>
              <w:ind w:right="28" w:firstLineChars="0" w:firstLine="0"/>
              <w:jc w:val="right"/>
              <w:rPr>
                <w:rFonts w:cs="新細明體"/>
                <w:sz w:val="22"/>
                <w:szCs w:val="22"/>
              </w:rPr>
            </w:pPr>
            <w:r w:rsidRPr="003868B7">
              <w:rPr>
                <w:sz w:val="22"/>
              </w:rPr>
              <w:t>86,348</w:t>
            </w:r>
          </w:p>
        </w:tc>
        <w:tc>
          <w:tcPr>
            <w:tcW w:w="1417" w:type="dxa"/>
            <w:tcBorders>
              <w:left w:val="single" w:sz="4" w:space="0" w:color="auto"/>
              <w:right w:val="single" w:sz="4" w:space="0" w:color="auto"/>
            </w:tcBorders>
            <w:vAlign w:val="center"/>
          </w:tcPr>
          <w:p w14:paraId="41618D4A" w14:textId="77777777" w:rsidR="00F66031" w:rsidRPr="003868B7" w:rsidRDefault="00F66031" w:rsidP="002E2B11">
            <w:pPr>
              <w:ind w:right="28" w:firstLineChars="0" w:firstLine="0"/>
              <w:jc w:val="right"/>
              <w:rPr>
                <w:rFonts w:cs="新細明體"/>
                <w:sz w:val="22"/>
                <w:szCs w:val="22"/>
              </w:rPr>
            </w:pPr>
            <w:r w:rsidRPr="003868B7">
              <w:rPr>
                <w:sz w:val="22"/>
              </w:rPr>
              <w:t>2,348</w:t>
            </w:r>
          </w:p>
        </w:tc>
        <w:tc>
          <w:tcPr>
            <w:tcW w:w="880" w:type="dxa"/>
            <w:tcBorders>
              <w:left w:val="single" w:sz="4" w:space="0" w:color="auto"/>
              <w:right w:val="nil"/>
            </w:tcBorders>
            <w:vAlign w:val="center"/>
          </w:tcPr>
          <w:p w14:paraId="56762B5F" w14:textId="77777777" w:rsidR="00F66031" w:rsidRPr="003868B7" w:rsidRDefault="00F66031" w:rsidP="00427529">
            <w:pPr>
              <w:spacing w:line="240" w:lineRule="exact"/>
              <w:ind w:right="28" w:firstLineChars="0" w:firstLine="0"/>
              <w:jc w:val="right"/>
              <w:rPr>
                <w:rFonts w:cs="新細明體"/>
                <w:sz w:val="22"/>
                <w:szCs w:val="22"/>
              </w:rPr>
            </w:pPr>
            <w:r w:rsidRPr="003868B7">
              <w:rPr>
                <w:sz w:val="22"/>
              </w:rPr>
              <w:t>2.8</w:t>
            </w:r>
            <w:r w:rsidRPr="003868B7">
              <w:rPr>
                <w:rFonts w:hint="eastAsia"/>
                <w:sz w:val="22"/>
              </w:rPr>
              <w:t>0</w:t>
            </w:r>
          </w:p>
        </w:tc>
      </w:tr>
      <w:tr w:rsidR="00750E39" w:rsidRPr="003868B7" w14:paraId="595A8CE3" w14:textId="77777777" w:rsidTr="000A2709">
        <w:trPr>
          <w:cantSplit/>
          <w:trHeight w:val="397"/>
          <w:jc w:val="center"/>
        </w:trPr>
        <w:tc>
          <w:tcPr>
            <w:tcW w:w="4568" w:type="dxa"/>
            <w:tcBorders>
              <w:left w:val="nil"/>
              <w:right w:val="single" w:sz="4" w:space="0" w:color="auto"/>
            </w:tcBorders>
            <w:vAlign w:val="center"/>
          </w:tcPr>
          <w:p w14:paraId="2D7CFDB9" w14:textId="46790C52" w:rsidR="00F66031" w:rsidRPr="003868B7" w:rsidRDefault="00F66031" w:rsidP="002E2B11">
            <w:pPr>
              <w:snapToGrid w:val="0"/>
              <w:spacing w:line="240" w:lineRule="exact"/>
              <w:ind w:rightChars="5" w:right="12" w:firstLineChars="0" w:firstLine="0"/>
              <w:jc w:val="distribute"/>
              <w:rPr>
                <w:sz w:val="22"/>
                <w:szCs w:val="22"/>
              </w:rPr>
            </w:pPr>
            <w:r w:rsidRPr="003868B7">
              <w:rPr>
                <w:rFonts w:hint="eastAsia"/>
                <w:sz w:val="22"/>
                <w:szCs w:val="22"/>
              </w:rPr>
              <w:t>國立臺灣大學</w:t>
            </w:r>
            <w:r w:rsidR="00484368">
              <w:rPr>
                <w:rFonts w:hint="eastAsia"/>
                <w:sz w:val="22"/>
                <w:szCs w:val="22"/>
              </w:rPr>
              <w:t>醫學院</w:t>
            </w:r>
            <w:r w:rsidRPr="003868B7">
              <w:rPr>
                <w:rFonts w:hint="eastAsia"/>
                <w:sz w:val="22"/>
                <w:szCs w:val="22"/>
              </w:rPr>
              <w:t>附設醫院新竹分院</w:t>
            </w:r>
          </w:p>
        </w:tc>
        <w:tc>
          <w:tcPr>
            <w:tcW w:w="1560" w:type="dxa"/>
            <w:tcBorders>
              <w:left w:val="single" w:sz="4" w:space="0" w:color="auto"/>
              <w:right w:val="single" w:sz="4" w:space="0" w:color="auto"/>
            </w:tcBorders>
            <w:vAlign w:val="center"/>
          </w:tcPr>
          <w:p w14:paraId="2F1E78AD" w14:textId="77777777" w:rsidR="00F66031" w:rsidRPr="003868B7" w:rsidRDefault="00F66031" w:rsidP="002E2B11">
            <w:pPr>
              <w:ind w:right="28" w:firstLineChars="0" w:firstLine="0"/>
              <w:jc w:val="right"/>
              <w:rPr>
                <w:rFonts w:cs="新細明體"/>
                <w:sz w:val="22"/>
                <w:szCs w:val="22"/>
              </w:rPr>
            </w:pPr>
            <w:r w:rsidRPr="003868B7">
              <w:rPr>
                <w:sz w:val="22"/>
              </w:rPr>
              <w:t>815,200</w:t>
            </w:r>
          </w:p>
        </w:tc>
        <w:tc>
          <w:tcPr>
            <w:tcW w:w="1559" w:type="dxa"/>
            <w:tcBorders>
              <w:left w:val="single" w:sz="4" w:space="0" w:color="auto"/>
              <w:right w:val="single" w:sz="4" w:space="0" w:color="auto"/>
            </w:tcBorders>
            <w:vAlign w:val="center"/>
          </w:tcPr>
          <w:p w14:paraId="3F084FDA" w14:textId="77777777" w:rsidR="00F66031" w:rsidRPr="003868B7" w:rsidRDefault="00F66031" w:rsidP="002E2B11">
            <w:pPr>
              <w:ind w:right="28" w:firstLineChars="0" w:firstLine="0"/>
              <w:jc w:val="right"/>
              <w:rPr>
                <w:rFonts w:cs="新細明體"/>
                <w:sz w:val="22"/>
                <w:szCs w:val="22"/>
              </w:rPr>
            </w:pPr>
            <w:r w:rsidRPr="003868B7">
              <w:rPr>
                <w:sz w:val="22"/>
              </w:rPr>
              <w:t>712,574</w:t>
            </w:r>
          </w:p>
        </w:tc>
        <w:tc>
          <w:tcPr>
            <w:tcW w:w="1417" w:type="dxa"/>
            <w:tcBorders>
              <w:left w:val="single" w:sz="4" w:space="0" w:color="auto"/>
              <w:right w:val="single" w:sz="4" w:space="0" w:color="auto"/>
            </w:tcBorders>
            <w:vAlign w:val="center"/>
          </w:tcPr>
          <w:p w14:paraId="3CEC3137" w14:textId="246CD193" w:rsidR="00F66031" w:rsidRPr="003868B7" w:rsidRDefault="00F66031" w:rsidP="002E2B11">
            <w:pPr>
              <w:ind w:right="28" w:firstLineChars="0" w:firstLine="0"/>
              <w:jc w:val="right"/>
              <w:rPr>
                <w:rFonts w:cs="新細明體"/>
                <w:sz w:val="22"/>
                <w:szCs w:val="22"/>
              </w:rPr>
            </w:pPr>
            <w:r w:rsidRPr="003868B7">
              <w:rPr>
                <w:sz w:val="22"/>
              </w:rPr>
              <w:t>-</w:t>
            </w:r>
            <w:r w:rsidR="00AC2B4D" w:rsidRPr="003868B7">
              <w:rPr>
                <w:rFonts w:hint="eastAsia"/>
                <w:sz w:val="22"/>
              </w:rPr>
              <w:t xml:space="preserve"> </w:t>
            </w:r>
            <w:r w:rsidRPr="003868B7">
              <w:rPr>
                <w:sz w:val="22"/>
              </w:rPr>
              <w:t>102,626</w:t>
            </w:r>
          </w:p>
        </w:tc>
        <w:tc>
          <w:tcPr>
            <w:tcW w:w="880" w:type="dxa"/>
            <w:tcBorders>
              <w:left w:val="single" w:sz="4" w:space="0" w:color="auto"/>
              <w:right w:val="nil"/>
            </w:tcBorders>
            <w:vAlign w:val="center"/>
          </w:tcPr>
          <w:p w14:paraId="4C28EEB6" w14:textId="77777777" w:rsidR="00F66031" w:rsidRPr="003868B7" w:rsidRDefault="00F66031" w:rsidP="00427529">
            <w:pPr>
              <w:spacing w:line="240" w:lineRule="exact"/>
              <w:ind w:right="28" w:firstLineChars="0" w:firstLine="0"/>
              <w:jc w:val="right"/>
              <w:rPr>
                <w:rFonts w:cs="新細明體"/>
                <w:sz w:val="22"/>
                <w:szCs w:val="22"/>
              </w:rPr>
            </w:pPr>
            <w:r w:rsidRPr="003868B7">
              <w:rPr>
                <w:sz w:val="22"/>
              </w:rPr>
              <w:t>-</w:t>
            </w:r>
            <w:r w:rsidRPr="003868B7">
              <w:rPr>
                <w:rFonts w:hint="eastAsia"/>
                <w:sz w:val="22"/>
              </w:rPr>
              <w:t xml:space="preserve"> </w:t>
            </w:r>
            <w:r w:rsidRPr="003868B7">
              <w:rPr>
                <w:sz w:val="22"/>
              </w:rPr>
              <w:t>12.59</w:t>
            </w:r>
          </w:p>
        </w:tc>
      </w:tr>
      <w:tr w:rsidR="00750E39" w:rsidRPr="003868B7" w14:paraId="356DE6EB" w14:textId="77777777" w:rsidTr="000A2709">
        <w:trPr>
          <w:cantSplit/>
          <w:trHeight w:val="397"/>
          <w:jc w:val="center"/>
        </w:trPr>
        <w:tc>
          <w:tcPr>
            <w:tcW w:w="4568" w:type="dxa"/>
            <w:tcBorders>
              <w:left w:val="nil"/>
              <w:right w:val="single" w:sz="4" w:space="0" w:color="auto"/>
            </w:tcBorders>
            <w:vAlign w:val="center"/>
          </w:tcPr>
          <w:p w14:paraId="01DBD954" w14:textId="2CDA8D0B" w:rsidR="00F66031" w:rsidRPr="003868B7" w:rsidRDefault="00F66031" w:rsidP="002E2B11">
            <w:pPr>
              <w:snapToGrid w:val="0"/>
              <w:spacing w:line="240" w:lineRule="exact"/>
              <w:ind w:rightChars="5" w:right="12" w:firstLineChars="0" w:firstLine="0"/>
              <w:jc w:val="distribute"/>
              <w:rPr>
                <w:sz w:val="22"/>
                <w:szCs w:val="22"/>
              </w:rPr>
            </w:pPr>
            <w:r w:rsidRPr="003868B7">
              <w:rPr>
                <w:rFonts w:hint="eastAsia"/>
                <w:sz w:val="22"/>
                <w:szCs w:val="22"/>
              </w:rPr>
              <w:t>國立臺灣大學</w:t>
            </w:r>
            <w:r w:rsidR="00484368">
              <w:rPr>
                <w:rFonts w:hint="eastAsia"/>
                <w:sz w:val="22"/>
                <w:szCs w:val="22"/>
              </w:rPr>
              <w:t>醫學院</w:t>
            </w:r>
            <w:r w:rsidRPr="003868B7">
              <w:rPr>
                <w:rFonts w:hint="eastAsia"/>
                <w:sz w:val="22"/>
                <w:szCs w:val="22"/>
              </w:rPr>
              <w:t>附設醫院竹東分院</w:t>
            </w:r>
          </w:p>
        </w:tc>
        <w:tc>
          <w:tcPr>
            <w:tcW w:w="1560" w:type="dxa"/>
            <w:tcBorders>
              <w:left w:val="single" w:sz="4" w:space="0" w:color="auto"/>
              <w:right w:val="single" w:sz="4" w:space="0" w:color="auto"/>
            </w:tcBorders>
            <w:vAlign w:val="center"/>
          </w:tcPr>
          <w:p w14:paraId="6A2D1E77" w14:textId="77777777" w:rsidR="00F66031" w:rsidRPr="003868B7" w:rsidRDefault="00F66031" w:rsidP="002E2B11">
            <w:pPr>
              <w:ind w:right="28" w:firstLineChars="0" w:firstLine="0"/>
              <w:jc w:val="right"/>
              <w:rPr>
                <w:sz w:val="22"/>
                <w:szCs w:val="22"/>
              </w:rPr>
            </w:pPr>
            <w:r w:rsidRPr="003868B7">
              <w:rPr>
                <w:sz w:val="22"/>
              </w:rPr>
              <w:t>138,433</w:t>
            </w:r>
          </w:p>
        </w:tc>
        <w:tc>
          <w:tcPr>
            <w:tcW w:w="1559" w:type="dxa"/>
            <w:tcBorders>
              <w:left w:val="single" w:sz="4" w:space="0" w:color="auto"/>
              <w:right w:val="single" w:sz="4" w:space="0" w:color="auto"/>
            </w:tcBorders>
            <w:vAlign w:val="center"/>
          </w:tcPr>
          <w:p w14:paraId="5FF6A8DA" w14:textId="77777777" w:rsidR="00F66031" w:rsidRPr="003868B7" w:rsidRDefault="00F66031" w:rsidP="002E2B11">
            <w:pPr>
              <w:ind w:right="28" w:firstLineChars="0" w:firstLine="0"/>
              <w:jc w:val="right"/>
              <w:rPr>
                <w:sz w:val="22"/>
                <w:szCs w:val="22"/>
              </w:rPr>
            </w:pPr>
            <w:r w:rsidRPr="003868B7">
              <w:rPr>
                <w:sz w:val="22"/>
              </w:rPr>
              <w:t>121,874</w:t>
            </w:r>
          </w:p>
        </w:tc>
        <w:tc>
          <w:tcPr>
            <w:tcW w:w="1417" w:type="dxa"/>
            <w:tcBorders>
              <w:left w:val="single" w:sz="4" w:space="0" w:color="auto"/>
              <w:right w:val="single" w:sz="4" w:space="0" w:color="auto"/>
            </w:tcBorders>
            <w:vAlign w:val="center"/>
          </w:tcPr>
          <w:p w14:paraId="14B89A13" w14:textId="7DB0C3AC" w:rsidR="00F66031" w:rsidRPr="003868B7" w:rsidRDefault="00F66031" w:rsidP="002E2B11">
            <w:pPr>
              <w:ind w:right="28" w:firstLineChars="0" w:firstLine="0"/>
              <w:jc w:val="right"/>
              <w:rPr>
                <w:sz w:val="22"/>
                <w:szCs w:val="22"/>
              </w:rPr>
            </w:pPr>
            <w:r w:rsidRPr="003868B7">
              <w:rPr>
                <w:sz w:val="22"/>
              </w:rPr>
              <w:t>-</w:t>
            </w:r>
            <w:r w:rsidR="00AC2B4D" w:rsidRPr="003868B7">
              <w:rPr>
                <w:rFonts w:hint="eastAsia"/>
                <w:sz w:val="22"/>
              </w:rPr>
              <w:t xml:space="preserve"> </w:t>
            </w:r>
            <w:r w:rsidRPr="003868B7">
              <w:rPr>
                <w:sz w:val="22"/>
              </w:rPr>
              <w:t>16,559</w:t>
            </w:r>
          </w:p>
        </w:tc>
        <w:tc>
          <w:tcPr>
            <w:tcW w:w="880" w:type="dxa"/>
            <w:tcBorders>
              <w:left w:val="single" w:sz="4" w:space="0" w:color="auto"/>
              <w:right w:val="nil"/>
            </w:tcBorders>
            <w:vAlign w:val="center"/>
          </w:tcPr>
          <w:p w14:paraId="08FB8D71" w14:textId="77777777" w:rsidR="00F66031" w:rsidRPr="003868B7" w:rsidRDefault="00F66031" w:rsidP="00427529">
            <w:pPr>
              <w:spacing w:line="240" w:lineRule="exact"/>
              <w:ind w:right="28" w:firstLineChars="0" w:firstLine="0"/>
              <w:jc w:val="right"/>
              <w:rPr>
                <w:sz w:val="22"/>
                <w:szCs w:val="22"/>
              </w:rPr>
            </w:pPr>
            <w:r w:rsidRPr="003868B7">
              <w:rPr>
                <w:sz w:val="22"/>
              </w:rPr>
              <w:t>-</w:t>
            </w:r>
            <w:r w:rsidRPr="003868B7">
              <w:rPr>
                <w:rFonts w:hint="eastAsia"/>
                <w:sz w:val="22"/>
              </w:rPr>
              <w:t xml:space="preserve"> </w:t>
            </w:r>
            <w:r w:rsidRPr="003868B7">
              <w:rPr>
                <w:sz w:val="22"/>
              </w:rPr>
              <w:t>11.96</w:t>
            </w:r>
          </w:p>
        </w:tc>
      </w:tr>
      <w:tr w:rsidR="00750E39" w:rsidRPr="003868B7" w14:paraId="5B631FC7" w14:textId="77777777" w:rsidTr="000A2709">
        <w:trPr>
          <w:cantSplit/>
          <w:trHeight w:val="397"/>
          <w:jc w:val="center"/>
        </w:trPr>
        <w:tc>
          <w:tcPr>
            <w:tcW w:w="4568" w:type="dxa"/>
            <w:tcBorders>
              <w:left w:val="nil"/>
              <w:bottom w:val="single" w:sz="8" w:space="0" w:color="auto"/>
              <w:right w:val="single" w:sz="4" w:space="0" w:color="auto"/>
            </w:tcBorders>
            <w:vAlign w:val="center"/>
          </w:tcPr>
          <w:p w14:paraId="5440880E" w14:textId="55861835" w:rsidR="00F66031" w:rsidRPr="002E2B11" w:rsidRDefault="00F66031" w:rsidP="002E2B11">
            <w:pPr>
              <w:snapToGrid w:val="0"/>
              <w:spacing w:line="240" w:lineRule="exact"/>
              <w:ind w:rightChars="5" w:right="12" w:firstLineChars="0" w:firstLine="0"/>
              <w:jc w:val="distribute"/>
              <w:rPr>
                <w:spacing w:val="-6"/>
                <w:sz w:val="22"/>
                <w:szCs w:val="22"/>
              </w:rPr>
            </w:pPr>
            <w:r w:rsidRPr="002E2B11">
              <w:rPr>
                <w:rFonts w:hint="eastAsia"/>
                <w:spacing w:val="-6"/>
                <w:sz w:val="22"/>
                <w:szCs w:val="22"/>
              </w:rPr>
              <w:t>國立臺灣大學</w:t>
            </w:r>
            <w:r w:rsidR="00484368" w:rsidRPr="002E2B11">
              <w:rPr>
                <w:rFonts w:hint="eastAsia"/>
                <w:spacing w:val="-6"/>
                <w:sz w:val="22"/>
                <w:szCs w:val="22"/>
              </w:rPr>
              <w:t>醫學院</w:t>
            </w:r>
            <w:r w:rsidRPr="002E2B11">
              <w:rPr>
                <w:rFonts w:hint="eastAsia"/>
                <w:spacing w:val="-6"/>
                <w:sz w:val="22"/>
                <w:szCs w:val="22"/>
              </w:rPr>
              <w:t>附設醫院新竹生</w:t>
            </w:r>
            <w:proofErr w:type="gramStart"/>
            <w:r w:rsidRPr="002E2B11">
              <w:rPr>
                <w:rFonts w:hint="eastAsia"/>
                <w:spacing w:val="-6"/>
                <w:sz w:val="22"/>
                <w:szCs w:val="22"/>
              </w:rPr>
              <w:t>醫</w:t>
            </w:r>
            <w:proofErr w:type="gramEnd"/>
            <w:r w:rsidRPr="002E2B11">
              <w:rPr>
                <w:rFonts w:hint="eastAsia"/>
                <w:spacing w:val="-6"/>
                <w:sz w:val="22"/>
                <w:szCs w:val="22"/>
              </w:rPr>
              <w:t>園區分院</w:t>
            </w:r>
          </w:p>
        </w:tc>
        <w:tc>
          <w:tcPr>
            <w:tcW w:w="1560" w:type="dxa"/>
            <w:tcBorders>
              <w:left w:val="single" w:sz="4" w:space="0" w:color="auto"/>
              <w:bottom w:val="single" w:sz="8" w:space="0" w:color="auto"/>
              <w:right w:val="single" w:sz="4" w:space="0" w:color="auto"/>
            </w:tcBorders>
            <w:vAlign w:val="center"/>
          </w:tcPr>
          <w:p w14:paraId="4AB07440" w14:textId="77777777" w:rsidR="00F66031" w:rsidRPr="002E2B11" w:rsidRDefault="00F66031" w:rsidP="002E2B11">
            <w:pPr>
              <w:ind w:right="28" w:firstLineChars="0" w:firstLine="0"/>
              <w:jc w:val="right"/>
              <w:rPr>
                <w:rFonts w:cs="新細明體"/>
                <w:spacing w:val="-6"/>
                <w:sz w:val="22"/>
                <w:szCs w:val="22"/>
              </w:rPr>
            </w:pPr>
            <w:r w:rsidRPr="002E2B11">
              <w:rPr>
                <w:spacing w:val="-6"/>
                <w:sz w:val="22"/>
              </w:rPr>
              <w:t>112,700</w:t>
            </w:r>
          </w:p>
        </w:tc>
        <w:tc>
          <w:tcPr>
            <w:tcW w:w="1559" w:type="dxa"/>
            <w:tcBorders>
              <w:left w:val="single" w:sz="4" w:space="0" w:color="auto"/>
              <w:bottom w:val="single" w:sz="8" w:space="0" w:color="auto"/>
              <w:right w:val="single" w:sz="4" w:space="0" w:color="auto"/>
            </w:tcBorders>
            <w:vAlign w:val="center"/>
          </w:tcPr>
          <w:p w14:paraId="6E689C0E" w14:textId="77777777" w:rsidR="00F66031" w:rsidRPr="003868B7" w:rsidRDefault="00F66031" w:rsidP="002E2B11">
            <w:pPr>
              <w:ind w:right="28" w:firstLineChars="0" w:firstLine="0"/>
              <w:jc w:val="right"/>
              <w:rPr>
                <w:rFonts w:cs="新細明體"/>
                <w:sz w:val="22"/>
                <w:szCs w:val="22"/>
              </w:rPr>
            </w:pPr>
            <w:r w:rsidRPr="003868B7">
              <w:rPr>
                <w:sz w:val="22"/>
              </w:rPr>
              <w:t>77,593</w:t>
            </w:r>
          </w:p>
        </w:tc>
        <w:tc>
          <w:tcPr>
            <w:tcW w:w="1417" w:type="dxa"/>
            <w:tcBorders>
              <w:left w:val="single" w:sz="4" w:space="0" w:color="auto"/>
              <w:bottom w:val="single" w:sz="8" w:space="0" w:color="auto"/>
              <w:right w:val="single" w:sz="4" w:space="0" w:color="auto"/>
            </w:tcBorders>
            <w:vAlign w:val="center"/>
          </w:tcPr>
          <w:p w14:paraId="3E37B900" w14:textId="014FA46F" w:rsidR="00F66031" w:rsidRPr="003868B7" w:rsidRDefault="00F66031" w:rsidP="002E2B11">
            <w:pPr>
              <w:ind w:right="28" w:firstLineChars="0" w:firstLine="0"/>
              <w:jc w:val="right"/>
              <w:rPr>
                <w:rFonts w:cs="新細明體"/>
                <w:sz w:val="22"/>
                <w:szCs w:val="22"/>
              </w:rPr>
            </w:pPr>
            <w:r w:rsidRPr="003868B7">
              <w:rPr>
                <w:sz w:val="22"/>
              </w:rPr>
              <w:t>-</w:t>
            </w:r>
            <w:r w:rsidR="00AC2B4D" w:rsidRPr="003868B7">
              <w:rPr>
                <w:rFonts w:hint="eastAsia"/>
                <w:sz w:val="22"/>
              </w:rPr>
              <w:t xml:space="preserve"> </w:t>
            </w:r>
            <w:r w:rsidRPr="003868B7">
              <w:rPr>
                <w:sz w:val="22"/>
              </w:rPr>
              <w:t>35,107</w:t>
            </w:r>
          </w:p>
        </w:tc>
        <w:tc>
          <w:tcPr>
            <w:tcW w:w="880" w:type="dxa"/>
            <w:tcBorders>
              <w:left w:val="single" w:sz="4" w:space="0" w:color="auto"/>
              <w:bottom w:val="single" w:sz="8" w:space="0" w:color="auto"/>
              <w:right w:val="nil"/>
            </w:tcBorders>
            <w:vAlign w:val="center"/>
          </w:tcPr>
          <w:p w14:paraId="7AC10ED6" w14:textId="77777777" w:rsidR="00F66031" w:rsidRPr="003868B7" w:rsidRDefault="00F66031" w:rsidP="00427529">
            <w:pPr>
              <w:spacing w:line="240" w:lineRule="exact"/>
              <w:ind w:right="28" w:firstLineChars="0" w:firstLine="0"/>
              <w:jc w:val="right"/>
              <w:rPr>
                <w:rFonts w:cs="新細明體"/>
                <w:sz w:val="22"/>
                <w:szCs w:val="22"/>
              </w:rPr>
            </w:pPr>
            <w:r w:rsidRPr="003868B7">
              <w:rPr>
                <w:sz w:val="22"/>
              </w:rPr>
              <w:t>-</w:t>
            </w:r>
            <w:r w:rsidRPr="003868B7">
              <w:rPr>
                <w:rFonts w:hint="eastAsia"/>
                <w:sz w:val="22"/>
              </w:rPr>
              <w:t xml:space="preserve"> </w:t>
            </w:r>
            <w:r w:rsidRPr="003868B7">
              <w:rPr>
                <w:sz w:val="22"/>
              </w:rPr>
              <w:t>31.15</w:t>
            </w:r>
          </w:p>
        </w:tc>
      </w:tr>
    </w:tbl>
    <w:p w14:paraId="04C6EED6" w14:textId="6468C1A0" w:rsidR="0048157E" w:rsidRPr="002909AF" w:rsidRDefault="0048157E" w:rsidP="00FE1BEA">
      <w:pPr>
        <w:pStyle w:val="3031"/>
        <w:spacing w:line="600" w:lineRule="exact"/>
        <w:ind w:firstLine="1320"/>
        <w:rPr>
          <w:color w:val="auto"/>
        </w:rPr>
      </w:pPr>
      <w:r w:rsidRPr="009C0F13">
        <w:rPr>
          <w:color w:val="auto"/>
        </w:rPr>
        <w:lastRenderedPageBreak/>
        <w:t>(2)</w:t>
      </w:r>
      <w:r w:rsidRPr="009C0F13">
        <w:rPr>
          <w:rFonts w:hint="eastAsia"/>
          <w:color w:val="auto"/>
        </w:rPr>
        <w:t xml:space="preserve">　</w:t>
      </w:r>
      <w:r w:rsidRPr="009C0F13">
        <w:rPr>
          <w:color w:val="auto"/>
        </w:rPr>
        <w:t>住院病患醫療</w:t>
      </w:r>
      <w:r w:rsidRPr="009C0F13">
        <w:rPr>
          <w:rFonts w:hint="eastAsia"/>
          <w:color w:val="auto"/>
        </w:rPr>
        <w:t xml:space="preserve">　</w:t>
      </w:r>
      <w:r w:rsidRPr="009C0F13">
        <w:rPr>
          <w:color w:val="auto"/>
        </w:rPr>
        <w:tab/>
      </w:r>
      <w:r w:rsidR="00F66031" w:rsidRPr="009C0F13">
        <w:rPr>
          <w:rFonts w:hint="eastAsia"/>
          <w:color w:val="auto"/>
        </w:rPr>
        <w:t>預計</w:t>
      </w:r>
      <w:r w:rsidR="00F66031" w:rsidRPr="009C0F13">
        <w:rPr>
          <w:color w:val="auto"/>
        </w:rPr>
        <w:t>142萬餘人日，實際為137萬餘人日，較預計減少5萬餘人日，約3.55％，主要係雲林及新竹分院</w:t>
      </w:r>
      <w:r w:rsidR="000A29D8" w:rsidRPr="009C0F13">
        <w:rPr>
          <w:rFonts w:hint="eastAsia"/>
          <w:color w:val="auto"/>
        </w:rPr>
        <w:t>等</w:t>
      </w:r>
      <w:r w:rsidR="00F66031" w:rsidRPr="009C0F13">
        <w:rPr>
          <w:color w:val="auto"/>
        </w:rPr>
        <w:t>受</w:t>
      </w:r>
      <w:proofErr w:type="gramStart"/>
      <w:r w:rsidR="00F66031" w:rsidRPr="009C0F13">
        <w:rPr>
          <w:color w:val="auto"/>
        </w:rPr>
        <w:t>新型冠</w:t>
      </w:r>
      <w:proofErr w:type="gramEnd"/>
      <w:r w:rsidR="00F66031" w:rsidRPr="009C0F13">
        <w:rPr>
          <w:color w:val="auto"/>
        </w:rPr>
        <w:t>狀病毒肺炎（COVID</w:t>
      </w:r>
      <w:r w:rsidR="00A32DE4" w:rsidRPr="009C0F13">
        <w:rPr>
          <w:rFonts w:hint="eastAsia"/>
          <w:color w:val="auto"/>
        </w:rPr>
        <w:t>－</w:t>
      </w:r>
      <w:r w:rsidR="00F66031" w:rsidRPr="009C0F13">
        <w:rPr>
          <w:color w:val="auto"/>
        </w:rPr>
        <w:t>19）</w:t>
      </w:r>
      <w:proofErr w:type="gramStart"/>
      <w:r w:rsidR="00F66031" w:rsidRPr="009C0F13">
        <w:rPr>
          <w:color w:val="auto"/>
        </w:rPr>
        <w:t>疫</w:t>
      </w:r>
      <w:proofErr w:type="gramEnd"/>
      <w:r w:rsidR="00F66031" w:rsidRPr="009C0F13">
        <w:rPr>
          <w:color w:val="auto"/>
        </w:rPr>
        <w:t>情影響，住院人日較預計減少所致</w:t>
      </w:r>
      <w:r w:rsidRPr="009C0F13">
        <w:rPr>
          <w:rFonts w:hint="eastAsia"/>
          <w:color w:val="auto"/>
          <w:spacing w:val="-6"/>
        </w:rPr>
        <w:t>。</w:t>
      </w:r>
      <w:r w:rsidRPr="002909AF">
        <w:rPr>
          <w:rFonts w:hint="eastAsia"/>
          <w:color w:val="auto"/>
        </w:rPr>
        <w:t>至各醫院營運情形列表如次</w:t>
      </w:r>
      <w:r w:rsidRPr="002909AF">
        <w:rPr>
          <w:color w:val="auto"/>
        </w:rPr>
        <w:t>：</w:t>
      </w:r>
    </w:p>
    <w:p w14:paraId="5EC53D8A" w14:textId="77777777" w:rsidR="0048157E" w:rsidRPr="003868B7" w:rsidRDefault="0048157E" w:rsidP="0048157E">
      <w:pPr>
        <w:spacing w:line="352" w:lineRule="exact"/>
        <w:ind w:firstLineChars="550" w:firstLine="1100"/>
        <w:jc w:val="right"/>
      </w:pPr>
      <w:r w:rsidRPr="003868B7">
        <w:rPr>
          <w:rFonts w:hint="eastAsia"/>
          <w:sz w:val="20"/>
        </w:rPr>
        <w:t>單位：人日</w:t>
      </w:r>
    </w:p>
    <w:tbl>
      <w:tblPr>
        <w:tblW w:w="9984" w:type="dxa"/>
        <w:jc w:val="center"/>
        <w:tblLayout w:type="fixed"/>
        <w:tblCellMar>
          <w:left w:w="28" w:type="dxa"/>
          <w:right w:w="28" w:type="dxa"/>
        </w:tblCellMar>
        <w:tblLook w:val="04A0" w:firstRow="1" w:lastRow="0" w:firstColumn="1" w:lastColumn="0" w:noHBand="0" w:noVBand="1"/>
      </w:tblPr>
      <w:tblGrid>
        <w:gridCol w:w="4568"/>
        <w:gridCol w:w="1430"/>
        <w:gridCol w:w="1430"/>
        <w:gridCol w:w="1531"/>
        <w:gridCol w:w="1025"/>
      </w:tblGrid>
      <w:tr w:rsidR="0048157E" w:rsidRPr="003868B7" w14:paraId="2DE5E1D2" w14:textId="77777777" w:rsidTr="005D1CFC">
        <w:trPr>
          <w:cantSplit/>
          <w:trHeight w:hRule="exact" w:val="397"/>
          <w:jc w:val="center"/>
        </w:trPr>
        <w:tc>
          <w:tcPr>
            <w:tcW w:w="4568" w:type="dxa"/>
            <w:vMerge w:val="restart"/>
            <w:tcBorders>
              <w:top w:val="single" w:sz="8" w:space="0" w:color="auto"/>
              <w:left w:val="nil"/>
              <w:bottom w:val="single" w:sz="8" w:space="0" w:color="auto"/>
              <w:right w:val="single" w:sz="4" w:space="0" w:color="auto"/>
            </w:tcBorders>
            <w:vAlign w:val="center"/>
            <w:hideMark/>
          </w:tcPr>
          <w:p w14:paraId="4FD6C101" w14:textId="77777777" w:rsidR="0048157E" w:rsidRPr="003868B7" w:rsidRDefault="0048157E" w:rsidP="00427529">
            <w:pPr>
              <w:snapToGrid w:val="0"/>
              <w:ind w:firstLineChars="0" w:firstLine="0"/>
              <w:jc w:val="distribute"/>
              <w:rPr>
                <w:bCs/>
                <w:sz w:val="22"/>
              </w:rPr>
            </w:pPr>
            <w:r w:rsidRPr="003868B7">
              <w:rPr>
                <w:rFonts w:hint="eastAsia"/>
                <w:bCs/>
                <w:sz w:val="22"/>
              </w:rPr>
              <w:t>醫院名稱</w:t>
            </w:r>
          </w:p>
        </w:tc>
        <w:tc>
          <w:tcPr>
            <w:tcW w:w="1430" w:type="dxa"/>
            <w:vMerge w:val="restart"/>
            <w:tcBorders>
              <w:top w:val="single" w:sz="8" w:space="0" w:color="auto"/>
              <w:left w:val="single" w:sz="4" w:space="0" w:color="auto"/>
              <w:bottom w:val="single" w:sz="8" w:space="0" w:color="auto"/>
              <w:right w:val="single" w:sz="4" w:space="0" w:color="auto"/>
            </w:tcBorders>
            <w:vAlign w:val="center"/>
            <w:hideMark/>
          </w:tcPr>
          <w:p w14:paraId="7CB73673" w14:textId="77777777" w:rsidR="0048157E" w:rsidRPr="003868B7" w:rsidRDefault="0048157E" w:rsidP="00427529">
            <w:pPr>
              <w:snapToGrid w:val="0"/>
              <w:ind w:firstLineChars="0" w:firstLine="0"/>
              <w:jc w:val="distribute"/>
              <w:rPr>
                <w:bCs/>
                <w:sz w:val="22"/>
              </w:rPr>
            </w:pPr>
            <w:r w:rsidRPr="003868B7">
              <w:rPr>
                <w:rFonts w:hint="eastAsia"/>
                <w:bCs/>
                <w:sz w:val="22"/>
              </w:rPr>
              <w:t>預計數</w:t>
            </w:r>
          </w:p>
        </w:tc>
        <w:tc>
          <w:tcPr>
            <w:tcW w:w="1430" w:type="dxa"/>
            <w:vMerge w:val="restart"/>
            <w:tcBorders>
              <w:top w:val="single" w:sz="8" w:space="0" w:color="auto"/>
              <w:left w:val="single" w:sz="4" w:space="0" w:color="auto"/>
              <w:bottom w:val="single" w:sz="8" w:space="0" w:color="auto"/>
              <w:right w:val="single" w:sz="4" w:space="0" w:color="auto"/>
            </w:tcBorders>
            <w:vAlign w:val="center"/>
            <w:hideMark/>
          </w:tcPr>
          <w:p w14:paraId="1BB0D9FB" w14:textId="77777777" w:rsidR="0048157E" w:rsidRPr="003868B7" w:rsidRDefault="0048157E" w:rsidP="00427529">
            <w:pPr>
              <w:snapToGrid w:val="0"/>
              <w:ind w:firstLineChars="0" w:firstLine="0"/>
              <w:jc w:val="distribute"/>
              <w:rPr>
                <w:bCs/>
                <w:sz w:val="22"/>
              </w:rPr>
            </w:pPr>
            <w:r w:rsidRPr="003868B7">
              <w:rPr>
                <w:rFonts w:hint="eastAsia"/>
                <w:bCs/>
                <w:sz w:val="22"/>
              </w:rPr>
              <w:t>實際數</w:t>
            </w:r>
          </w:p>
        </w:tc>
        <w:tc>
          <w:tcPr>
            <w:tcW w:w="2556" w:type="dxa"/>
            <w:gridSpan w:val="2"/>
            <w:tcBorders>
              <w:top w:val="single" w:sz="8" w:space="0" w:color="auto"/>
              <w:left w:val="single" w:sz="4" w:space="0" w:color="auto"/>
              <w:bottom w:val="single" w:sz="4" w:space="0" w:color="auto"/>
              <w:right w:val="nil"/>
            </w:tcBorders>
            <w:vAlign w:val="center"/>
            <w:hideMark/>
          </w:tcPr>
          <w:p w14:paraId="6AA743EE" w14:textId="77777777" w:rsidR="0048157E" w:rsidRPr="003868B7" w:rsidRDefault="0048157E" w:rsidP="00427529">
            <w:pPr>
              <w:snapToGrid w:val="0"/>
              <w:ind w:firstLineChars="0" w:firstLine="0"/>
              <w:jc w:val="distribute"/>
              <w:rPr>
                <w:bCs/>
                <w:sz w:val="22"/>
              </w:rPr>
            </w:pPr>
            <w:r w:rsidRPr="003868B7">
              <w:rPr>
                <w:rFonts w:hint="eastAsia"/>
                <w:bCs/>
                <w:sz w:val="22"/>
              </w:rPr>
              <w:t>比較增減</w:t>
            </w:r>
          </w:p>
        </w:tc>
      </w:tr>
      <w:tr w:rsidR="0048157E" w:rsidRPr="003868B7" w14:paraId="08825035" w14:textId="77777777" w:rsidTr="005D1CFC">
        <w:trPr>
          <w:cantSplit/>
          <w:trHeight w:hRule="exact" w:val="397"/>
          <w:jc w:val="center"/>
        </w:trPr>
        <w:tc>
          <w:tcPr>
            <w:tcW w:w="4568" w:type="dxa"/>
            <w:vMerge/>
            <w:tcBorders>
              <w:top w:val="single" w:sz="8" w:space="0" w:color="auto"/>
              <w:left w:val="nil"/>
              <w:bottom w:val="single" w:sz="8" w:space="0" w:color="auto"/>
              <w:right w:val="single" w:sz="4" w:space="0" w:color="auto"/>
            </w:tcBorders>
            <w:vAlign w:val="center"/>
            <w:hideMark/>
          </w:tcPr>
          <w:p w14:paraId="6714FF64" w14:textId="77777777" w:rsidR="0048157E" w:rsidRPr="003868B7" w:rsidRDefault="0048157E" w:rsidP="00427529">
            <w:pPr>
              <w:overflowPunct/>
              <w:ind w:firstLineChars="0" w:firstLine="0"/>
              <w:jc w:val="left"/>
              <w:rPr>
                <w:bCs/>
                <w:sz w:val="22"/>
              </w:rPr>
            </w:pPr>
          </w:p>
        </w:tc>
        <w:tc>
          <w:tcPr>
            <w:tcW w:w="1430" w:type="dxa"/>
            <w:vMerge/>
            <w:tcBorders>
              <w:top w:val="single" w:sz="8" w:space="0" w:color="auto"/>
              <w:left w:val="single" w:sz="4" w:space="0" w:color="auto"/>
              <w:bottom w:val="single" w:sz="8" w:space="0" w:color="auto"/>
              <w:right w:val="single" w:sz="4" w:space="0" w:color="auto"/>
            </w:tcBorders>
            <w:vAlign w:val="center"/>
            <w:hideMark/>
          </w:tcPr>
          <w:p w14:paraId="2B9691D2" w14:textId="77777777" w:rsidR="0048157E" w:rsidRPr="003868B7" w:rsidRDefault="0048157E" w:rsidP="00427529">
            <w:pPr>
              <w:overflowPunct/>
              <w:ind w:firstLineChars="0" w:firstLine="0"/>
              <w:jc w:val="left"/>
              <w:rPr>
                <w:bCs/>
                <w:sz w:val="22"/>
              </w:rPr>
            </w:pPr>
          </w:p>
        </w:tc>
        <w:tc>
          <w:tcPr>
            <w:tcW w:w="1430" w:type="dxa"/>
            <w:vMerge/>
            <w:tcBorders>
              <w:top w:val="single" w:sz="8" w:space="0" w:color="auto"/>
              <w:left w:val="single" w:sz="4" w:space="0" w:color="auto"/>
              <w:bottom w:val="single" w:sz="8" w:space="0" w:color="auto"/>
              <w:right w:val="single" w:sz="4" w:space="0" w:color="auto"/>
            </w:tcBorders>
            <w:vAlign w:val="center"/>
            <w:hideMark/>
          </w:tcPr>
          <w:p w14:paraId="4A64EDBF" w14:textId="77777777" w:rsidR="0048157E" w:rsidRPr="003868B7" w:rsidRDefault="0048157E" w:rsidP="00427529">
            <w:pPr>
              <w:overflowPunct/>
              <w:ind w:firstLineChars="0" w:firstLine="0"/>
              <w:jc w:val="left"/>
              <w:rPr>
                <w:bCs/>
                <w:sz w:val="22"/>
              </w:rPr>
            </w:pPr>
          </w:p>
        </w:tc>
        <w:tc>
          <w:tcPr>
            <w:tcW w:w="1531" w:type="dxa"/>
            <w:tcBorders>
              <w:top w:val="single" w:sz="4" w:space="0" w:color="auto"/>
              <w:left w:val="single" w:sz="4" w:space="0" w:color="auto"/>
              <w:bottom w:val="single" w:sz="8" w:space="0" w:color="auto"/>
              <w:right w:val="single" w:sz="4" w:space="0" w:color="auto"/>
            </w:tcBorders>
            <w:vAlign w:val="center"/>
            <w:hideMark/>
          </w:tcPr>
          <w:p w14:paraId="1D0184AB" w14:textId="77777777" w:rsidR="0048157E" w:rsidRPr="003868B7" w:rsidRDefault="0048157E" w:rsidP="00427529">
            <w:pPr>
              <w:snapToGrid w:val="0"/>
              <w:ind w:firstLineChars="0" w:firstLine="0"/>
              <w:jc w:val="distribute"/>
              <w:rPr>
                <w:bCs/>
                <w:sz w:val="22"/>
              </w:rPr>
            </w:pPr>
            <w:r w:rsidRPr="003868B7">
              <w:rPr>
                <w:rFonts w:hint="eastAsia"/>
                <w:bCs/>
                <w:sz w:val="22"/>
              </w:rPr>
              <w:t>增減數</w:t>
            </w:r>
          </w:p>
        </w:tc>
        <w:tc>
          <w:tcPr>
            <w:tcW w:w="1025" w:type="dxa"/>
            <w:tcBorders>
              <w:top w:val="single" w:sz="4" w:space="0" w:color="auto"/>
              <w:left w:val="single" w:sz="4" w:space="0" w:color="auto"/>
              <w:bottom w:val="single" w:sz="8" w:space="0" w:color="auto"/>
              <w:right w:val="nil"/>
            </w:tcBorders>
            <w:vAlign w:val="center"/>
            <w:hideMark/>
          </w:tcPr>
          <w:p w14:paraId="5E4B4426" w14:textId="77777777" w:rsidR="0048157E" w:rsidRPr="003868B7" w:rsidRDefault="0048157E" w:rsidP="00427529">
            <w:pPr>
              <w:snapToGrid w:val="0"/>
              <w:ind w:firstLineChars="0" w:firstLine="0"/>
              <w:jc w:val="distribute"/>
              <w:rPr>
                <w:bCs/>
                <w:sz w:val="22"/>
              </w:rPr>
            </w:pPr>
            <w:r w:rsidRPr="003868B7">
              <w:rPr>
                <w:rFonts w:hint="eastAsia"/>
                <w:bCs/>
                <w:sz w:val="22"/>
              </w:rPr>
              <w:t>％</w:t>
            </w:r>
          </w:p>
        </w:tc>
      </w:tr>
      <w:tr w:rsidR="00484368" w:rsidRPr="003868B7" w14:paraId="21E43192" w14:textId="77777777" w:rsidTr="000A2709">
        <w:trPr>
          <w:cantSplit/>
          <w:trHeight w:val="397"/>
          <w:jc w:val="center"/>
        </w:trPr>
        <w:tc>
          <w:tcPr>
            <w:tcW w:w="4568" w:type="dxa"/>
            <w:tcBorders>
              <w:top w:val="single" w:sz="8" w:space="0" w:color="auto"/>
              <w:left w:val="nil"/>
              <w:right w:val="single" w:sz="4" w:space="0" w:color="auto"/>
            </w:tcBorders>
            <w:vAlign w:val="center"/>
          </w:tcPr>
          <w:p w14:paraId="0A4BB209" w14:textId="32EF3F29" w:rsidR="00484368" w:rsidRPr="003868B7" w:rsidRDefault="00484368" w:rsidP="00527DA3">
            <w:pPr>
              <w:snapToGrid w:val="0"/>
              <w:spacing w:line="240" w:lineRule="exact"/>
              <w:ind w:rightChars="5" w:right="12" w:firstLineChars="0" w:firstLine="0"/>
              <w:jc w:val="distribute"/>
              <w:rPr>
                <w:rFonts w:cs="新細明體"/>
                <w:b/>
                <w:bCs/>
                <w:kern w:val="0"/>
                <w:sz w:val="22"/>
                <w:szCs w:val="22"/>
              </w:rPr>
            </w:pPr>
            <w:r w:rsidRPr="003868B7">
              <w:rPr>
                <w:rFonts w:cs="新細明體" w:hint="eastAsia"/>
                <w:b/>
                <w:bCs/>
                <w:kern w:val="0"/>
                <w:sz w:val="22"/>
                <w:szCs w:val="22"/>
              </w:rPr>
              <w:t>合計</w:t>
            </w:r>
          </w:p>
        </w:tc>
        <w:tc>
          <w:tcPr>
            <w:tcW w:w="1430" w:type="dxa"/>
            <w:tcBorders>
              <w:top w:val="single" w:sz="8" w:space="0" w:color="auto"/>
              <w:left w:val="single" w:sz="4" w:space="0" w:color="auto"/>
              <w:right w:val="single" w:sz="4" w:space="0" w:color="auto"/>
            </w:tcBorders>
            <w:vAlign w:val="center"/>
          </w:tcPr>
          <w:p w14:paraId="14F9C044" w14:textId="77777777" w:rsidR="00484368" w:rsidRPr="003868B7" w:rsidRDefault="00484368" w:rsidP="005D1CFC">
            <w:pPr>
              <w:spacing w:line="240" w:lineRule="exact"/>
              <w:ind w:right="28" w:firstLineChars="0" w:firstLine="0"/>
              <w:jc w:val="right"/>
              <w:rPr>
                <w:rFonts w:cs="新細明體"/>
                <w:b/>
                <w:sz w:val="22"/>
                <w:szCs w:val="22"/>
              </w:rPr>
            </w:pPr>
            <w:r w:rsidRPr="003868B7">
              <w:rPr>
                <w:b/>
                <w:sz w:val="22"/>
                <w:szCs w:val="22"/>
              </w:rPr>
              <w:t>1,423,130</w:t>
            </w:r>
          </w:p>
        </w:tc>
        <w:tc>
          <w:tcPr>
            <w:tcW w:w="1430" w:type="dxa"/>
            <w:tcBorders>
              <w:top w:val="single" w:sz="8" w:space="0" w:color="auto"/>
              <w:left w:val="single" w:sz="4" w:space="0" w:color="auto"/>
              <w:right w:val="single" w:sz="4" w:space="0" w:color="auto"/>
            </w:tcBorders>
            <w:vAlign w:val="center"/>
          </w:tcPr>
          <w:p w14:paraId="4C519EA2" w14:textId="77777777" w:rsidR="00484368" w:rsidRPr="003868B7" w:rsidRDefault="00484368" w:rsidP="005D1CFC">
            <w:pPr>
              <w:spacing w:line="240" w:lineRule="exact"/>
              <w:ind w:right="28" w:firstLineChars="0" w:firstLine="0"/>
              <w:jc w:val="right"/>
              <w:rPr>
                <w:rFonts w:cs="新細明體"/>
                <w:b/>
                <w:sz w:val="22"/>
                <w:szCs w:val="22"/>
              </w:rPr>
            </w:pPr>
            <w:r w:rsidRPr="003868B7">
              <w:rPr>
                <w:b/>
                <w:sz w:val="22"/>
                <w:szCs w:val="22"/>
              </w:rPr>
              <w:t>1,372,593</w:t>
            </w:r>
          </w:p>
        </w:tc>
        <w:tc>
          <w:tcPr>
            <w:tcW w:w="1531" w:type="dxa"/>
            <w:tcBorders>
              <w:top w:val="single" w:sz="8" w:space="0" w:color="auto"/>
              <w:left w:val="single" w:sz="4" w:space="0" w:color="auto"/>
              <w:right w:val="single" w:sz="4" w:space="0" w:color="auto"/>
            </w:tcBorders>
            <w:vAlign w:val="center"/>
          </w:tcPr>
          <w:p w14:paraId="723F93F3" w14:textId="6763EF0B" w:rsidR="00484368" w:rsidRPr="003868B7" w:rsidRDefault="00484368" w:rsidP="005D1CFC">
            <w:pPr>
              <w:spacing w:line="240" w:lineRule="exact"/>
              <w:ind w:right="28" w:firstLineChars="0" w:firstLine="0"/>
              <w:jc w:val="right"/>
              <w:rPr>
                <w:rFonts w:cs="新細明體"/>
                <w:b/>
                <w:sz w:val="22"/>
                <w:szCs w:val="22"/>
              </w:rPr>
            </w:pPr>
            <w:r w:rsidRPr="003868B7">
              <w:rPr>
                <w:b/>
                <w:sz w:val="22"/>
                <w:szCs w:val="22"/>
              </w:rPr>
              <w:t>-</w:t>
            </w:r>
            <w:r w:rsidRPr="003868B7">
              <w:rPr>
                <w:rFonts w:hint="eastAsia"/>
                <w:b/>
                <w:sz w:val="22"/>
                <w:szCs w:val="22"/>
              </w:rPr>
              <w:t xml:space="preserve"> </w:t>
            </w:r>
            <w:r w:rsidRPr="003868B7">
              <w:rPr>
                <w:b/>
                <w:sz w:val="22"/>
                <w:szCs w:val="22"/>
              </w:rPr>
              <w:t>50,537</w:t>
            </w:r>
          </w:p>
        </w:tc>
        <w:tc>
          <w:tcPr>
            <w:tcW w:w="1025" w:type="dxa"/>
            <w:tcBorders>
              <w:top w:val="single" w:sz="8" w:space="0" w:color="auto"/>
              <w:left w:val="single" w:sz="4" w:space="0" w:color="auto"/>
              <w:right w:val="nil"/>
            </w:tcBorders>
            <w:vAlign w:val="center"/>
          </w:tcPr>
          <w:p w14:paraId="0C1BCF16" w14:textId="77777777" w:rsidR="00484368" w:rsidRPr="003868B7" w:rsidRDefault="00484368" w:rsidP="00427529">
            <w:pPr>
              <w:spacing w:line="240" w:lineRule="exact"/>
              <w:ind w:right="28" w:firstLineChars="0" w:firstLine="0"/>
              <w:jc w:val="right"/>
              <w:rPr>
                <w:rFonts w:cs="新細明體"/>
                <w:b/>
                <w:sz w:val="22"/>
              </w:rPr>
            </w:pPr>
            <w:r w:rsidRPr="003868B7">
              <w:rPr>
                <w:b/>
                <w:sz w:val="22"/>
                <w:szCs w:val="22"/>
              </w:rPr>
              <w:t>-</w:t>
            </w:r>
            <w:r w:rsidRPr="003868B7">
              <w:rPr>
                <w:rFonts w:hint="eastAsia"/>
                <w:b/>
                <w:sz w:val="22"/>
                <w:szCs w:val="22"/>
              </w:rPr>
              <w:t xml:space="preserve"> </w:t>
            </w:r>
            <w:r w:rsidRPr="003868B7">
              <w:rPr>
                <w:b/>
                <w:sz w:val="22"/>
                <w:szCs w:val="22"/>
              </w:rPr>
              <w:t>3.55</w:t>
            </w:r>
          </w:p>
        </w:tc>
      </w:tr>
      <w:tr w:rsidR="00484368" w:rsidRPr="003868B7" w14:paraId="777C741C" w14:textId="77777777" w:rsidTr="000A2709">
        <w:trPr>
          <w:cantSplit/>
          <w:trHeight w:val="397"/>
          <w:jc w:val="center"/>
        </w:trPr>
        <w:tc>
          <w:tcPr>
            <w:tcW w:w="4568" w:type="dxa"/>
            <w:tcBorders>
              <w:left w:val="nil"/>
              <w:right w:val="single" w:sz="4" w:space="0" w:color="auto"/>
            </w:tcBorders>
            <w:vAlign w:val="center"/>
          </w:tcPr>
          <w:p w14:paraId="4A4E78D1" w14:textId="61CE6A19" w:rsidR="00484368" w:rsidRPr="003868B7" w:rsidRDefault="00484368" w:rsidP="00527DA3">
            <w:pPr>
              <w:snapToGrid w:val="0"/>
              <w:spacing w:line="240" w:lineRule="exact"/>
              <w:ind w:rightChars="5" w:right="12" w:firstLineChars="0" w:firstLine="0"/>
              <w:jc w:val="distribute"/>
              <w:rPr>
                <w:sz w:val="22"/>
                <w:szCs w:val="22"/>
              </w:rPr>
            </w:pPr>
            <w:r w:rsidRPr="003868B7">
              <w:rPr>
                <w:rFonts w:hint="eastAsia"/>
                <w:sz w:val="22"/>
                <w:szCs w:val="22"/>
              </w:rPr>
              <w:t>國立臺灣大學</w:t>
            </w:r>
            <w:r>
              <w:rPr>
                <w:rFonts w:hint="eastAsia"/>
                <w:sz w:val="22"/>
                <w:szCs w:val="22"/>
              </w:rPr>
              <w:t>醫學院</w:t>
            </w:r>
            <w:r w:rsidRPr="003868B7">
              <w:rPr>
                <w:rFonts w:hint="eastAsia"/>
                <w:sz w:val="22"/>
                <w:szCs w:val="22"/>
              </w:rPr>
              <w:t>附設醫院（總院）</w:t>
            </w:r>
          </w:p>
        </w:tc>
        <w:tc>
          <w:tcPr>
            <w:tcW w:w="1430" w:type="dxa"/>
            <w:tcBorders>
              <w:left w:val="single" w:sz="4" w:space="0" w:color="auto"/>
              <w:right w:val="single" w:sz="4" w:space="0" w:color="auto"/>
            </w:tcBorders>
            <w:vAlign w:val="center"/>
          </w:tcPr>
          <w:p w14:paraId="3F7DCE68"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775,741</w:t>
            </w:r>
          </w:p>
        </w:tc>
        <w:tc>
          <w:tcPr>
            <w:tcW w:w="1430" w:type="dxa"/>
            <w:tcBorders>
              <w:left w:val="single" w:sz="4" w:space="0" w:color="auto"/>
              <w:right w:val="single" w:sz="4" w:space="0" w:color="auto"/>
            </w:tcBorders>
            <w:vAlign w:val="center"/>
          </w:tcPr>
          <w:p w14:paraId="58643582"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786,949</w:t>
            </w:r>
          </w:p>
        </w:tc>
        <w:tc>
          <w:tcPr>
            <w:tcW w:w="1531" w:type="dxa"/>
            <w:tcBorders>
              <w:left w:val="single" w:sz="4" w:space="0" w:color="auto"/>
              <w:right w:val="single" w:sz="4" w:space="0" w:color="auto"/>
            </w:tcBorders>
            <w:vAlign w:val="center"/>
          </w:tcPr>
          <w:p w14:paraId="1765B23E"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11,208</w:t>
            </w:r>
          </w:p>
        </w:tc>
        <w:tc>
          <w:tcPr>
            <w:tcW w:w="1025" w:type="dxa"/>
            <w:tcBorders>
              <w:left w:val="single" w:sz="4" w:space="0" w:color="auto"/>
              <w:right w:val="nil"/>
            </w:tcBorders>
            <w:vAlign w:val="center"/>
          </w:tcPr>
          <w:p w14:paraId="3373AB39" w14:textId="77777777" w:rsidR="00484368" w:rsidRPr="003868B7" w:rsidRDefault="00484368" w:rsidP="00427529">
            <w:pPr>
              <w:spacing w:line="240" w:lineRule="exact"/>
              <w:ind w:right="28" w:firstLineChars="0" w:firstLine="0"/>
              <w:jc w:val="right"/>
              <w:rPr>
                <w:rFonts w:cs="新細明體"/>
                <w:sz w:val="22"/>
              </w:rPr>
            </w:pPr>
            <w:r w:rsidRPr="003868B7">
              <w:rPr>
                <w:sz w:val="22"/>
                <w:szCs w:val="22"/>
              </w:rPr>
              <w:t>1.44</w:t>
            </w:r>
          </w:p>
        </w:tc>
      </w:tr>
      <w:tr w:rsidR="00484368" w:rsidRPr="003868B7" w14:paraId="6233514D" w14:textId="77777777" w:rsidTr="000A2709">
        <w:trPr>
          <w:cantSplit/>
          <w:trHeight w:val="397"/>
          <w:jc w:val="center"/>
        </w:trPr>
        <w:tc>
          <w:tcPr>
            <w:tcW w:w="4568" w:type="dxa"/>
            <w:tcBorders>
              <w:left w:val="nil"/>
              <w:right w:val="single" w:sz="4" w:space="0" w:color="auto"/>
            </w:tcBorders>
            <w:vAlign w:val="center"/>
          </w:tcPr>
          <w:p w14:paraId="7C7F3E2B" w14:textId="2F4DDC8D" w:rsidR="00484368" w:rsidRPr="003868B7" w:rsidRDefault="00484368" w:rsidP="00527DA3">
            <w:pPr>
              <w:snapToGrid w:val="0"/>
              <w:spacing w:line="240" w:lineRule="exact"/>
              <w:ind w:rightChars="5" w:right="12" w:firstLineChars="0" w:firstLine="0"/>
              <w:jc w:val="distribute"/>
              <w:rPr>
                <w:sz w:val="22"/>
                <w:szCs w:val="22"/>
              </w:rPr>
            </w:pPr>
            <w:r w:rsidRPr="003868B7">
              <w:rPr>
                <w:rFonts w:hint="eastAsia"/>
                <w:sz w:val="22"/>
                <w:szCs w:val="22"/>
              </w:rPr>
              <w:t>國立臺灣大學</w:t>
            </w:r>
            <w:r>
              <w:rPr>
                <w:rFonts w:hint="eastAsia"/>
                <w:sz w:val="22"/>
                <w:szCs w:val="22"/>
              </w:rPr>
              <w:t>醫學院</w:t>
            </w:r>
            <w:r w:rsidRPr="003868B7">
              <w:rPr>
                <w:rFonts w:hint="eastAsia"/>
                <w:sz w:val="22"/>
                <w:szCs w:val="22"/>
              </w:rPr>
              <w:t>附設醫院雲林分院</w:t>
            </w:r>
          </w:p>
        </w:tc>
        <w:tc>
          <w:tcPr>
            <w:tcW w:w="1430" w:type="dxa"/>
            <w:tcBorders>
              <w:left w:val="single" w:sz="4" w:space="0" w:color="auto"/>
              <w:right w:val="single" w:sz="4" w:space="0" w:color="auto"/>
            </w:tcBorders>
            <w:vAlign w:val="center"/>
          </w:tcPr>
          <w:p w14:paraId="3880FC52"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292,256</w:t>
            </w:r>
          </w:p>
        </w:tc>
        <w:tc>
          <w:tcPr>
            <w:tcW w:w="1430" w:type="dxa"/>
            <w:tcBorders>
              <w:left w:val="single" w:sz="4" w:space="0" w:color="auto"/>
              <w:right w:val="single" w:sz="4" w:space="0" w:color="auto"/>
            </w:tcBorders>
            <w:vAlign w:val="center"/>
          </w:tcPr>
          <w:p w14:paraId="475CA3A4"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265,215</w:t>
            </w:r>
          </w:p>
        </w:tc>
        <w:tc>
          <w:tcPr>
            <w:tcW w:w="1531" w:type="dxa"/>
            <w:tcBorders>
              <w:left w:val="single" w:sz="4" w:space="0" w:color="auto"/>
              <w:right w:val="single" w:sz="4" w:space="0" w:color="auto"/>
            </w:tcBorders>
            <w:vAlign w:val="center"/>
          </w:tcPr>
          <w:p w14:paraId="47FE99DA" w14:textId="7FD6661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w:t>
            </w:r>
            <w:r w:rsidRPr="003868B7">
              <w:rPr>
                <w:rFonts w:hint="eastAsia"/>
                <w:sz w:val="22"/>
                <w:szCs w:val="22"/>
              </w:rPr>
              <w:t xml:space="preserve"> </w:t>
            </w:r>
            <w:r w:rsidRPr="003868B7">
              <w:rPr>
                <w:sz w:val="22"/>
                <w:szCs w:val="22"/>
              </w:rPr>
              <w:t>27,041</w:t>
            </w:r>
          </w:p>
        </w:tc>
        <w:tc>
          <w:tcPr>
            <w:tcW w:w="1025" w:type="dxa"/>
            <w:tcBorders>
              <w:left w:val="single" w:sz="4" w:space="0" w:color="auto"/>
              <w:right w:val="nil"/>
            </w:tcBorders>
            <w:vAlign w:val="center"/>
          </w:tcPr>
          <w:p w14:paraId="0D6120C8" w14:textId="77777777" w:rsidR="00484368" w:rsidRPr="003868B7" w:rsidRDefault="00484368" w:rsidP="00427529">
            <w:pPr>
              <w:spacing w:line="240" w:lineRule="exact"/>
              <w:ind w:right="28" w:firstLineChars="0" w:firstLine="0"/>
              <w:jc w:val="right"/>
              <w:rPr>
                <w:rFonts w:cs="新細明體"/>
                <w:sz w:val="22"/>
              </w:rPr>
            </w:pPr>
            <w:r w:rsidRPr="003868B7">
              <w:rPr>
                <w:sz w:val="22"/>
                <w:szCs w:val="22"/>
              </w:rPr>
              <w:t>-</w:t>
            </w:r>
            <w:r w:rsidRPr="003868B7">
              <w:rPr>
                <w:rFonts w:hint="eastAsia"/>
                <w:sz w:val="22"/>
                <w:szCs w:val="22"/>
              </w:rPr>
              <w:t xml:space="preserve"> </w:t>
            </w:r>
            <w:r w:rsidRPr="003868B7">
              <w:rPr>
                <w:sz w:val="22"/>
                <w:szCs w:val="22"/>
              </w:rPr>
              <w:t>9.25</w:t>
            </w:r>
          </w:p>
        </w:tc>
      </w:tr>
      <w:tr w:rsidR="00484368" w:rsidRPr="003868B7" w14:paraId="31394C1E" w14:textId="77777777" w:rsidTr="000A2709">
        <w:trPr>
          <w:cantSplit/>
          <w:trHeight w:val="397"/>
          <w:jc w:val="center"/>
        </w:trPr>
        <w:tc>
          <w:tcPr>
            <w:tcW w:w="4568" w:type="dxa"/>
            <w:tcBorders>
              <w:left w:val="nil"/>
              <w:right w:val="single" w:sz="4" w:space="0" w:color="auto"/>
            </w:tcBorders>
            <w:vAlign w:val="center"/>
          </w:tcPr>
          <w:p w14:paraId="65C2DD19" w14:textId="419C6C00" w:rsidR="00484368" w:rsidRPr="003868B7" w:rsidRDefault="00484368" w:rsidP="00527DA3">
            <w:pPr>
              <w:snapToGrid w:val="0"/>
              <w:spacing w:line="240" w:lineRule="exact"/>
              <w:ind w:rightChars="5" w:right="12" w:firstLineChars="0" w:firstLine="0"/>
              <w:jc w:val="distribute"/>
              <w:rPr>
                <w:sz w:val="22"/>
                <w:szCs w:val="22"/>
              </w:rPr>
            </w:pPr>
            <w:r w:rsidRPr="003868B7">
              <w:rPr>
                <w:rFonts w:hint="eastAsia"/>
                <w:sz w:val="22"/>
                <w:szCs w:val="22"/>
              </w:rPr>
              <w:t>國立臺灣大學</w:t>
            </w:r>
            <w:r>
              <w:rPr>
                <w:rFonts w:hint="eastAsia"/>
                <w:sz w:val="22"/>
                <w:szCs w:val="22"/>
              </w:rPr>
              <w:t>醫學院</w:t>
            </w:r>
            <w:r w:rsidRPr="003868B7">
              <w:rPr>
                <w:rFonts w:hint="eastAsia"/>
                <w:sz w:val="22"/>
                <w:szCs w:val="22"/>
              </w:rPr>
              <w:t>附設</w:t>
            </w:r>
            <w:proofErr w:type="gramStart"/>
            <w:r w:rsidRPr="003868B7">
              <w:rPr>
                <w:rFonts w:hint="eastAsia"/>
                <w:sz w:val="22"/>
                <w:szCs w:val="22"/>
              </w:rPr>
              <w:t>醫院北護分院</w:t>
            </w:r>
            <w:proofErr w:type="gramEnd"/>
          </w:p>
        </w:tc>
        <w:tc>
          <w:tcPr>
            <w:tcW w:w="1430" w:type="dxa"/>
            <w:tcBorders>
              <w:left w:val="single" w:sz="4" w:space="0" w:color="auto"/>
              <w:right w:val="single" w:sz="4" w:space="0" w:color="auto"/>
            </w:tcBorders>
            <w:vAlign w:val="center"/>
          </w:tcPr>
          <w:p w14:paraId="7FA8F805"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26,299</w:t>
            </w:r>
          </w:p>
        </w:tc>
        <w:tc>
          <w:tcPr>
            <w:tcW w:w="1430" w:type="dxa"/>
            <w:tcBorders>
              <w:left w:val="single" w:sz="4" w:space="0" w:color="auto"/>
              <w:right w:val="single" w:sz="4" w:space="0" w:color="auto"/>
            </w:tcBorders>
            <w:vAlign w:val="center"/>
          </w:tcPr>
          <w:p w14:paraId="103FE642"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27,929</w:t>
            </w:r>
          </w:p>
        </w:tc>
        <w:tc>
          <w:tcPr>
            <w:tcW w:w="1531" w:type="dxa"/>
            <w:tcBorders>
              <w:left w:val="single" w:sz="4" w:space="0" w:color="auto"/>
              <w:right w:val="single" w:sz="4" w:space="0" w:color="auto"/>
            </w:tcBorders>
            <w:vAlign w:val="center"/>
          </w:tcPr>
          <w:p w14:paraId="7E7130FD"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1,630</w:t>
            </w:r>
          </w:p>
        </w:tc>
        <w:tc>
          <w:tcPr>
            <w:tcW w:w="1025" w:type="dxa"/>
            <w:tcBorders>
              <w:left w:val="single" w:sz="4" w:space="0" w:color="auto"/>
              <w:right w:val="nil"/>
            </w:tcBorders>
            <w:vAlign w:val="center"/>
          </w:tcPr>
          <w:p w14:paraId="577150E5" w14:textId="77777777" w:rsidR="00484368" w:rsidRPr="003868B7" w:rsidRDefault="00484368" w:rsidP="00427529">
            <w:pPr>
              <w:spacing w:line="240" w:lineRule="exact"/>
              <w:ind w:right="28" w:firstLineChars="0" w:firstLine="0"/>
              <w:jc w:val="right"/>
              <w:rPr>
                <w:rFonts w:cs="新細明體"/>
                <w:sz w:val="22"/>
              </w:rPr>
            </w:pPr>
            <w:r w:rsidRPr="003868B7">
              <w:rPr>
                <w:sz w:val="22"/>
                <w:szCs w:val="22"/>
              </w:rPr>
              <w:t>6.20</w:t>
            </w:r>
          </w:p>
        </w:tc>
      </w:tr>
      <w:tr w:rsidR="00484368" w:rsidRPr="003868B7" w14:paraId="274FBF73" w14:textId="77777777" w:rsidTr="000A2709">
        <w:trPr>
          <w:cantSplit/>
          <w:trHeight w:val="397"/>
          <w:jc w:val="center"/>
        </w:trPr>
        <w:tc>
          <w:tcPr>
            <w:tcW w:w="4568" w:type="dxa"/>
            <w:tcBorders>
              <w:left w:val="nil"/>
              <w:right w:val="single" w:sz="4" w:space="0" w:color="auto"/>
            </w:tcBorders>
            <w:vAlign w:val="center"/>
          </w:tcPr>
          <w:p w14:paraId="7E29D617" w14:textId="678FADD3" w:rsidR="00484368" w:rsidRPr="003868B7" w:rsidRDefault="00484368" w:rsidP="00527DA3">
            <w:pPr>
              <w:snapToGrid w:val="0"/>
              <w:spacing w:line="240" w:lineRule="exact"/>
              <w:ind w:rightChars="5" w:right="12" w:firstLineChars="0" w:firstLine="0"/>
              <w:jc w:val="distribute"/>
              <w:rPr>
                <w:sz w:val="22"/>
                <w:szCs w:val="22"/>
              </w:rPr>
            </w:pPr>
            <w:r w:rsidRPr="003868B7">
              <w:rPr>
                <w:rFonts w:hint="eastAsia"/>
                <w:sz w:val="22"/>
                <w:szCs w:val="22"/>
              </w:rPr>
              <w:t>國立臺灣大學</w:t>
            </w:r>
            <w:r>
              <w:rPr>
                <w:rFonts w:hint="eastAsia"/>
                <w:sz w:val="22"/>
                <w:szCs w:val="22"/>
              </w:rPr>
              <w:t>醫學院</w:t>
            </w:r>
            <w:r w:rsidRPr="003868B7">
              <w:rPr>
                <w:rFonts w:hint="eastAsia"/>
                <w:sz w:val="22"/>
                <w:szCs w:val="22"/>
              </w:rPr>
              <w:t>附設醫院金山分院</w:t>
            </w:r>
          </w:p>
        </w:tc>
        <w:tc>
          <w:tcPr>
            <w:tcW w:w="1430" w:type="dxa"/>
            <w:tcBorders>
              <w:left w:val="single" w:sz="4" w:space="0" w:color="auto"/>
              <w:right w:val="single" w:sz="4" w:space="0" w:color="auto"/>
            </w:tcBorders>
            <w:vAlign w:val="center"/>
          </w:tcPr>
          <w:p w14:paraId="26071D3A"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8,400</w:t>
            </w:r>
          </w:p>
        </w:tc>
        <w:tc>
          <w:tcPr>
            <w:tcW w:w="1430" w:type="dxa"/>
            <w:tcBorders>
              <w:left w:val="single" w:sz="4" w:space="0" w:color="auto"/>
              <w:right w:val="single" w:sz="4" w:space="0" w:color="auto"/>
            </w:tcBorders>
            <w:vAlign w:val="center"/>
          </w:tcPr>
          <w:p w14:paraId="79F9110F"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7,362</w:t>
            </w:r>
          </w:p>
        </w:tc>
        <w:tc>
          <w:tcPr>
            <w:tcW w:w="1531" w:type="dxa"/>
            <w:tcBorders>
              <w:left w:val="single" w:sz="4" w:space="0" w:color="auto"/>
              <w:right w:val="single" w:sz="4" w:space="0" w:color="auto"/>
            </w:tcBorders>
            <w:vAlign w:val="center"/>
          </w:tcPr>
          <w:p w14:paraId="6310683B" w14:textId="5F1777A4"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w:t>
            </w:r>
            <w:r w:rsidRPr="003868B7">
              <w:rPr>
                <w:rFonts w:hint="eastAsia"/>
                <w:sz w:val="22"/>
                <w:szCs w:val="22"/>
              </w:rPr>
              <w:t xml:space="preserve"> </w:t>
            </w:r>
            <w:r w:rsidRPr="003868B7">
              <w:rPr>
                <w:sz w:val="22"/>
                <w:szCs w:val="22"/>
              </w:rPr>
              <w:t>1,038</w:t>
            </w:r>
          </w:p>
        </w:tc>
        <w:tc>
          <w:tcPr>
            <w:tcW w:w="1025" w:type="dxa"/>
            <w:tcBorders>
              <w:left w:val="single" w:sz="4" w:space="0" w:color="auto"/>
              <w:right w:val="nil"/>
            </w:tcBorders>
            <w:vAlign w:val="center"/>
          </w:tcPr>
          <w:p w14:paraId="077B7BF9" w14:textId="77777777" w:rsidR="00484368" w:rsidRPr="003868B7" w:rsidRDefault="00484368" w:rsidP="00427529">
            <w:pPr>
              <w:spacing w:line="240" w:lineRule="exact"/>
              <w:ind w:right="28" w:firstLineChars="0" w:firstLine="0"/>
              <w:jc w:val="right"/>
              <w:rPr>
                <w:rFonts w:cs="新細明體"/>
                <w:sz w:val="22"/>
              </w:rPr>
            </w:pPr>
            <w:r w:rsidRPr="003868B7">
              <w:rPr>
                <w:sz w:val="22"/>
                <w:szCs w:val="22"/>
              </w:rPr>
              <w:t>-</w:t>
            </w:r>
            <w:r w:rsidRPr="003868B7">
              <w:rPr>
                <w:rFonts w:hint="eastAsia"/>
                <w:sz w:val="22"/>
                <w:szCs w:val="22"/>
              </w:rPr>
              <w:t xml:space="preserve"> </w:t>
            </w:r>
            <w:r w:rsidRPr="003868B7">
              <w:rPr>
                <w:sz w:val="22"/>
                <w:szCs w:val="22"/>
              </w:rPr>
              <w:t>12.36</w:t>
            </w:r>
          </w:p>
        </w:tc>
      </w:tr>
      <w:tr w:rsidR="00484368" w:rsidRPr="003868B7" w14:paraId="78B20B60" w14:textId="77777777" w:rsidTr="000A2709">
        <w:trPr>
          <w:cantSplit/>
          <w:trHeight w:val="397"/>
          <w:jc w:val="center"/>
        </w:trPr>
        <w:tc>
          <w:tcPr>
            <w:tcW w:w="4568" w:type="dxa"/>
            <w:tcBorders>
              <w:left w:val="nil"/>
              <w:right w:val="single" w:sz="4" w:space="0" w:color="auto"/>
            </w:tcBorders>
            <w:vAlign w:val="center"/>
          </w:tcPr>
          <w:p w14:paraId="397056E6" w14:textId="0A31B9DA" w:rsidR="00484368" w:rsidRPr="003868B7" w:rsidRDefault="00484368" w:rsidP="00527DA3">
            <w:pPr>
              <w:snapToGrid w:val="0"/>
              <w:spacing w:line="240" w:lineRule="exact"/>
              <w:ind w:rightChars="5" w:right="12" w:firstLineChars="0" w:firstLine="0"/>
              <w:jc w:val="distribute"/>
              <w:rPr>
                <w:sz w:val="22"/>
                <w:szCs w:val="22"/>
              </w:rPr>
            </w:pPr>
            <w:r w:rsidRPr="003868B7">
              <w:rPr>
                <w:rFonts w:hint="eastAsia"/>
                <w:sz w:val="22"/>
                <w:szCs w:val="22"/>
              </w:rPr>
              <w:t>國立臺灣大學</w:t>
            </w:r>
            <w:r>
              <w:rPr>
                <w:rFonts w:hint="eastAsia"/>
                <w:sz w:val="22"/>
                <w:szCs w:val="22"/>
              </w:rPr>
              <w:t>醫學院</w:t>
            </w:r>
            <w:r w:rsidRPr="003868B7">
              <w:rPr>
                <w:rFonts w:hint="eastAsia"/>
                <w:sz w:val="22"/>
                <w:szCs w:val="22"/>
              </w:rPr>
              <w:t>附設醫院新竹分院</w:t>
            </w:r>
          </w:p>
        </w:tc>
        <w:tc>
          <w:tcPr>
            <w:tcW w:w="1430" w:type="dxa"/>
            <w:tcBorders>
              <w:left w:val="single" w:sz="4" w:space="0" w:color="auto"/>
              <w:right w:val="single" w:sz="4" w:space="0" w:color="auto"/>
            </w:tcBorders>
            <w:vAlign w:val="center"/>
          </w:tcPr>
          <w:p w14:paraId="25C29145"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210,270</w:t>
            </w:r>
          </w:p>
        </w:tc>
        <w:tc>
          <w:tcPr>
            <w:tcW w:w="1430" w:type="dxa"/>
            <w:tcBorders>
              <w:left w:val="single" w:sz="4" w:space="0" w:color="auto"/>
              <w:right w:val="single" w:sz="4" w:space="0" w:color="auto"/>
            </w:tcBorders>
            <w:vAlign w:val="center"/>
          </w:tcPr>
          <w:p w14:paraId="344BC422"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187,179</w:t>
            </w:r>
          </w:p>
        </w:tc>
        <w:tc>
          <w:tcPr>
            <w:tcW w:w="1531" w:type="dxa"/>
            <w:tcBorders>
              <w:left w:val="single" w:sz="4" w:space="0" w:color="auto"/>
              <w:right w:val="single" w:sz="4" w:space="0" w:color="auto"/>
            </w:tcBorders>
            <w:vAlign w:val="center"/>
          </w:tcPr>
          <w:p w14:paraId="59B00B71" w14:textId="2255AF03"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w:t>
            </w:r>
            <w:r w:rsidRPr="003868B7">
              <w:rPr>
                <w:rFonts w:hint="eastAsia"/>
                <w:sz w:val="22"/>
                <w:szCs w:val="22"/>
              </w:rPr>
              <w:t xml:space="preserve"> </w:t>
            </w:r>
            <w:r w:rsidRPr="003868B7">
              <w:rPr>
                <w:sz w:val="22"/>
                <w:szCs w:val="22"/>
              </w:rPr>
              <w:t>23,091</w:t>
            </w:r>
          </w:p>
        </w:tc>
        <w:tc>
          <w:tcPr>
            <w:tcW w:w="1025" w:type="dxa"/>
            <w:tcBorders>
              <w:left w:val="single" w:sz="4" w:space="0" w:color="auto"/>
              <w:right w:val="nil"/>
            </w:tcBorders>
            <w:vAlign w:val="center"/>
          </w:tcPr>
          <w:p w14:paraId="51B3C5A4" w14:textId="77777777" w:rsidR="00484368" w:rsidRPr="003868B7" w:rsidRDefault="00484368" w:rsidP="00427529">
            <w:pPr>
              <w:spacing w:line="240" w:lineRule="exact"/>
              <w:ind w:right="28" w:firstLineChars="0" w:firstLine="0"/>
              <w:jc w:val="right"/>
              <w:rPr>
                <w:rFonts w:cs="新細明體"/>
                <w:sz w:val="22"/>
              </w:rPr>
            </w:pPr>
            <w:r w:rsidRPr="003868B7">
              <w:rPr>
                <w:sz w:val="22"/>
                <w:szCs w:val="22"/>
              </w:rPr>
              <w:t>-</w:t>
            </w:r>
            <w:r w:rsidRPr="003868B7">
              <w:rPr>
                <w:rFonts w:hint="eastAsia"/>
                <w:sz w:val="22"/>
                <w:szCs w:val="22"/>
              </w:rPr>
              <w:t xml:space="preserve"> </w:t>
            </w:r>
            <w:r w:rsidRPr="003868B7">
              <w:rPr>
                <w:sz w:val="22"/>
                <w:szCs w:val="22"/>
              </w:rPr>
              <w:t>10.98</w:t>
            </w:r>
          </w:p>
        </w:tc>
      </w:tr>
      <w:tr w:rsidR="00484368" w:rsidRPr="003868B7" w14:paraId="15B65692" w14:textId="77777777" w:rsidTr="000A2709">
        <w:trPr>
          <w:cantSplit/>
          <w:trHeight w:val="397"/>
          <w:jc w:val="center"/>
        </w:trPr>
        <w:tc>
          <w:tcPr>
            <w:tcW w:w="4568" w:type="dxa"/>
            <w:tcBorders>
              <w:left w:val="nil"/>
              <w:right w:val="single" w:sz="4" w:space="0" w:color="auto"/>
            </w:tcBorders>
            <w:vAlign w:val="center"/>
          </w:tcPr>
          <w:p w14:paraId="616B6A2B" w14:textId="77233D66" w:rsidR="00484368" w:rsidRPr="003868B7" w:rsidRDefault="00484368" w:rsidP="00527DA3">
            <w:pPr>
              <w:snapToGrid w:val="0"/>
              <w:spacing w:line="240" w:lineRule="exact"/>
              <w:ind w:rightChars="5" w:right="12" w:firstLineChars="0" w:firstLine="0"/>
              <w:jc w:val="distribute"/>
              <w:rPr>
                <w:sz w:val="22"/>
                <w:szCs w:val="22"/>
              </w:rPr>
            </w:pPr>
            <w:r w:rsidRPr="003868B7">
              <w:rPr>
                <w:rFonts w:hint="eastAsia"/>
                <w:sz w:val="22"/>
                <w:szCs w:val="22"/>
              </w:rPr>
              <w:t>國立臺灣大學</w:t>
            </w:r>
            <w:r>
              <w:rPr>
                <w:rFonts w:hint="eastAsia"/>
                <w:sz w:val="22"/>
                <w:szCs w:val="22"/>
              </w:rPr>
              <w:t>醫學院</w:t>
            </w:r>
            <w:r w:rsidRPr="003868B7">
              <w:rPr>
                <w:rFonts w:hint="eastAsia"/>
                <w:sz w:val="22"/>
                <w:szCs w:val="22"/>
              </w:rPr>
              <w:t>附設醫院竹東分院</w:t>
            </w:r>
          </w:p>
        </w:tc>
        <w:tc>
          <w:tcPr>
            <w:tcW w:w="1430" w:type="dxa"/>
            <w:tcBorders>
              <w:left w:val="single" w:sz="4" w:space="0" w:color="auto"/>
              <w:right w:val="single" w:sz="4" w:space="0" w:color="auto"/>
            </w:tcBorders>
            <w:vAlign w:val="center"/>
          </w:tcPr>
          <w:p w14:paraId="70D4DD0B" w14:textId="77777777" w:rsidR="00484368" w:rsidRPr="003868B7" w:rsidRDefault="00484368" w:rsidP="005D1CFC">
            <w:pPr>
              <w:spacing w:line="240" w:lineRule="exact"/>
              <w:ind w:right="28" w:firstLineChars="0" w:firstLine="0"/>
              <w:jc w:val="right"/>
              <w:rPr>
                <w:sz w:val="22"/>
                <w:szCs w:val="22"/>
              </w:rPr>
            </w:pPr>
            <w:r w:rsidRPr="003868B7">
              <w:rPr>
                <w:sz w:val="22"/>
                <w:szCs w:val="22"/>
              </w:rPr>
              <w:t>96,405</w:t>
            </w:r>
          </w:p>
        </w:tc>
        <w:tc>
          <w:tcPr>
            <w:tcW w:w="1430" w:type="dxa"/>
            <w:tcBorders>
              <w:left w:val="single" w:sz="4" w:space="0" w:color="auto"/>
              <w:right w:val="single" w:sz="4" w:space="0" w:color="auto"/>
            </w:tcBorders>
            <w:vAlign w:val="center"/>
          </w:tcPr>
          <w:p w14:paraId="3130DEA4" w14:textId="77777777" w:rsidR="00484368" w:rsidRPr="003868B7" w:rsidRDefault="00484368" w:rsidP="005D1CFC">
            <w:pPr>
              <w:spacing w:line="240" w:lineRule="exact"/>
              <w:ind w:right="28" w:firstLineChars="0" w:firstLine="0"/>
              <w:jc w:val="right"/>
              <w:rPr>
                <w:sz w:val="22"/>
                <w:szCs w:val="22"/>
              </w:rPr>
            </w:pPr>
            <w:r w:rsidRPr="003868B7">
              <w:rPr>
                <w:sz w:val="22"/>
                <w:szCs w:val="22"/>
              </w:rPr>
              <w:t>86,284</w:t>
            </w:r>
          </w:p>
        </w:tc>
        <w:tc>
          <w:tcPr>
            <w:tcW w:w="1531" w:type="dxa"/>
            <w:tcBorders>
              <w:left w:val="single" w:sz="4" w:space="0" w:color="auto"/>
              <w:right w:val="single" w:sz="4" w:space="0" w:color="auto"/>
            </w:tcBorders>
            <w:vAlign w:val="center"/>
          </w:tcPr>
          <w:p w14:paraId="3ADA05EE" w14:textId="4C27D729" w:rsidR="00484368" w:rsidRPr="003868B7" w:rsidRDefault="00484368" w:rsidP="005D1CFC">
            <w:pPr>
              <w:spacing w:line="240" w:lineRule="exact"/>
              <w:ind w:right="28" w:firstLineChars="0" w:firstLine="0"/>
              <w:jc w:val="right"/>
              <w:rPr>
                <w:sz w:val="22"/>
                <w:szCs w:val="22"/>
              </w:rPr>
            </w:pPr>
            <w:r w:rsidRPr="003868B7">
              <w:rPr>
                <w:sz w:val="22"/>
                <w:szCs w:val="22"/>
              </w:rPr>
              <w:t>-</w:t>
            </w:r>
            <w:r w:rsidRPr="003868B7">
              <w:rPr>
                <w:rFonts w:hint="eastAsia"/>
                <w:sz w:val="22"/>
                <w:szCs w:val="22"/>
              </w:rPr>
              <w:t xml:space="preserve"> </w:t>
            </w:r>
            <w:r w:rsidRPr="003868B7">
              <w:rPr>
                <w:sz w:val="22"/>
                <w:szCs w:val="22"/>
              </w:rPr>
              <w:t>10,121</w:t>
            </w:r>
          </w:p>
        </w:tc>
        <w:tc>
          <w:tcPr>
            <w:tcW w:w="1025" w:type="dxa"/>
            <w:tcBorders>
              <w:left w:val="single" w:sz="4" w:space="0" w:color="auto"/>
              <w:right w:val="nil"/>
            </w:tcBorders>
            <w:vAlign w:val="center"/>
          </w:tcPr>
          <w:p w14:paraId="592258D2" w14:textId="77777777" w:rsidR="00484368" w:rsidRPr="003868B7" w:rsidRDefault="00484368" w:rsidP="00427529">
            <w:pPr>
              <w:spacing w:line="240" w:lineRule="exact"/>
              <w:ind w:right="28" w:firstLineChars="0" w:firstLine="0"/>
              <w:jc w:val="right"/>
              <w:rPr>
                <w:sz w:val="22"/>
              </w:rPr>
            </w:pPr>
            <w:r w:rsidRPr="003868B7">
              <w:rPr>
                <w:sz w:val="22"/>
                <w:szCs w:val="22"/>
              </w:rPr>
              <w:t>-</w:t>
            </w:r>
            <w:r w:rsidRPr="003868B7">
              <w:rPr>
                <w:rFonts w:hint="eastAsia"/>
                <w:sz w:val="22"/>
                <w:szCs w:val="22"/>
              </w:rPr>
              <w:t xml:space="preserve"> </w:t>
            </w:r>
            <w:r w:rsidRPr="003868B7">
              <w:rPr>
                <w:sz w:val="22"/>
                <w:szCs w:val="22"/>
              </w:rPr>
              <w:t>10.50</w:t>
            </w:r>
          </w:p>
        </w:tc>
      </w:tr>
      <w:tr w:rsidR="00484368" w:rsidRPr="003868B7" w14:paraId="620462D5" w14:textId="77777777" w:rsidTr="000A2709">
        <w:trPr>
          <w:cantSplit/>
          <w:trHeight w:val="397"/>
          <w:jc w:val="center"/>
        </w:trPr>
        <w:tc>
          <w:tcPr>
            <w:tcW w:w="4568" w:type="dxa"/>
            <w:tcBorders>
              <w:left w:val="nil"/>
              <w:bottom w:val="single" w:sz="8" w:space="0" w:color="auto"/>
              <w:right w:val="single" w:sz="4" w:space="0" w:color="auto"/>
            </w:tcBorders>
            <w:vAlign w:val="center"/>
          </w:tcPr>
          <w:p w14:paraId="0F23D032" w14:textId="6AFEA4A6" w:rsidR="00484368" w:rsidRPr="003868B7" w:rsidRDefault="00484368" w:rsidP="00527DA3">
            <w:pPr>
              <w:snapToGrid w:val="0"/>
              <w:spacing w:line="240" w:lineRule="exact"/>
              <w:ind w:rightChars="5" w:right="12" w:firstLineChars="0" w:firstLine="0"/>
              <w:jc w:val="distribute"/>
              <w:rPr>
                <w:sz w:val="22"/>
                <w:szCs w:val="22"/>
              </w:rPr>
            </w:pPr>
            <w:r w:rsidRPr="005D1CFC">
              <w:rPr>
                <w:rFonts w:hint="eastAsia"/>
                <w:spacing w:val="-6"/>
                <w:sz w:val="22"/>
                <w:szCs w:val="22"/>
              </w:rPr>
              <w:t>國立臺灣大學醫學院附設醫院新竹生</w:t>
            </w:r>
            <w:proofErr w:type="gramStart"/>
            <w:r w:rsidRPr="005D1CFC">
              <w:rPr>
                <w:rFonts w:hint="eastAsia"/>
                <w:spacing w:val="-6"/>
                <w:sz w:val="22"/>
                <w:szCs w:val="22"/>
              </w:rPr>
              <w:t>醫</w:t>
            </w:r>
            <w:proofErr w:type="gramEnd"/>
            <w:r w:rsidRPr="005D1CFC">
              <w:rPr>
                <w:rFonts w:hint="eastAsia"/>
                <w:spacing w:val="-6"/>
                <w:sz w:val="22"/>
                <w:szCs w:val="22"/>
              </w:rPr>
              <w:t>園區分院</w:t>
            </w:r>
          </w:p>
        </w:tc>
        <w:tc>
          <w:tcPr>
            <w:tcW w:w="1430" w:type="dxa"/>
            <w:tcBorders>
              <w:left w:val="single" w:sz="4" w:space="0" w:color="auto"/>
              <w:bottom w:val="single" w:sz="8" w:space="0" w:color="auto"/>
              <w:right w:val="single" w:sz="4" w:space="0" w:color="auto"/>
            </w:tcBorders>
            <w:vAlign w:val="center"/>
          </w:tcPr>
          <w:p w14:paraId="6BF6C7A2"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13,759</w:t>
            </w:r>
          </w:p>
        </w:tc>
        <w:tc>
          <w:tcPr>
            <w:tcW w:w="1430" w:type="dxa"/>
            <w:tcBorders>
              <w:left w:val="single" w:sz="4" w:space="0" w:color="auto"/>
              <w:bottom w:val="single" w:sz="8" w:space="0" w:color="auto"/>
              <w:right w:val="single" w:sz="4" w:space="0" w:color="auto"/>
            </w:tcBorders>
            <w:vAlign w:val="center"/>
          </w:tcPr>
          <w:p w14:paraId="755577E7" w14:textId="77777777"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11,675</w:t>
            </w:r>
          </w:p>
        </w:tc>
        <w:tc>
          <w:tcPr>
            <w:tcW w:w="1531" w:type="dxa"/>
            <w:tcBorders>
              <w:left w:val="single" w:sz="4" w:space="0" w:color="auto"/>
              <w:bottom w:val="single" w:sz="8" w:space="0" w:color="auto"/>
              <w:right w:val="single" w:sz="4" w:space="0" w:color="auto"/>
            </w:tcBorders>
            <w:vAlign w:val="center"/>
          </w:tcPr>
          <w:p w14:paraId="6AE5C20A" w14:textId="2F762E44" w:rsidR="00484368" w:rsidRPr="003868B7" w:rsidRDefault="00484368" w:rsidP="005D1CFC">
            <w:pPr>
              <w:spacing w:line="240" w:lineRule="exact"/>
              <w:ind w:right="28" w:firstLineChars="0" w:firstLine="0"/>
              <w:jc w:val="right"/>
              <w:rPr>
                <w:rFonts w:cs="新細明體"/>
                <w:sz w:val="22"/>
                <w:szCs w:val="22"/>
              </w:rPr>
            </w:pPr>
            <w:r w:rsidRPr="003868B7">
              <w:rPr>
                <w:sz w:val="22"/>
                <w:szCs w:val="22"/>
              </w:rPr>
              <w:t>-</w:t>
            </w:r>
            <w:r w:rsidRPr="003868B7">
              <w:rPr>
                <w:rFonts w:hint="eastAsia"/>
                <w:sz w:val="22"/>
                <w:szCs w:val="22"/>
              </w:rPr>
              <w:t xml:space="preserve"> </w:t>
            </w:r>
            <w:r w:rsidRPr="003868B7">
              <w:rPr>
                <w:sz w:val="22"/>
                <w:szCs w:val="22"/>
              </w:rPr>
              <w:t>2,084</w:t>
            </w:r>
          </w:p>
        </w:tc>
        <w:tc>
          <w:tcPr>
            <w:tcW w:w="1025" w:type="dxa"/>
            <w:tcBorders>
              <w:left w:val="single" w:sz="4" w:space="0" w:color="auto"/>
              <w:bottom w:val="single" w:sz="8" w:space="0" w:color="auto"/>
              <w:right w:val="nil"/>
            </w:tcBorders>
            <w:vAlign w:val="center"/>
          </w:tcPr>
          <w:p w14:paraId="0B51F3D8" w14:textId="77777777" w:rsidR="00484368" w:rsidRPr="003868B7" w:rsidRDefault="00484368" w:rsidP="00427529">
            <w:pPr>
              <w:spacing w:line="240" w:lineRule="exact"/>
              <w:ind w:right="28" w:firstLineChars="0" w:firstLine="0"/>
              <w:jc w:val="right"/>
              <w:rPr>
                <w:rFonts w:cs="新細明體"/>
                <w:sz w:val="22"/>
              </w:rPr>
            </w:pPr>
            <w:r w:rsidRPr="003868B7">
              <w:rPr>
                <w:sz w:val="22"/>
                <w:szCs w:val="22"/>
              </w:rPr>
              <w:t>-</w:t>
            </w:r>
            <w:r w:rsidRPr="003868B7">
              <w:rPr>
                <w:rFonts w:hint="eastAsia"/>
                <w:sz w:val="22"/>
                <w:szCs w:val="22"/>
              </w:rPr>
              <w:t xml:space="preserve"> </w:t>
            </w:r>
            <w:r w:rsidRPr="003868B7">
              <w:rPr>
                <w:sz w:val="22"/>
                <w:szCs w:val="22"/>
              </w:rPr>
              <w:t>15.15</w:t>
            </w:r>
          </w:p>
        </w:tc>
      </w:tr>
    </w:tbl>
    <w:p w14:paraId="5D507C83" w14:textId="77777777" w:rsidR="0048157E" w:rsidRPr="009C0F13" w:rsidRDefault="00B755ED" w:rsidP="00FE1BEA">
      <w:pPr>
        <w:pStyle w:val="3012"/>
        <w:spacing w:line="600" w:lineRule="exact"/>
        <w:ind w:firstLine="480"/>
        <w:rPr>
          <w:color w:val="auto"/>
        </w:rPr>
      </w:pPr>
      <w:proofErr w:type="gramStart"/>
      <w:r w:rsidRPr="009C0F13">
        <w:rPr>
          <w:color w:val="auto"/>
        </w:rPr>
        <w:t>109</w:t>
      </w:r>
      <w:proofErr w:type="gramEnd"/>
      <w:r w:rsidRPr="009C0F13">
        <w:rPr>
          <w:color w:val="auto"/>
        </w:rPr>
        <w:t>年度該基金除辦理上列2項醫療相關業務外，另配合政府醫療政策，執行教學及研究工作方面，計提供學生實習與見習3,956人次、辦理醫師及其他</w:t>
      </w:r>
      <w:proofErr w:type="gramStart"/>
      <w:r w:rsidRPr="009C0F13">
        <w:rPr>
          <w:color w:val="auto"/>
        </w:rPr>
        <w:t>醫</w:t>
      </w:r>
      <w:proofErr w:type="gramEnd"/>
      <w:r w:rsidRPr="009C0F13">
        <w:rPr>
          <w:color w:val="auto"/>
        </w:rPr>
        <w:t>事人員臨床訓練3,739人次，辦理院內研究計畫671案，並舉辦各種臨床討論會、學術演講聯合討論會等，尚能依各項計畫目標執行，對醫療服務與醫學教育</w:t>
      </w:r>
      <w:proofErr w:type="gramStart"/>
      <w:r w:rsidRPr="009C0F13">
        <w:rPr>
          <w:color w:val="auto"/>
        </w:rPr>
        <w:t>研究均有助益</w:t>
      </w:r>
      <w:proofErr w:type="gramEnd"/>
      <w:r w:rsidR="0048157E" w:rsidRPr="009C0F13">
        <w:rPr>
          <w:color w:val="auto"/>
        </w:rPr>
        <w:t>。</w:t>
      </w:r>
    </w:p>
    <w:p w14:paraId="73C5A672" w14:textId="77777777" w:rsidR="0048157E" w:rsidRPr="009C0F13" w:rsidRDefault="0048157E" w:rsidP="000A2709">
      <w:pPr>
        <w:pStyle w:val="3021"/>
        <w:overflowPunct w:val="0"/>
        <w:spacing w:line="580" w:lineRule="exact"/>
        <w:ind w:firstLine="1261"/>
        <w:rPr>
          <w:color w:val="auto"/>
          <w:sz w:val="28"/>
          <w:szCs w:val="32"/>
        </w:rPr>
      </w:pPr>
      <w:r w:rsidRPr="009C0F13">
        <w:rPr>
          <w:color w:val="auto"/>
          <w:sz w:val="28"/>
          <w:szCs w:val="32"/>
        </w:rPr>
        <w:t>2.　預算執行情形之審核</w:t>
      </w:r>
    </w:p>
    <w:p w14:paraId="36D47211" w14:textId="25F9C695" w:rsidR="005D1CFC" w:rsidRDefault="0048157E" w:rsidP="00FE1BEA">
      <w:pPr>
        <w:pStyle w:val="3012"/>
        <w:spacing w:line="600" w:lineRule="exact"/>
        <w:ind w:firstLine="480"/>
        <w:rPr>
          <w:color w:val="auto"/>
          <w:sz w:val="28"/>
          <w:szCs w:val="32"/>
        </w:rPr>
      </w:pPr>
      <w:proofErr w:type="gramStart"/>
      <w:r w:rsidRPr="009C0F13">
        <w:rPr>
          <w:rFonts w:hint="eastAsia"/>
          <w:color w:val="auto"/>
        </w:rPr>
        <w:t>10</w:t>
      </w:r>
      <w:r w:rsidR="00B755ED" w:rsidRPr="009C0F13">
        <w:rPr>
          <w:rFonts w:hint="eastAsia"/>
          <w:color w:val="auto"/>
        </w:rPr>
        <w:t>9</w:t>
      </w:r>
      <w:proofErr w:type="gramEnd"/>
      <w:r w:rsidRPr="009C0F13">
        <w:rPr>
          <w:rFonts w:hint="eastAsia"/>
          <w:color w:val="auto"/>
        </w:rPr>
        <w:t>年度決算審核結果，業務賸餘</w:t>
      </w:r>
      <w:r w:rsidR="00D22E25" w:rsidRPr="009C0F13">
        <w:rPr>
          <w:rFonts w:hint="eastAsia"/>
          <w:color w:val="auto"/>
        </w:rPr>
        <w:t>1</w:t>
      </w:r>
      <w:r w:rsidR="00D22E25" w:rsidRPr="009C0F13">
        <w:rPr>
          <w:color w:val="auto"/>
        </w:rPr>
        <w:t>7</w:t>
      </w:r>
      <w:r w:rsidRPr="009C0F13">
        <w:rPr>
          <w:rFonts w:hint="eastAsia"/>
          <w:color w:val="auto"/>
        </w:rPr>
        <w:t>億</w:t>
      </w:r>
      <w:r w:rsidR="00D22E25" w:rsidRPr="009C0F13">
        <w:rPr>
          <w:rFonts w:hint="eastAsia"/>
          <w:color w:val="auto"/>
        </w:rPr>
        <w:t>8</w:t>
      </w:r>
      <w:r w:rsidR="00D22E25" w:rsidRPr="009C0F13">
        <w:rPr>
          <w:color w:val="auto"/>
        </w:rPr>
        <w:t>,907</w:t>
      </w:r>
      <w:r w:rsidRPr="009C0F13">
        <w:rPr>
          <w:rFonts w:hint="eastAsia"/>
          <w:color w:val="auto"/>
        </w:rPr>
        <w:t>萬餘元，業務外</w:t>
      </w:r>
      <w:r w:rsidR="00D22E25" w:rsidRPr="009C0F13">
        <w:rPr>
          <w:rFonts w:hint="eastAsia"/>
          <w:color w:val="auto"/>
        </w:rPr>
        <w:t>賸餘</w:t>
      </w:r>
      <w:r w:rsidRPr="009C0F13">
        <w:rPr>
          <w:rFonts w:hint="eastAsia"/>
          <w:color w:val="auto"/>
        </w:rPr>
        <w:t>1</w:t>
      </w:r>
      <w:r w:rsidR="00D22E25" w:rsidRPr="009C0F13">
        <w:rPr>
          <w:color w:val="auto"/>
        </w:rPr>
        <w:t>0</w:t>
      </w:r>
      <w:r w:rsidRPr="009C0F13">
        <w:rPr>
          <w:rFonts w:hint="eastAsia"/>
          <w:color w:val="auto"/>
        </w:rPr>
        <w:t>億</w:t>
      </w:r>
      <w:r w:rsidR="00D22E25" w:rsidRPr="009C0F13">
        <w:rPr>
          <w:color w:val="auto"/>
        </w:rPr>
        <w:t>33</w:t>
      </w:r>
      <w:r w:rsidRPr="009C0F13">
        <w:rPr>
          <w:rFonts w:hint="eastAsia"/>
          <w:color w:val="auto"/>
        </w:rPr>
        <w:t>萬餘元，審定</w:t>
      </w:r>
      <w:r w:rsidR="00B755ED" w:rsidRPr="009C0F13">
        <w:rPr>
          <w:rFonts w:hint="eastAsia"/>
          <w:color w:val="auto"/>
        </w:rPr>
        <w:t>本期賸餘</w:t>
      </w:r>
      <w:r w:rsidR="00B755ED" w:rsidRPr="009C0F13">
        <w:rPr>
          <w:color w:val="auto"/>
        </w:rPr>
        <w:t>27億8,940萬餘元，較預算賸餘27億4,096萬餘元，增加4,843萬餘元，約1.77％，主要係</w:t>
      </w:r>
      <w:r w:rsidR="00A336DF" w:rsidRPr="009C0F13">
        <w:rPr>
          <w:rFonts w:hint="eastAsia"/>
          <w:color w:val="auto"/>
        </w:rPr>
        <w:t>受</w:t>
      </w:r>
      <w:proofErr w:type="gramStart"/>
      <w:r w:rsidR="00A336DF" w:rsidRPr="009C0F13">
        <w:rPr>
          <w:rFonts w:hint="eastAsia"/>
          <w:color w:val="auto"/>
        </w:rPr>
        <w:t>新型冠</w:t>
      </w:r>
      <w:proofErr w:type="gramEnd"/>
      <w:r w:rsidR="00A336DF" w:rsidRPr="009C0F13">
        <w:rPr>
          <w:rFonts w:hint="eastAsia"/>
          <w:color w:val="auto"/>
        </w:rPr>
        <w:t>狀病毒肺炎（</w:t>
      </w:r>
      <w:r w:rsidR="00A336DF" w:rsidRPr="009C0F13">
        <w:rPr>
          <w:color w:val="auto"/>
        </w:rPr>
        <w:t>COVID</w:t>
      </w:r>
      <w:r w:rsidR="00A32DE4" w:rsidRPr="009C0F13">
        <w:rPr>
          <w:rFonts w:hint="eastAsia"/>
          <w:color w:val="auto"/>
        </w:rPr>
        <w:t>－</w:t>
      </w:r>
      <w:r w:rsidR="00A336DF" w:rsidRPr="009C0F13">
        <w:rPr>
          <w:color w:val="auto"/>
        </w:rPr>
        <w:t>19）</w:t>
      </w:r>
      <w:proofErr w:type="gramStart"/>
      <w:r w:rsidR="00A336DF" w:rsidRPr="009C0F13">
        <w:rPr>
          <w:color w:val="auto"/>
        </w:rPr>
        <w:t>疫</w:t>
      </w:r>
      <w:proofErr w:type="gramEnd"/>
      <w:r w:rsidR="00A336DF" w:rsidRPr="009C0F13">
        <w:rPr>
          <w:color w:val="auto"/>
        </w:rPr>
        <w:t>情影響</w:t>
      </w:r>
      <w:r w:rsidR="00A336DF" w:rsidRPr="009C0F13">
        <w:rPr>
          <w:rFonts w:hint="eastAsia"/>
          <w:color w:val="auto"/>
        </w:rPr>
        <w:t>，</w:t>
      </w:r>
      <w:r w:rsidR="00F62F77" w:rsidRPr="009C0F13">
        <w:rPr>
          <w:rFonts w:hint="eastAsia"/>
          <w:color w:val="auto"/>
        </w:rPr>
        <w:t>預估</w:t>
      </w:r>
      <w:proofErr w:type="gramStart"/>
      <w:r w:rsidR="00F62F77" w:rsidRPr="009C0F13">
        <w:rPr>
          <w:rFonts w:hint="eastAsia"/>
          <w:color w:val="auto"/>
        </w:rPr>
        <w:t>健保點值調整</w:t>
      </w:r>
      <w:proofErr w:type="gramEnd"/>
      <w:r w:rsidR="00F62F77" w:rsidRPr="009C0F13">
        <w:rPr>
          <w:rFonts w:hint="eastAsia"/>
          <w:color w:val="auto"/>
        </w:rPr>
        <w:t>及核減數額減少，</w:t>
      </w:r>
      <w:proofErr w:type="gramStart"/>
      <w:r w:rsidR="00B755ED" w:rsidRPr="009C0F13">
        <w:rPr>
          <w:color w:val="auto"/>
        </w:rPr>
        <w:t>醫療折</w:t>
      </w:r>
      <w:proofErr w:type="gramEnd"/>
      <w:r w:rsidR="00B755ED" w:rsidRPr="009C0F13">
        <w:rPr>
          <w:color w:val="auto"/>
        </w:rPr>
        <w:t>讓</w:t>
      </w:r>
      <w:r w:rsidR="00F62F77" w:rsidRPr="009C0F13">
        <w:rPr>
          <w:rFonts w:hint="eastAsia"/>
          <w:color w:val="auto"/>
        </w:rPr>
        <w:t>提列數</w:t>
      </w:r>
      <w:r w:rsidR="00B755ED" w:rsidRPr="009C0F13">
        <w:rPr>
          <w:color w:val="auto"/>
        </w:rPr>
        <w:t>較預計減少所致</w:t>
      </w:r>
      <w:r w:rsidRPr="009C0F13">
        <w:rPr>
          <w:rFonts w:hint="eastAsia"/>
          <w:color w:val="auto"/>
        </w:rPr>
        <w:t>。各分基金中，</w:t>
      </w:r>
      <w:r w:rsidR="00EE6D4B" w:rsidRPr="009C0F13">
        <w:rPr>
          <w:rFonts w:hint="eastAsia"/>
          <w:color w:val="auto"/>
        </w:rPr>
        <w:t>本期短</w:t>
      </w:r>
      <w:proofErr w:type="gramStart"/>
      <w:r w:rsidR="00EE6D4B" w:rsidRPr="009C0F13">
        <w:rPr>
          <w:rFonts w:hint="eastAsia"/>
          <w:color w:val="auto"/>
        </w:rPr>
        <w:t>絀</w:t>
      </w:r>
      <w:proofErr w:type="gramEnd"/>
      <w:r w:rsidR="00EE6D4B" w:rsidRPr="009C0F13">
        <w:rPr>
          <w:rFonts w:hint="eastAsia"/>
          <w:color w:val="auto"/>
        </w:rPr>
        <w:t>者計2個分基金，其中</w:t>
      </w:r>
      <w:r w:rsidRPr="009C0F13">
        <w:rPr>
          <w:rFonts w:hint="eastAsia"/>
          <w:color w:val="auto"/>
        </w:rPr>
        <w:t>金山分院短</w:t>
      </w:r>
      <w:proofErr w:type="gramStart"/>
      <w:r w:rsidRPr="009C0F13">
        <w:rPr>
          <w:rFonts w:hint="eastAsia"/>
          <w:color w:val="auto"/>
        </w:rPr>
        <w:t>絀</w:t>
      </w:r>
      <w:proofErr w:type="gramEnd"/>
      <w:r w:rsidRPr="009C0F13">
        <w:rPr>
          <w:rFonts w:hint="eastAsia"/>
          <w:color w:val="auto"/>
        </w:rPr>
        <w:t>1,</w:t>
      </w:r>
      <w:r w:rsidR="001C1597" w:rsidRPr="009C0F13">
        <w:rPr>
          <w:rFonts w:hint="eastAsia"/>
          <w:color w:val="auto"/>
        </w:rPr>
        <w:t>2</w:t>
      </w:r>
      <w:r w:rsidR="001C1597" w:rsidRPr="009C0F13">
        <w:rPr>
          <w:color w:val="auto"/>
        </w:rPr>
        <w:t>48</w:t>
      </w:r>
      <w:r w:rsidRPr="009C0F13">
        <w:rPr>
          <w:rFonts w:hint="eastAsia"/>
          <w:color w:val="auto"/>
        </w:rPr>
        <w:t>萬餘元，主要係為提供當地民眾所需之醫療服務，增加醫護人力、醫療用品及擴建血液透析室等成本，惟收入不足支應相關支出所致</w:t>
      </w:r>
      <w:r w:rsidR="001C1597" w:rsidRPr="009C0F13">
        <w:rPr>
          <w:rFonts w:hint="eastAsia"/>
          <w:color w:val="auto"/>
        </w:rPr>
        <w:t>；新竹生</w:t>
      </w:r>
      <w:proofErr w:type="gramStart"/>
      <w:r w:rsidR="001C1597" w:rsidRPr="009C0F13">
        <w:rPr>
          <w:rFonts w:hint="eastAsia"/>
          <w:color w:val="auto"/>
        </w:rPr>
        <w:t>醫</w:t>
      </w:r>
      <w:proofErr w:type="gramEnd"/>
      <w:r w:rsidR="001C1597" w:rsidRPr="009C0F13">
        <w:rPr>
          <w:rFonts w:hint="eastAsia"/>
          <w:color w:val="auto"/>
        </w:rPr>
        <w:t>園區分院短</w:t>
      </w:r>
      <w:proofErr w:type="gramStart"/>
      <w:r w:rsidR="001C1597" w:rsidRPr="009C0F13">
        <w:rPr>
          <w:rFonts w:hint="eastAsia"/>
          <w:color w:val="auto"/>
        </w:rPr>
        <w:t>絀</w:t>
      </w:r>
      <w:proofErr w:type="gramEnd"/>
      <w:r w:rsidR="001C1597" w:rsidRPr="009C0F13">
        <w:rPr>
          <w:color w:val="auto"/>
        </w:rPr>
        <w:t>1</w:t>
      </w:r>
      <w:r w:rsidR="001C1597" w:rsidRPr="009C0F13">
        <w:rPr>
          <w:rFonts w:hint="eastAsia"/>
          <w:color w:val="auto"/>
        </w:rPr>
        <w:t>億</w:t>
      </w:r>
      <w:r w:rsidR="001C1597" w:rsidRPr="009C0F13">
        <w:rPr>
          <w:color w:val="auto"/>
        </w:rPr>
        <w:t>925</w:t>
      </w:r>
      <w:r w:rsidR="001C1597" w:rsidRPr="009C0F13">
        <w:rPr>
          <w:rFonts w:hint="eastAsia"/>
          <w:color w:val="auto"/>
        </w:rPr>
        <w:t>萬餘元，主要係</w:t>
      </w:r>
      <w:proofErr w:type="gramStart"/>
      <w:r w:rsidR="00EE6D4B" w:rsidRPr="009C0F13">
        <w:rPr>
          <w:rFonts w:hint="eastAsia"/>
          <w:color w:val="auto"/>
        </w:rPr>
        <w:t>醫</w:t>
      </w:r>
      <w:proofErr w:type="gramEnd"/>
      <w:r w:rsidR="00EE6D4B" w:rsidRPr="009C0F13">
        <w:rPr>
          <w:rFonts w:hint="eastAsia"/>
          <w:color w:val="auto"/>
        </w:rPr>
        <w:t>事人力進用不足且儀器設備短缺，影響業務推展，</w:t>
      </w:r>
      <w:r w:rsidR="001C1597" w:rsidRPr="009C0F13">
        <w:rPr>
          <w:rFonts w:hint="eastAsia"/>
          <w:color w:val="auto"/>
        </w:rPr>
        <w:t>收入不足支應相關</w:t>
      </w:r>
      <w:r w:rsidR="0092544B" w:rsidRPr="009C0F13">
        <w:rPr>
          <w:rFonts w:hint="eastAsia"/>
          <w:color w:val="auto"/>
        </w:rPr>
        <w:t>支出</w:t>
      </w:r>
      <w:r w:rsidR="001C1597" w:rsidRPr="009C0F13">
        <w:rPr>
          <w:rFonts w:hint="eastAsia"/>
          <w:color w:val="auto"/>
        </w:rPr>
        <w:t>所致</w:t>
      </w:r>
      <w:r w:rsidRPr="009C0F13">
        <w:rPr>
          <w:rFonts w:hint="eastAsia"/>
          <w:color w:val="auto"/>
        </w:rPr>
        <w:t>。至所屬分預算營運情形，請參閱後附收支餘</w:t>
      </w:r>
      <w:proofErr w:type="gramStart"/>
      <w:r w:rsidRPr="009C0F13">
        <w:rPr>
          <w:rFonts w:hint="eastAsia"/>
          <w:color w:val="auto"/>
        </w:rPr>
        <w:t>絀</w:t>
      </w:r>
      <w:proofErr w:type="gramEnd"/>
      <w:r w:rsidRPr="009C0F13">
        <w:rPr>
          <w:rFonts w:hint="eastAsia"/>
          <w:color w:val="auto"/>
        </w:rPr>
        <w:t>概況表</w:t>
      </w:r>
      <w:r w:rsidRPr="009C0F13">
        <w:rPr>
          <w:color w:val="auto"/>
        </w:rPr>
        <w:t>。</w:t>
      </w:r>
    </w:p>
    <w:p w14:paraId="17D956FA" w14:textId="0162654A" w:rsidR="0048157E" w:rsidRPr="009C0F13" w:rsidRDefault="0048157E" w:rsidP="000A2709">
      <w:pPr>
        <w:pStyle w:val="3021"/>
        <w:overflowPunct w:val="0"/>
        <w:spacing w:line="580" w:lineRule="exact"/>
        <w:ind w:firstLine="1261"/>
        <w:rPr>
          <w:color w:val="auto"/>
          <w:sz w:val="28"/>
          <w:szCs w:val="32"/>
        </w:rPr>
      </w:pPr>
      <w:r w:rsidRPr="009C0F13">
        <w:rPr>
          <w:color w:val="auto"/>
          <w:sz w:val="28"/>
          <w:szCs w:val="32"/>
        </w:rPr>
        <w:lastRenderedPageBreak/>
        <w:t>3.　餘</w:t>
      </w:r>
      <w:proofErr w:type="gramStart"/>
      <w:r w:rsidRPr="009C0F13">
        <w:rPr>
          <w:color w:val="auto"/>
          <w:sz w:val="28"/>
          <w:szCs w:val="32"/>
        </w:rPr>
        <w:t>絀</w:t>
      </w:r>
      <w:proofErr w:type="gramEnd"/>
      <w:r w:rsidRPr="009C0F13">
        <w:rPr>
          <w:color w:val="auto"/>
          <w:sz w:val="28"/>
          <w:szCs w:val="32"/>
        </w:rPr>
        <w:t>及撥補之審定</w:t>
      </w:r>
    </w:p>
    <w:p w14:paraId="07EA84B3" w14:textId="78F4CF2C" w:rsidR="0048157E" w:rsidRPr="009C0F13" w:rsidRDefault="0048157E" w:rsidP="007546EF">
      <w:pPr>
        <w:pStyle w:val="3031"/>
        <w:spacing w:line="520" w:lineRule="exact"/>
        <w:ind w:firstLine="1320"/>
        <w:rPr>
          <w:color w:val="auto"/>
        </w:rPr>
      </w:pPr>
      <w:r w:rsidRPr="009C0F13">
        <w:rPr>
          <w:color w:val="auto"/>
        </w:rPr>
        <w:t>(1)</w:t>
      </w:r>
      <w:r w:rsidRPr="009C0F13">
        <w:rPr>
          <w:rFonts w:hint="eastAsia"/>
          <w:color w:val="auto"/>
        </w:rPr>
        <w:t xml:space="preserve">　</w:t>
      </w:r>
      <w:r w:rsidRPr="009C0F13">
        <w:rPr>
          <w:color w:val="auto"/>
        </w:rPr>
        <w:t>餘</w:t>
      </w:r>
      <w:proofErr w:type="gramStart"/>
      <w:r w:rsidRPr="009C0F13">
        <w:rPr>
          <w:color w:val="auto"/>
        </w:rPr>
        <w:t>絀</w:t>
      </w:r>
      <w:proofErr w:type="gramEnd"/>
      <w:r w:rsidRPr="009C0F13">
        <w:rPr>
          <w:color w:val="auto"/>
        </w:rPr>
        <w:t>審定</w:t>
      </w:r>
      <w:r w:rsidR="006B7EF2" w:rsidRPr="009C0F13">
        <w:rPr>
          <w:rFonts w:hint="eastAsia"/>
          <w:color w:val="auto"/>
        </w:rPr>
        <w:t xml:space="preserve">　</w:t>
      </w:r>
      <w:r w:rsidRPr="009C0F13">
        <w:rPr>
          <w:color w:val="auto"/>
        </w:rPr>
        <w:tab/>
      </w:r>
      <w:proofErr w:type="gramStart"/>
      <w:r w:rsidRPr="009C0F13">
        <w:rPr>
          <w:rFonts w:hint="eastAsia"/>
          <w:color w:val="auto"/>
        </w:rPr>
        <w:t>10</w:t>
      </w:r>
      <w:r w:rsidR="00B755ED" w:rsidRPr="009C0F13">
        <w:rPr>
          <w:rFonts w:hint="eastAsia"/>
          <w:color w:val="auto"/>
        </w:rPr>
        <w:t>9</w:t>
      </w:r>
      <w:proofErr w:type="gramEnd"/>
      <w:r w:rsidRPr="009C0F13">
        <w:rPr>
          <w:rFonts w:hint="eastAsia"/>
          <w:color w:val="auto"/>
        </w:rPr>
        <w:t>年度決算經行政院核定賸餘</w:t>
      </w:r>
      <w:r w:rsidR="00514914" w:rsidRPr="009C0F13">
        <w:rPr>
          <w:color w:val="auto"/>
        </w:rPr>
        <w:t>2,789,402,016</w:t>
      </w:r>
      <w:r w:rsidRPr="009C0F13">
        <w:rPr>
          <w:rFonts w:hint="eastAsia"/>
          <w:color w:val="auto"/>
        </w:rPr>
        <w:t>元，</w:t>
      </w:r>
      <w:proofErr w:type="gramStart"/>
      <w:r w:rsidRPr="009C0F13">
        <w:rPr>
          <w:rFonts w:hint="eastAsia"/>
          <w:color w:val="auto"/>
        </w:rPr>
        <w:t>經核尚無</w:t>
      </w:r>
      <w:proofErr w:type="gramEnd"/>
      <w:r w:rsidRPr="009C0F13">
        <w:rPr>
          <w:rFonts w:hint="eastAsia"/>
          <w:color w:val="auto"/>
        </w:rPr>
        <w:t>不合，予以照數審定</w:t>
      </w:r>
      <w:r w:rsidRPr="009C0F13">
        <w:rPr>
          <w:color w:val="auto"/>
        </w:rPr>
        <w:t>。</w:t>
      </w:r>
    </w:p>
    <w:p w14:paraId="4AF177C5" w14:textId="62BCC33E" w:rsidR="0048157E" w:rsidRPr="009C0F13" w:rsidRDefault="0048157E" w:rsidP="007546EF">
      <w:pPr>
        <w:pStyle w:val="3031"/>
        <w:spacing w:line="520" w:lineRule="exact"/>
        <w:ind w:firstLine="1320"/>
        <w:rPr>
          <w:color w:val="auto"/>
        </w:rPr>
      </w:pPr>
      <w:r w:rsidRPr="009C0F13">
        <w:rPr>
          <w:color w:val="auto"/>
        </w:rPr>
        <w:t>(2)</w:t>
      </w:r>
      <w:r w:rsidRPr="009C0F13">
        <w:rPr>
          <w:rFonts w:hint="eastAsia"/>
          <w:color w:val="auto"/>
        </w:rPr>
        <w:t xml:space="preserve">　</w:t>
      </w:r>
      <w:r w:rsidRPr="009C0F13">
        <w:rPr>
          <w:color w:val="auto"/>
        </w:rPr>
        <w:t>餘</w:t>
      </w:r>
      <w:proofErr w:type="gramStart"/>
      <w:r w:rsidRPr="009C0F13">
        <w:rPr>
          <w:color w:val="auto"/>
        </w:rPr>
        <w:t>絀</w:t>
      </w:r>
      <w:proofErr w:type="gramEnd"/>
      <w:r w:rsidRPr="009C0F13">
        <w:rPr>
          <w:color w:val="auto"/>
        </w:rPr>
        <w:t>撥補</w:t>
      </w:r>
      <w:r w:rsidR="006B7EF2" w:rsidRPr="009C0F13">
        <w:rPr>
          <w:rFonts w:hint="eastAsia"/>
          <w:color w:val="auto"/>
        </w:rPr>
        <w:t xml:space="preserve">　</w:t>
      </w:r>
      <w:r w:rsidRPr="009C0F13">
        <w:rPr>
          <w:color w:val="auto"/>
        </w:rPr>
        <w:tab/>
      </w:r>
      <w:proofErr w:type="gramStart"/>
      <w:r w:rsidRPr="009C0F13">
        <w:rPr>
          <w:rFonts w:hint="eastAsia"/>
          <w:color w:val="auto"/>
        </w:rPr>
        <w:t>10</w:t>
      </w:r>
      <w:r w:rsidR="00514914" w:rsidRPr="009C0F13">
        <w:rPr>
          <w:rFonts w:hint="eastAsia"/>
          <w:color w:val="auto"/>
        </w:rPr>
        <w:t>9</w:t>
      </w:r>
      <w:proofErr w:type="gramEnd"/>
      <w:r w:rsidRPr="009C0F13">
        <w:rPr>
          <w:rFonts w:hint="eastAsia"/>
          <w:color w:val="auto"/>
        </w:rPr>
        <w:t>年度決算審定賸餘</w:t>
      </w:r>
      <w:r w:rsidR="00514914" w:rsidRPr="009C0F13">
        <w:rPr>
          <w:color w:val="auto"/>
        </w:rPr>
        <w:t>2,789,402,016</w:t>
      </w:r>
      <w:r w:rsidRPr="009C0F13">
        <w:rPr>
          <w:rFonts w:hint="eastAsia"/>
          <w:color w:val="auto"/>
        </w:rPr>
        <w:t>元，其中</w:t>
      </w:r>
      <w:r w:rsidRPr="009C0F13">
        <w:rPr>
          <w:color w:val="auto"/>
        </w:rPr>
        <w:t>：</w:t>
      </w:r>
    </w:p>
    <w:p w14:paraId="2C8C8D42" w14:textId="6BCFAE93" w:rsidR="0048157E" w:rsidRPr="009C0F13" w:rsidRDefault="000A2709" w:rsidP="000A2709">
      <w:pPr>
        <w:pStyle w:val="305A"/>
        <w:tabs>
          <w:tab w:val="clear" w:pos="2160"/>
        </w:tabs>
        <w:spacing w:line="520" w:lineRule="exact"/>
        <w:ind w:firstLine="1680"/>
        <w:rPr>
          <w:color w:val="auto"/>
        </w:rPr>
      </w:pPr>
      <w:r>
        <w:rPr>
          <w:color w:val="auto"/>
        </w:rPr>
        <w:t>A.</w:t>
      </w:r>
      <w:r>
        <w:rPr>
          <w:rFonts w:hint="eastAsia"/>
          <w:color w:val="auto"/>
        </w:rPr>
        <w:t xml:space="preserve"> </w:t>
      </w:r>
      <w:r w:rsidR="00514914" w:rsidRPr="009C0F13">
        <w:rPr>
          <w:color w:val="auto"/>
        </w:rPr>
        <w:t>總院及雲林、北護、新竹分院等3個分基金賸餘2,899,191,497元，連同前期未分配賸餘9,656,698,</w:t>
      </w:r>
      <w:r w:rsidR="00C6296C" w:rsidRPr="009C0F13">
        <w:rPr>
          <w:color w:val="auto"/>
        </w:rPr>
        <w:t>400</w:t>
      </w:r>
      <w:r w:rsidR="00514914" w:rsidRPr="009C0F13">
        <w:rPr>
          <w:color w:val="auto"/>
        </w:rPr>
        <w:t>元，合計賸餘12,555,889,89</w:t>
      </w:r>
      <w:r w:rsidR="00C6296C" w:rsidRPr="009C0F13">
        <w:rPr>
          <w:color w:val="auto"/>
        </w:rPr>
        <w:t>7</w:t>
      </w:r>
      <w:r w:rsidR="00514914" w:rsidRPr="009C0F13">
        <w:rPr>
          <w:color w:val="auto"/>
        </w:rPr>
        <w:t>元，經撥充基金6,359,743,00</w:t>
      </w:r>
      <w:r w:rsidR="00C6296C" w:rsidRPr="009C0F13">
        <w:rPr>
          <w:color w:val="auto"/>
        </w:rPr>
        <w:t>1</w:t>
      </w:r>
      <w:r w:rsidR="00514914" w:rsidRPr="009C0F13">
        <w:rPr>
          <w:color w:val="auto"/>
        </w:rPr>
        <w:t>元後，尚有未分配賸餘6,196,146,896元</w:t>
      </w:r>
      <w:r w:rsidR="0048157E" w:rsidRPr="009C0F13">
        <w:rPr>
          <w:color w:val="auto"/>
        </w:rPr>
        <w:t>。</w:t>
      </w:r>
    </w:p>
    <w:p w14:paraId="2713E01D" w14:textId="2CC19BB2" w:rsidR="0048157E" w:rsidRPr="009C0F13" w:rsidRDefault="0048157E" w:rsidP="000A2709">
      <w:pPr>
        <w:pStyle w:val="305A"/>
        <w:tabs>
          <w:tab w:val="clear" w:pos="2160"/>
        </w:tabs>
        <w:spacing w:line="520" w:lineRule="exact"/>
        <w:ind w:firstLine="1680"/>
        <w:rPr>
          <w:color w:val="auto"/>
        </w:rPr>
      </w:pPr>
      <w:r w:rsidRPr="009C0F13">
        <w:rPr>
          <w:color w:val="auto"/>
        </w:rPr>
        <w:t>B.</w:t>
      </w:r>
      <w:r w:rsidR="000A2709">
        <w:rPr>
          <w:rFonts w:hint="eastAsia"/>
          <w:color w:val="auto"/>
        </w:rPr>
        <w:t xml:space="preserve"> </w:t>
      </w:r>
      <w:r w:rsidRPr="009C0F13">
        <w:rPr>
          <w:color w:val="auto"/>
        </w:rPr>
        <w:tab/>
      </w:r>
      <w:r w:rsidRPr="009C0F13">
        <w:rPr>
          <w:color w:val="auto"/>
          <w:spacing w:val="-2"/>
        </w:rPr>
        <w:t>金</w:t>
      </w:r>
      <w:r w:rsidRPr="009C0F13">
        <w:rPr>
          <w:rFonts w:hint="eastAsia"/>
          <w:color w:val="auto"/>
        </w:rPr>
        <w:t>山分院分基金短絀</w:t>
      </w:r>
      <w:r w:rsidR="00514914" w:rsidRPr="009C0F13">
        <w:rPr>
          <w:color w:val="auto"/>
        </w:rPr>
        <w:t>12</w:t>
      </w:r>
      <w:proofErr w:type="gramStart"/>
      <w:r w:rsidR="00514914" w:rsidRPr="009C0F13">
        <w:rPr>
          <w:color w:val="auto"/>
        </w:rPr>
        <w:t>,483,989元</w:t>
      </w:r>
      <w:proofErr w:type="gramEnd"/>
      <w:r w:rsidR="00514914" w:rsidRPr="009C0F13">
        <w:rPr>
          <w:color w:val="auto"/>
        </w:rPr>
        <w:t>，連同前期待填補之短絀216,525,539元，合計短絀229,009,528元，全數列為待填補之短絀</w:t>
      </w:r>
      <w:r w:rsidRPr="009C0F13">
        <w:rPr>
          <w:color w:val="auto"/>
        </w:rPr>
        <w:t>。</w:t>
      </w:r>
    </w:p>
    <w:p w14:paraId="408988C9" w14:textId="1A7ED79B" w:rsidR="0048157E" w:rsidRPr="009C0F13" w:rsidRDefault="0048157E" w:rsidP="000A2709">
      <w:pPr>
        <w:pStyle w:val="305A"/>
        <w:tabs>
          <w:tab w:val="clear" w:pos="2160"/>
        </w:tabs>
        <w:spacing w:line="520" w:lineRule="exact"/>
        <w:ind w:firstLine="1680"/>
        <w:rPr>
          <w:color w:val="auto"/>
        </w:rPr>
      </w:pPr>
      <w:r w:rsidRPr="009C0F13">
        <w:rPr>
          <w:color w:val="auto"/>
        </w:rPr>
        <w:t>C.</w:t>
      </w:r>
      <w:r w:rsidRPr="009C0F13">
        <w:rPr>
          <w:color w:val="auto"/>
        </w:rPr>
        <w:tab/>
      </w:r>
      <w:r w:rsidR="000A2709">
        <w:rPr>
          <w:rFonts w:hint="eastAsia"/>
          <w:color w:val="auto"/>
        </w:rPr>
        <w:t xml:space="preserve"> </w:t>
      </w:r>
      <w:r w:rsidRPr="009C0F13">
        <w:rPr>
          <w:color w:val="auto"/>
        </w:rPr>
        <w:t>竹</w:t>
      </w:r>
      <w:r w:rsidRPr="009C0F13">
        <w:rPr>
          <w:rFonts w:hint="eastAsia"/>
          <w:color w:val="auto"/>
        </w:rPr>
        <w:t>東分院分基金賸餘</w:t>
      </w:r>
      <w:r w:rsidR="00514914" w:rsidRPr="009C0F13">
        <w:rPr>
          <w:color w:val="auto"/>
        </w:rPr>
        <w:t>11</w:t>
      </w:r>
      <w:proofErr w:type="gramStart"/>
      <w:r w:rsidR="00514914" w:rsidRPr="009C0F13">
        <w:rPr>
          <w:color w:val="auto"/>
        </w:rPr>
        <w:t>,945,415元</w:t>
      </w:r>
      <w:proofErr w:type="gramEnd"/>
      <w:r w:rsidR="00514914" w:rsidRPr="009C0F13">
        <w:rPr>
          <w:color w:val="auto"/>
        </w:rPr>
        <w:t>，全數用以填補前期累積短絀後，尚有待填補</w:t>
      </w:r>
      <w:r w:rsidR="00C6296C" w:rsidRPr="009C0F13">
        <w:rPr>
          <w:rFonts w:hint="eastAsia"/>
          <w:color w:val="auto"/>
        </w:rPr>
        <w:t>之</w:t>
      </w:r>
      <w:r w:rsidR="00514914" w:rsidRPr="009C0F13">
        <w:rPr>
          <w:color w:val="auto"/>
        </w:rPr>
        <w:t>短絀130,528,470元</w:t>
      </w:r>
      <w:r w:rsidRPr="009C0F13">
        <w:rPr>
          <w:color w:val="auto"/>
        </w:rPr>
        <w:t>。</w:t>
      </w:r>
    </w:p>
    <w:p w14:paraId="77514F19" w14:textId="0F2203EB" w:rsidR="00514914" w:rsidRPr="009C0F13" w:rsidRDefault="00514914" w:rsidP="000A2709">
      <w:pPr>
        <w:pStyle w:val="305A"/>
        <w:tabs>
          <w:tab w:val="clear" w:pos="2160"/>
        </w:tabs>
        <w:spacing w:line="520" w:lineRule="exact"/>
        <w:ind w:firstLine="1680"/>
        <w:rPr>
          <w:color w:val="auto"/>
        </w:rPr>
      </w:pPr>
      <w:r w:rsidRPr="009C0F13">
        <w:rPr>
          <w:rFonts w:hint="eastAsia"/>
          <w:color w:val="auto"/>
        </w:rPr>
        <w:t>D</w:t>
      </w:r>
      <w:r w:rsidRPr="009C0F13">
        <w:rPr>
          <w:color w:val="auto"/>
        </w:rPr>
        <w:t>.</w:t>
      </w:r>
      <w:r w:rsidRPr="009C0F13">
        <w:rPr>
          <w:color w:val="auto"/>
        </w:rPr>
        <w:tab/>
      </w:r>
      <w:r w:rsidR="000A2709">
        <w:rPr>
          <w:rFonts w:hint="eastAsia"/>
          <w:color w:val="auto"/>
        </w:rPr>
        <w:t xml:space="preserve"> </w:t>
      </w:r>
      <w:r w:rsidRPr="009C0F13">
        <w:rPr>
          <w:color w:val="auto"/>
        </w:rPr>
        <w:t>新竹生醫園區分院分基金短絀109</w:t>
      </w:r>
      <w:proofErr w:type="gramStart"/>
      <w:r w:rsidRPr="009C0F13">
        <w:rPr>
          <w:color w:val="auto"/>
        </w:rPr>
        <w:t>,250,907元</w:t>
      </w:r>
      <w:proofErr w:type="gramEnd"/>
      <w:r w:rsidRPr="009C0F13">
        <w:rPr>
          <w:color w:val="auto"/>
        </w:rPr>
        <w:t>，全數列為待填補之短絀。</w:t>
      </w:r>
    </w:p>
    <w:p w14:paraId="0554683F" w14:textId="77777777" w:rsidR="0048157E" w:rsidRPr="009C0F13" w:rsidRDefault="0048157E" w:rsidP="007546EF">
      <w:pPr>
        <w:pStyle w:val="3021"/>
        <w:overflowPunct w:val="0"/>
        <w:spacing w:line="520" w:lineRule="exact"/>
        <w:ind w:firstLine="1261"/>
        <w:rPr>
          <w:color w:val="auto"/>
          <w:sz w:val="28"/>
          <w:szCs w:val="32"/>
        </w:rPr>
      </w:pPr>
      <w:r w:rsidRPr="009C0F13">
        <w:rPr>
          <w:color w:val="auto"/>
          <w:sz w:val="28"/>
          <w:szCs w:val="32"/>
        </w:rPr>
        <w:t>4.　現金流量之查核</w:t>
      </w:r>
    </w:p>
    <w:p w14:paraId="122FFD99" w14:textId="24B47A4F" w:rsidR="0048157E" w:rsidRPr="009C0F13" w:rsidRDefault="0048157E" w:rsidP="007546EF">
      <w:pPr>
        <w:pStyle w:val="3012"/>
        <w:spacing w:line="520" w:lineRule="exact"/>
        <w:ind w:firstLine="480"/>
        <w:rPr>
          <w:color w:val="auto"/>
        </w:rPr>
      </w:pPr>
      <w:proofErr w:type="gramStart"/>
      <w:r w:rsidRPr="009C0F13">
        <w:rPr>
          <w:rFonts w:hint="eastAsia"/>
          <w:color w:val="auto"/>
        </w:rPr>
        <w:t>10</w:t>
      </w:r>
      <w:r w:rsidR="00514914" w:rsidRPr="009C0F13">
        <w:rPr>
          <w:rFonts w:hint="eastAsia"/>
          <w:color w:val="auto"/>
        </w:rPr>
        <w:t>9</w:t>
      </w:r>
      <w:proofErr w:type="gramEnd"/>
      <w:r w:rsidRPr="009C0F13">
        <w:rPr>
          <w:rFonts w:hint="eastAsia"/>
          <w:color w:val="auto"/>
        </w:rPr>
        <w:t>年度</w:t>
      </w:r>
      <w:r w:rsidRPr="009C0F13">
        <w:rPr>
          <w:rFonts w:hint="eastAsia"/>
          <w:snapToGrid w:val="0"/>
          <w:color w:val="auto"/>
          <w:kern w:val="0"/>
        </w:rPr>
        <w:t>期初現金及約當現金</w:t>
      </w:r>
      <w:r w:rsidR="00514914" w:rsidRPr="009C0F13">
        <w:rPr>
          <w:rFonts w:hint="eastAsia"/>
          <w:snapToGrid w:val="0"/>
          <w:color w:val="auto"/>
          <w:kern w:val="0"/>
        </w:rPr>
        <w:t>79</w:t>
      </w:r>
      <w:r w:rsidRPr="009C0F13">
        <w:rPr>
          <w:rFonts w:hint="eastAsia"/>
          <w:snapToGrid w:val="0"/>
          <w:color w:val="auto"/>
          <w:kern w:val="0"/>
        </w:rPr>
        <w:t>億</w:t>
      </w:r>
      <w:r w:rsidR="00514914" w:rsidRPr="009C0F13">
        <w:rPr>
          <w:rFonts w:hint="eastAsia"/>
          <w:snapToGrid w:val="0"/>
          <w:color w:val="auto"/>
          <w:kern w:val="0"/>
        </w:rPr>
        <w:t>3</w:t>
      </w:r>
      <w:r w:rsidRPr="009C0F13">
        <w:rPr>
          <w:rFonts w:hint="eastAsia"/>
          <w:snapToGrid w:val="0"/>
          <w:color w:val="auto"/>
          <w:kern w:val="0"/>
        </w:rPr>
        <w:t>,</w:t>
      </w:r>
      <w:r w:rsidR="00514914" w:rsidRPr="009C0F13">
        <w:rPr>
          <w:rFonts w:hint="eastAsia"/>
          <w:snapToGrid w:val="0"/>
          <w:color w:val="auto"/>
          <w:kern w:val="0"/>
        </w:rPr>
        <w:t>226</w:t>
      </w:r>
      <w:r w:rsidRPr="009C0F13">
        <w:rPr>
          <w:rFonts w:hint="eastAsia"/>
          <w:snapToGrid w:val="0"/>
          <w:color w:val="auto"/>
          <w:kern w:val="0"/>
        </w:rPr>
        <w:t>萬餘元，經</w:t>
      </w:r>
      <w:r w:rsidRPr="009C0F13">
        <w:rPr>
          <w:rFonts w:hint="eastAsia"/>
          <w:color w:val="auto"/>
        </w:rPr>
        <w:t>業務</w:t>
      </w:r>
      <w:r w:rsidRPr="009C0F13">
        <w:rPr>
          <w:rFonts w:hint="eastAsia"/>
          <w:snapToGrid w:val="0"/>
          <w:color w:val="auto"/>
          <w:kern w:val="0"/>
        </w:rPr>
        <w:t>、投資及籌資活動結果，現金及約當現金淨增</w:t>
      </w:r>
      <w:r w:rsidR="00514914" w:rsidRPr="009C0F13">
        <w:rPr>
          <w:rFonts w:hint="eastAsia"/>
          <w:snapToGrid w:val="0"/>
          <w:color w:val="auto"/>
          <w:kern w:val="0"/>
        </w:rPr>
        <w:t>14</w:t>
      </w:r>
      <w:r w:rsidRPr="009C0F13">
        <w:rPr>
          <w:rFonts w:hint="eastAsia"/>
          <w:snapToGrid w:val="0"/>
          <w:color w:val="auto"/>
          <w:kern w:val="0"/>
        </w:rPr>
        <w:t>億</w:t>
      </w:r>
      <w:r w:rsidR="00514914" w:rsidRPr="009C0F13">
        <w:rPr>
          <w:rFonts w:hint="eastAsia"/>
          <w:snapToGrid w:val="0"/>
          <w:color w:val="auto"/>
          <w:kern w:val="0"/>
        </w:rPr>
        <w:t>2</w:t>
      </w:r>
      <w:r w:rsidRPr="009C0F13">
        <w:rPr>
          <w:rFonts w:hint="eastAsia"/>
          <w:snapToGrid w:val="0"/>
          <w:color w:val="auto"/>
          <w:kern w:val="0"/>
        </w:rPr>
        <w:t>,</w:t>
      </w:r>
      <w:r w:rsidR="00514914" w:rsidRPr="009C0F13">
        <w:rPr>
          <w:rFonts w:hint="eastAsia"/>
          <w:snapToGrid w:val="0"/>
          <w:color w:val="auto"/>
          <w:kern w:val="0"/>
        </w:rPr>
        <w:t>409</w:t>
      </w:r>
      <w:r w:rsidRPr="009C0F13">
        <w:rPr>
          <w:rFonts w:hint="eastAsia"/>
          <w:snapToGrid w:val="0"/>
          <w:color w:val="auto"/>
          <w:kern w:val="0"/>
        </w:rPr>
        <w:t>萬餘元，期末現金及約當現金9</w:t>
      </w:r>
      <w:r w:rsidR="00514914" w:rsidRPr="009C0F13">
        <w:rPr>
          <w:rFonts w:hint="eastAsia"/>
          <w:snapToGrid w:val="0"/>
          <w:color w:val="auto"/>
          <w:kern w:val="0"/>
        </w:rPr>
        <w:t>3</w:t>
      </w:r>
      <w:r w:rsidRPr="009C0F13">
        <w:rPr>
          <w:rFonts w:hint="eastAsia"/>
          <w:snapToGrid w:val="0"/>
          <w:color w:val="auto"/>
          <w:kern w:val="0"/>
        </w:rPr>
        <w:t>億</w:t>
      </w:r>
      <w:r w:rsidR="00514914" w:rsidRPr="009C0F13">
        <w:rPr>
          <w:rFonts w:hint="eastAsia"/>
          <w:snapToGrid w:val="0"/>
          <w:color w:val="auto"/>
          <w:kern w:val="0"/>
        </w:rPr>
        <w:t>5</w:t>
      </w:r>
      <w:r w:rsidRPr="009C0F13">
        <w:rPr>
          <w:rFonts w:hint="eastAsia"/>
          <w:snapToGrid w:val="0"/>
          <w:color w:val="auto"/>
          <w:kern w:val="0"/>
        </w:rPr>
        <w:t>,6</w:t>
      </w:r>
      <w:r w:rsidR="00514914" w:rsidRPr="009C0F13">
        <w:rPr>
          <w:rFonts w:hint="eastAsia"/>
          <w:snapToGrid w:val="0"/>
          <w:color w:val="auto"/>
          <w:kern w:val="0"/>
        </w:rPr>
        <w:t>36</w:t>
      </w:r>
      <w:r w:rsidRPr="009C0F13">
        <w:rPr>
          <w:rFonts w:hint="eastAsia"/>
          <w:snapToGrid w:val="0"/>
          <w:color w:val="auto"/>
          <w:kern w:val="0"/>
        </w:rPr>
        <w:t>萬餘元；其現金及約當現金</w:t>
      </w:r>
      <w:proofErr w:type="gramStart"/>
      <w:r w:rsidRPr="009C0F13">
        <w:rPr>
          <w:rFonts w:hint="eastAsia"/>
          <w:snapToGrid w:val="0"/>
          <w:color w:val="auto"/>
          <w:kern w:val="0"/>
        </w:rPr>
        <w:t>淨增數</w:t>
      </w:r>
      <w:r w:rsidR="00514914" w:rsidRPr="009C0F13">
        <w:rPr>
          <w:rFonts w:hint="eastAsia"/>
          <w:snapToGrid w:val="0"/>
          <w:color w:val="auto"/>
          <w:kern w:val="0"/>
        </w:rPr>
        <w:t>較</w:t>
      </w:r>
      <w:proofErr w:type="gramEnd"/>
      <w:r w:rsidRPr="009C0F13">
        <w:rPr>
          <w:rFonts w:hint="eastAsia"/>
          <w:snapToGrid w:val="0"/>
          <w:color w:val="auto"/>
          <w:kern w:val="0"/>
        </w:rPr>
        <w:t>預算</w:t>
      </w:r>
      <w:proofErr w:type="gramStart"/>
      <w:r w:rsidRPr="009C0F13">
        <w:rPr>
          <w:rFonts w:hint="eastAsia"/>
          <w:snapToGrid w:val="0"/>
          <w:color w:val="auto"/>
          <w:kern w:val="0"/>
        </w:rPr>
        <w:t>淨</w:t>
      </w:r>
      <w:r w:rsidR="00514914" w:rsidRPr="009C0F13">
        <w:rPr>
          <w:rFonts w:hint="eastAsia"/>
          <w:snapToGrid w:val="0"/>
          <w:color w:val="auto"/>
          <w:kern w:val="0"/>
        </w:rPr>
        <w:t>增</w:t>
      </w:r>
      <w:r w:rsidRPr="009C0F13">
        <w:rPr>
          <w:rFonts w:hint="eastAsia"/>
          <w:snapToGrid w:val="0"/>
          <w:color w:val="auto"/>
          <w:kern w:val="0"/>
        </w:rPr>
        <w:t>數</w:t>
      </w:r>
      <w:r w:rsidR="00514914" w:rsidRPr="009C0F13">
        <w:rPr>
          <w:rFonts w:hint="eastAsia"/>
          <w:snapToGrid w:val="0"/>
          <w:color w:val="auto"/>
          <w:kern w:val="0"/>
        </w:rPr>
        <w:t>30</w:t>
      </w:r>
      <w:r w:rsidRPr="009C0F13">
        <w:rPr>
          <w:rFonts w:hint="eastAsia"/>
          <w:snapToGrid w:val="0"/>
          <w:color w:val="auto"/>
          <w:kern w:val="0"/>
        </w:rPr>
        <w:t>億</w:t>
      </w:r>
      <w:proofErr w:type="gramEnd"/>
      <w:r w:rsidR="00514914" w:rsidRPr="009C0F13">
        <w:rPr>
          <w:rFonts w:hint="eastAsia"/>
          <w:snapToGrid w:val="0"/>
          <w:color w:val="auto"/>
          <w:kern w:val="0"/>
        </w:rPr>
        <w:t>4</w:t>
      </w:r>
      <w:r w:rsidRPr="009C0F13">
        <w:rPr>
          <w:rFonts w:hint="eastAsia"/>
          <w:snapToGrid w:val="0"/>
          <w:color w:val="auto"/>
          <w:kern w:val="0"/>
        </w:rPr>
        <w:t>,</w:t>
      </w:r>
      <w:r w:rsidR="00514914" w:rsidRPr="009C0F13">
        <w:rPr>
          <w:rFonts w:hint="eastAsia"/>
          <w:snapToGrid w:val="0"/>
          <w:color w:val="auto"/>
          <w:kern w:val="0"/>
        </w:rPr>
        <w:t>617</w:t>
      </w:r>
      <w:r w:rsidRPr="009C0F13">
        <w:rPr>
          <w:rFonts w:hint="eastAsia"/>
          <w:snapToGrid w:val="0"/>
          <w:color w:val="auto"/>
          <w:kern w:val="0"/>
        </w:rPr>
        <w:t>萬餘元，</w:t>
      </w:r>
      <w:r w:rsidR="00514914" w:rsidRPr="009C0F13">
        <w:rPr>
          <w:rFonts w:hint="eastAsia"/>
          <w:snapToGrid w:val="0"/>
          <w:color w:val="auto"/>
          <w:kern w:val="0"/>
        </w:rPr>
        <w:t>減少16</w:t>
      </w:r>
      <w:r w:rsidRPr="009C0F13">
        <w:rPr>
          <w:rFonts w:hint="eastAsia"/>
          <w:snapToGrid w:val="0"/>
          <w:color w:val="auto"/>
          <w:kern w:val="0"/>
        </w:rPr>
        <w:t>億</w:t>
      </w:r>
      <w:r w:rsidR="00514914" w:rsidRPr="009C0F13">
        <w:rPr>
          <w:rFonts w:hint="eastAsia"/>
          <w:snapToGrid w:val="0"/>
          <w:color w:val="auto"/>
          <w:kern w:val="0"/>
        </w:rPr>
        <w:t>2</w:t>
      </w:r>
      <w:r w:rsidRPr="009C0F13">
        <w:rPr>
          <w:rFonts w:hint="eastAsia"/>
          <w:snapToGrid w:val="0"/>
          <w:color w:val="auto"/>
          <w:kern w:val="0"/>
        </w:rPr>
        <w:t>,</w:t>
      </w:r>
      <w:r w:rsidR="00514914" w:rsidRPr="009C0F13">
        <w:rPr>
          <w:rFonts w:hint="eastAsia"/>
          <w:snapToGrid w:val="0"/>
          <w:color w:val="auto"/>
          <w:kern w:val="0"/>
        </w:rPr>
        <w:t>208</w:t>
      </w:r>
      <w:r w:rsidRPr="009C0F13">
        <w:rPr>
          <w:rFonts w:hint="eastAsia"/>
          <w:snapToGrid w:val="0"/>
          <w:color w:val="auto"/>
          <w:kern w:val="0"/>
        </w:rPr>
        <w:t>萬餘元，主要係固定資產實際增置金額較預計</w:t>
      </w:r>
      <w:r w:rsidR="00514914" w:rsidRPr="009C0F13">
        <w:rPr>
          <w:rFonts w:hint="eastAsia"/>
          <w:snapToGrid w:val="0"/>
          <w:color w:val="auto"/>
          <w:kern w:val="0"/>
        </w:rPr>
        <w:t>增加</w:t>
      </w:r>
      <w:r w:rsidRPr="009C0F13">
        <w:rPr>
          <w:rFonts w:hint="eastAsia"/>
          <w:snapToGrid w:val="0"/>
          <w:color w:val="auto"/>
          <w:kern w:val="0"/>
        </w:rPr>
        <w:t>，投資活動之淨現金流出</w:t>
      </w:r>
      <w:r w:rsidR="00E1080E" w:rsidRPr="009C0F13">
        <w:rPr>
          <w:rFonts w:hint="eastAsia"/>
          <w:snapToGrid w:val="0"/>
          <w:color w:val="auto"/>
          <w:kern w:val="0"/>
        </w:rPr>
        <w:t>增加</w:t>
      </w:r>
      <w:r w:rsidRPr="009C0F13">
        <w:rPr>
          <w:rFonts w:hint="eastAsia"/>
          <w:snapToGrid w:val="0"/>
          <w:color w:val="auto"/>
          <w:kern w:val="0"/>
        </w:rPr>
        <w:t>所致</w:t>
      </w:r>
      <w:r w:rsidRPr="009C0F13">
        <w:rPr>
          <w:color w:val="auto"/>
        </w:rPr>
        <w:t>。</w:t>
      </w:r>
    </w:p>
    <w:p w14:paraId="56209FB6" w14:textId="77777777" w:rsidR="00427529" w:rsidRPr="009C0F13" w:rsidRDefault="00427529" w:rsidP="007546EF">
      <w:pPr>
        <w:pStyle w:val="3021"/>
        <w:overflowPunct w:val="0"/>
        <w:spacing w:line="520" w:lineRule="exact"/>
        <w:ind w:firstLine="1261"/>
        <w:rPr>
          <w:color w:val="auto"/>
          <w:sz w:val="28"/>
          <w:szCs w:val="32"/>
        </w:rPr>
      </w:pPr>
      <w:r w:rsidRPr="009C0F13">
        <w:rPr>
          <w:rFonts w:hint="eastAsia"/>
          <w:color w:val="auto"/>
          <w:sz w:val="28"/>
          <w:szCs w:val="32"/>
        </w:rPr>
        <w:t>5</w:t>
      </w:r>
      <w:r w:rsidRPr="009C0F13">
        <w:rPr>
          <w:color w:val="auto"/>
          <w:sz w:val="28"/>
          <w:szCs w:val="32"/>
        </w:rPr>
        <w:t xml:space="preserve">.　</w:t>
      </w:r>
      <w:r w:rsidRPr="009C0F13">
        <w:rPr>
          <w:rFonts w:hint="eastAsia"/>
          <w:color w:val="auto"/>
          <w:sz w:val="28"/>
          <w:szCs w:val="32"/>
        </w:rPr>
        <w:t>重要審核意見</w:t>
      </w:r>
    </w:p>
    <w:p w14:paraId="282F307F" w14:textId="20D0CF5C" w:rsidR="007A7B44" w:rsidRPr="009C0F13" w:rsidRDefault="000B689E" w:rsidP="007546EF">
      <w:pPr>
        <w:spacing w:line="580" w:lineRule="exact"/>
        <w:ind w:firstLineChars="450" w:firstLine="1261"/>
        <w:rPr>
          <w:bCs/>
          <w:spacing w:val="2"/>
          <w:sz w:val="28"/>
          <w:szCs w:val="32"/>
        </w:rPr>
      </w:pPr>
      <w:r w:rsidRPr="009C0F13">
        <w:rPr>
          <w:rFonts w:hAnsi="Arial" w:hint="eastAsia"/>
          <w:b/>
          <w:bCs/>
          <w:sz w:val="28"/>
          <w:szCs w:val="32"/>
        </w:rPr>
        <w:t>（</w:t>
      </w:r>
      <w:r w:rsidR="00A20C64" w:rsidRPr="009C0F13">
        <w:rPr>
          <w:rFonts w:hAnsi="Arial" w:hint="eastAsia"/>
          <w:b/>
          <w:bCs/>
          <w:sz w:val="28"/>
          <w:szCs w:val="32"/>
        </w:rPr>
        <w:t>1</w:t>
      </w:r>
      <w:r w:rsidRPr="009C0F13">
        <w:rPr>
          <w:rFonts w:hAnsi="Arial" w:hint="eastAsia"/>
          <w:b/>
          <w:bCs/>
          <w:sz w:val="28"/>
          <w:szCs w:val="32"/>
        </w:rPr>
        <w:t>）</w:t>
      </w:r>
      <w:r w:rsidR="007A7B44" w:rsidRPr="009C0F13">
        <w:rPr>
          <w:rFonts w:hAnsi="Arial" w:hint="eastAsia"/>
          <w:b/>
          <w:bCs/>
          <w:sz w:val="28"/>
          <w:szCs w:val="32"/>
        </w:rPr>
        <w:t xml:space="preserve">　</w:t>
      </w:r>
      <w:r w:rsidR="00B60C54" w:rsidRPr="009C0F13">
        <w:rPr>
          <w:rFonts w:hAnsi="Arial" w:hint="eastAsia"/>
          <w:b/>
          <w:bCs/>
          <w:spacing w:val="2"/>
          <w:sz w:val="28"/>
          <w:szCs w:val="32"/>
        </w:rPr>
        <w:t>國立臺灣大學醫學院附設醫院</w:t>
      </w:r>
      <w:r w:rsidR="00102B20" w:rsidRPr="009C0F13">
        <w:rPr>
          <w:rFonts w:hAnsi="Arial" w:hint="eastAsia"/>
          <w:b/>
          <w:bCs/>
          <w:spacing w:val="2"/>
          <w:sz w:val="28"/>
          <w:szCs w:val="32"/>
        </w:rPr>
        <w:t>總院</w:t>
      </w:r>
      <w:r w:rsidR="00B60C54" w:rsidRPr="009C0F13">
        <w:rPr>
          <w:rFonts w:hAnsi="Arial" w:hint="eastAsia"/>
          <w:b/>
          <w:bCs/>
          <w:spacing w:val="2"/>
          <w:sz w:val="28"/>
          <w:szCs w:val="32"/>
        </w:rPr>
        <w:t>急診壅塞情形未有效紓解，且急診病人對醫院環境滿意度偏低，亟待針對問題癥結妥</w:t>
      </w:r>
      <w:proofErr w:type="gramStart"/>
      <w:r w:rsidR="00B60C54" w:rsidRPr="009C0F13">
        <w:rPr>
          <w:rFonts w:hAnsi="Arial" w:hint="eastAsia"/>
          <w:b/>
          <w:bCs/>
          <w:spacing w:val="2"/>
          <w:sz w:val="28"/>
          <w:szCs w:val="32"/>
        </w:rPr>
        <w:t>謀善策</w:t>
      </w:r>
      <w:proofErr w:type="gramEnd"/>
      <w:r w:rsidR="00B60C54" w:rsidRPr="009C0F13">
        <w:rPr>
          <w:rFonts w:hAnsi="Arial" w:hint="eastAsia"/>
          <w:b/>
          <w:bCs/>
          <w:spacing w:val="2"/>
          <w:sz w:val="28"/>
          <w:szCs w:val="32"/>
        </w:rPr>
        <w:t>，以改善急診壅塞情形，並提升醫療服務品質</w:t>
      </w:r>
      <w:r w:rsidR="007A7B44" w:rsidRPr="009C0F13">
        <w:rPr>
          <w:rFonts w:hAnsi="Arial" w:hint="eastAsia"/>
          <w:b/>
          <w:bCs/>
          <w:spacing w:val="2"/>
          <w:sz w:val="28"/>
          <w:szCs w:val="32"/>
        </w:rPr>
        <w:t>。</w:t>
      </w:r>
    </w:p>
    <w:p w14:paraId="3A87A20E" w14:textId="53AA74F1" w:rsidR="001F1764" w:rsidRPr="009C0F13" w:rsidRDefault="001F1764" w:rsidP="007546EF">
      <w:pPr>
        <w:snapToGrid w:val="0"/>
        <w:spacing w:line="560" w:lineRule="exact"/>
        <w:ind w:firstLine="480"/>
      </w:pPr>
      <w:r w:rsidRPr="009C0F13">
        <w:rPr>
          <w:rFonts w:hint="eastAsia"/>
        </w:rPr>
        <w:t>醫院急診部門本質上為治療中繼站，透過緊急適當處理病人之急性病症或嚴重外傷，以拯救其生命、縮短病程、保留其肢體或維持其功能，同時須安排病人至次一治療區或離院。衛</w:t>
      </w:r>
      <w:r w:rsidR="00102B20" w:rsidRPr="009C0F13">
        <w:rPr>
          <w:rFonts w:hint="eastAsia"/>
        </w:rPr>
        <w:t>生</w:t>
      </w:r>
      <w:proofErr w:type="gramStart"/>
      <w:r w:rsidRPr="009C0F13">
        <w:rPr>
          <w:rFonts w:hint="eastAsia"/>
        </w:rPr>
        <w:t>福</w:t>
      </w:r>
      <w:r w:rsidR="00102B20" w:rsidRPr="009C0F13">
        <w:rPr>
          <w:rFonts w:hint="eastAsia"/>
        </w:rPr>
        <w:t>利</w:t>
      </w:r>
      <w:r w:rsidRPr="009C0F13">
        <w:rPr>
          <w:rFonts w:hint="eastAsia"/>
        </w:rPr>
        <w:t>部為評估</w:t>
      </w:r>
      <w:proofErr w:type="gramEnd"/>
      <w:r w:rsidRPr="009C0F13">
        <w:rPr>
          <w:rFonts w:hint="eastAsia"/>
        </w:rPr>
        <w:t>各急救責任醫院急診壅塞情形，於緊急醫療救護資訊通報辦法</w:t>
      </w:r>
      <w:r w:rsidRPr="009C0F13">
        <w:t>規定，前述醫院須定期通報急診病患留院觀察或等待住院超過24及48小時以上比例等緊急醫療品質指標資訊。經查</w:t>
      </w:r>
      <w:r w:rsidR="00102B20" w:rsidRPr="009C0F13">
        <w:rPr>
          <w:rFonts w:hint="eastAsia"/>
        </w:rPr>
        <w:t>國立臺灣大學醫學院附設醫院</w:t>
      </w:r>
      <w:r w:rsidR="00A20C64" w:rsidRPr="009C0F13">
        <w:rPr>
          <w:rFonts w:hint="eastAsia"/>
        </w:rPr>
        <w:t>（下稱臺大醫院）</w:t>
      </w:r>
      <w:r w:rsidR="00102B20" w:rsidRPr="009C0F13">
        <w:rPr>
          <w:rFonts w:hint="eastAsia"/>
        </w:rPr>
        <w:t>總院</w:t>
      </w:r>
      <w:r w:rsidRPr="009C0F13">
        <w:t>依前述辦法通報之緊急醫療品質指標</w:t>
      </w:r>
      <w:r w:rsidRPr="009C0F13">
        <w:lastRenderedPageBreak/>
        <w:t>資料，</w:t>
      </w:r>
      <w:proofErr w:type="gramStart"/>
      <w:r w:rsidRPr="009C0F13">
        <w:t>109</w:t>
      </w:r>
      <w:proofErr w:type="gramEnd"/>
      <w:r w:rsidRPr="009C0F13">
        <w:t>年度</w:t>
      </w:r>
      <w:r w:rsidR="001A643C" w:rsidRPr="009C0F13">
        <w:rPr>
          <w:rFonts w:hint="eastAsia"/>
        </w:rPr>
        <w:t>急診病患留院觀察</w:t>
      </w:r>
      <w:r w:rsidRPr="009C0F13">
        <w:t>或等待住院超過48小時者占急診總人數比率7.37％，雖較</w:t>
      </w:r>
      <w:proofErr w:type="gramStart"/>
      <w:r w:rsidRPr="009C0F13">
        <w:t>107</w:t>
      </w:r>
      <w:proofErr w:type="gramEnd"/>
      <w:r w:rsidRPr="009C0F13">
        <w:t>年度之7.70％，減少0.33個百分點，惟</w:t>
      </w:r>
      <w:proofErr w:type="gramStart"/>
      <w:r w:rsidRPr="009C0F13">
        <w:t>109</w:t>
      </w:r>
      <w:proofErr w:type="gramEnd"/>
      <w:r w:rsidRPr="009C0F13">
        <w:t>年度</w:t>
      </w:r>
      <w:r w:rsidR="001A643C" w:rsidRPr="009C0F13">
        <w:rPr>
          <w:rFonts w:hint="eastAsia"/>
        </w:rPr>
        <w:t>急診病患留院觀察</w:t>
      </w:r>
      <w:r w:rsidRPr="009C0F13">
        <w:t>或等待住院超過24小時者占急診總人數比率13.84％，仍較</w:t>
      </w:r>
      <w:proofErr w:type="gramStart"/>
      <w:r w:rsidRPr="009C0F13">
        <w:t>107</w:t>
      </w:r>
      <w:proofErr w:type="gramEnd"/>
      <w:r w:rsidRPr="009C0F13">
        <w:t>年度之13.74％，增加0.1個百分點，且歷年均高於全國醫學中心平均值，急診壅塞情形未有效紓解。另查該院每半年辦理一次急診病人滿意度調查，包括對急診醫師照護等</w:t>
      </w:r>
      <w:proofErr w:type="gramStart"/>
      <w:r w:rsidRPr="009C0F13">
        <w:t>6項構</w:t>
      </w:r>
      <w:proofErr w:type="gramEnd"/>
      <w:r w:rsidRPr="009C0F13">
        <w:t>面之滿意度，及病人自覺等候床位時間等開放</w:t>
      </w:r>
      <w:proofErr w:type="gramStart"/>
      <w:r w:rsidRPr="009C0F13">
        <w:t>性問項</w:t>
      </w:r>
      <w:proofErr w:type="gramEnd"/>
      <w:r w:rsidRPr="009C0F13">
        <w:t>，以瞭解病人對醫院之期望，並作為醫療服務品質改善依據。據該院107年上半年至109年下半年急診病人滿意度調查結果，歷次得分最低及次低者分別為醫院環境及等候時間等2項調查構面（表</w:t>
      </w:r>
      <w:r w:rsidR="00A20C64" w:rsidRPr="009C0F13">
        <w:rPr>
          <w:rFonts w:hint="eastAsia"/>
        </w:rPr>
        <w:t>1</w:t>
      </w:r>
      <w:r w:rsidRPr="009C0F13">
        <w:t>），</w:t>
      </w:r>
      <w:proofErr w:type="gramStart"/>
      <w:r w:rsidRPr="009C0F13">
        <w:t>主要係暫留</w:t>
      </w:r>
      <w:proofErr w:type="gramEnd"/>
      <w:r w:rsidRPr="009C0F13">
        <w:t>病人較多，且</w:t>
      </w:r>
      <w:proofErr w:type="gramStart"/>
      <w:r w:rsidRPr="009C0F13">
        <w:t>暫留區空間</w:t>
      </w:r>
      <w:proofErr w:type="gramEnd"/>
      <w:r w:rsidRPr="009C0F13">
        <w:t>不足，</w:t>
      </w:r>
      <w:proofErr w:type="gramStart"/>
      <w:r w:rsidRPr="009C0F13">
        <w:t>致暫留</w:t>
      </w:r>
      <w:proofErr w:type="gramEnd"/>
      <w:r w:rsidRPr="009C0F13">
        <w:t>病人</w:t>
      </w:r>
      <w:r w:rsidR="00244817" w:rsidRPr="009C0F13">
        <w:rPr>
          <w:rFonts w:hint="eastAsia"/>
        </w:rPr>
        <w:t>滯留</w:t>
      </w:r>
      <w:r w:rsidRPr="009C0F13">
        <w:t>於走道或急診門廳等，亦有環境吵雜</w:t>
      </w:r>
      <w:r w:rsidRPr="009C0F13">
        <w:rPr>
          <w:rFonts w:hint="eastAsia"/>
        </w:rPr>
        <w:t>等情，又</w:t>
      </w:r>
      <w:r w:rsidRPr="009C0F13">
        <w:t>109年下半年病人自覺等候床位或開刀時間分別為3.12天及2.15天，較109年上半年增加0.65天及0.29天</w:t>
      </w:r>
      <w:r w:rsidRPr="009C0F13">
        <w:rPr>
          <w:rFonts w:hint="eastAsia"/>
        </w:rPr>
        <w:t>，經函請</w:t>
      </w:r>
      <w:r w:rsidR="00A20C64" w:rsidRPr="009C0F13">
        <w:rPr>
          <w:rFonts w:hint="eastAsia"/>
        </w:rPr>
        <w:t>臺大醫院</w:t>
      </w:r>
      <w:r w:rsidRPr="009C0F13">
        <w:t>針對問題癥結妥</w:t>
      </w:r>
      <w:proofErr w:type="gramStart"/>
      <w:r w:rsidRPr="009C0F13">
        <w:t>謀善策</w:t>
      </w:r>
      <w:proofErr w:type="gramEnd"/>
      <w:r w:rsidRPr="009C0F13">
        <w:rPr>
          <w:rFonts w:hint="eastAsia"/>
        </w:rPr>
        <w:t>。據復：</w:t>
      </w:r>
      <w:r w:rsidR="001A643C" w:rsidRPr="009C0F13">
        <w:rPr>
          <w:rFonts w:hint="eastAsia"/>
        </w:rPr>
        <w:t>於不影響醫療品質下，加速住院病人之</w:t>
      </w:r>
      <w:r w:rsidR="00484368" w:rsidRPr="009C0F13">
        <w:rPr>
          <w:rFonts w:hint="eastAsia"/>
        </w:rPr>
        <w:t>週</w:t>
      </w:r>
      <w:r w:rsidR="001A643C" w:rsidRPr="009C0F13">
        <w:rPr>
          <w:rFonts w:hint="eastAsia"/>
        </w:rPr>
        <w:t>轉率，並增加收治急診住院病人，暨</w:t>
      </w:r>
      <w:proofErr w:type="gramStart"/>
      <w:r w:rsidR="001A643C" w:rsidRPr="009C0F13">
        <w:rPr>
          <w:rFonts w:hint="eastAsia"/>
        </w:rPr>
        <w:t>給予輕症病人</w:t>
      </w:r>
      <w:proofErr w:type="gramEnd"/>
      <w:r w:rsidR="001A643C" w:rsidRPr="009C0F13">
        <w:rPr>
          <w:rFonts w:hint="eastAsia"/>
        </w:rPr>
        <w:t>適當衛教以分流至門診，及持續向急診病人宣導轉診資訊與協助轉院，</w:t>
      </w:r>
      <w:r w:rsidR="00A352BA" w:rsidRPr="009C0F13">
        <w:rPr>
          <w:rFonts w:hint="eastAsia"/>
        </w:rPr>
        <w:t>另加速辦理病人出院後床位清理及輸送入院病人至病房作業，暨</w:t>
      </w:r>
      <w:r w:rsidR="001A643C" w:rsidRPr="009C0F13">
        <w:rPr>
          <w:rFonts w:hint="eastAsia"/>
        </w:rPr>
        <w:t>持續改善</w:t>
      </w:r>
      <w:r w:rsidR="00A352BA" w:rsidRPr="009C0F13">
        <w:rPr>
          <w:rFonts w:hint="eastAsia"/>
        </w:rPr>
        <w:t>暫留病人</w:t>
      </w:r>
      <w:r w:rsidR="001A643C" w:rsidRPr="009C0F13">
        <w:rPr>
          <w:rFonts w:hint="eastAsia"/>
        </w:rPr>
        <w:t>等候環境。</w:t>
      </w:r>
    </w:p>
    <w:p w14:paraId="643B86E5" w14:textId="4D5522CF" w:rsidR="00A20C64" w:rsidRPr="009C0F13" w:rsidRDefault="00014A70" w:rsidP="007546EF">
      <w:pPr>
        <w:spacing w:line="560" w:lineRule="exact"/>
        <w:ind w:firstLineChars="450" w:firstLine="1080"/>
        <w:rPr>
          <w:bCs/>
          <w:sz w:val="28"/>
          <w:szCs w:val="28"/>
        </w:rPr>
      </w:pPr>
      <w:r w:rsidRPr="009C0F13">
        <w:rPr>
          <w:rFonts w:hAnsi="Times New Roman" w:cs="Times New Roman"/>
          <w:noProof/>
        </w:rPr>
        <mc:AlternateContent>
          <mc:Choice Requires="wps">
            <w:drawing>
              <wp:anchor distT="0" distB="0" distL="114300" distR="114300" simplePos="0" relativeHeight="251664896" behindDoc="0" locked="0" layoutInCell="1" allowOverlap="1" wp14:anchorId="066AD8C6" wp14:editId="56253032">
                <wp:simplePos x="0" y="0"/>
                <wp:positionH relativeFrom="column">
                  <wp:posOffset>2573020</wp:posOffset>
                </wp:positionH>
                <wp:positionV relativeFrom="paragraph">
                  <wp:posOffset>-966470</wp:posOffset>
                </wp:positionV>
                <wp:extent cx="3724275" cy="2363470"/>
                <wp:effectExtent l="0" t="0" r="9525"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2363470"/>
                        </a:xfrm>
                        <a:prstGeom prst="rect">
                          <a:avLst/>
                        </a:prstGeom>
                        <a:solidFill>
                          <a:srgbClr val="FFFFFF"/>
                        </a:solidFill>
                        <a:ln w="9525">
                          <a:noFill/>
                          <a:miter lim="800000"/>
                          <a:headEnd/>
                          <a:tailEnd/>
                        </a:ln>
                      </wps:spPr>
                      <wps:txbx>
                        <w:txbxContent>
                          <w:p w14:paraId="51EB7C27" w14:textId="77777777" w:rsidR="000A2709" w:rsidRPr="00D150A3" w:rsidRDefault="000A2709" w:rsidP="00F55C23">
                            <w:pPr>
                              <w:ind w:rightChars="-44" w:right="-106" w:firstLineChars="0" w:firstLine="0"/>
                              <w:jc w:val="center"/>
                              <w:rPr>
                                <w:b/>
                              </w:rPr>
                            </w:pPr>
                            <w:r>
                              <w:rPr>
                                <w:rFonts w:hint="eastAsia"/>
                                <w:b/>
                              </w:rPr>
                              <w:t xml:space="preserve">表1　</w:t>
                            </w:r>
                            <w:r w:rsidRPr="00D150A3">
                              <w:rPr>
                                <w:rFonts w:hint="eastAsia"/>
                                <w:b/>
                              </w:rPr>
                              <w:t>急診病人滿意度</w:t>
                            </w:r>
                            <w:proofErr w:type="gramStart"/>
                            <w:r>
                              <w:rPr>
                                <w:rFonts w:hint="eastAsia"/>
                                <w:b/>
                              </w:rPr>
                              <w:t>調查</w:t>
                            </w:r>
                            <w:r w:rsidRPr="00D150A3">
                              <w:rPr>
                                <w:rFonts w:hint="eastAsia"/>
                                <w:b/>
                              </w:rPr>
                              <w:t>各構面</w:t>
                            </w:r>
                            <w:proofErr w:type="gramEnd"/>
                            <w:r w:rsidRPr="00D150A3">
                              <w:rPr>
                                <w:rFonts w:hint="eastAsia"/>
                                <w:b/>
                              </w:rPr>
                              <w:t>得分情形</w:t>
                            </w:r>
                          </w:p>
                          <w:p w14:paraId="5206D289" w14:textId="77777777" w:rsidR="000A2709" w:rsidRPr="00D150A3" w:rsidRDefault="000A2709" w:rsidP="002E2B11">
                            <w:pPr>
                              <w:spacing w:line="240" w:lineRule="exact"/>
                              <w:ind w:rightChars="-23" w:right="-55" w:firstLine="400"/>
                              <w:jc w:val="right"/>
                              <w:rPr>
                                <w:sz w:val="20"/>
                              </w:rPr>
                            </w:pPr>
                            <w:r w:rsidRPr="00D150A3">
                              <w:rPr>
                                <w:rFonts w:hint="eastAsia"/>
                                <w:sz w:val="20"/>
                              </w:rPr>
                              <w:t>單位：分</w:t>
                            </w:r>
                          </w:p>
                          <w:tbl>
                            <w:tblPr>
                              <w:tblW w:w="5685" w:type="dxa"/>
                              <w:tblInd w:w="13" w:type="dxa"/>
                              <w:tblCellMar>
                                <w:left w:w="28" w:type="dxa"/>
                                <w:right w:w="28" w:type="dxa"/>
                              </w:tblCellMar>
                              <w:tblLook w:val="04A0" w:firstRow="1" w:lastRow="0" w:firstColumn="1" w:lastColumn="0" w:noHBand="0" w:noVBand="1"/>
                            </w:tblPr>
                            <w:tblGrid>
                              <w:gridCol w:w="1433"/>
                              <w:gridCol w:w="709"/>
                              <w:gridCol w:w="708"/>
                              <w:gridCol w:w="709"/>
                              <w:gridCol w:w="709"/>
                              <w:gridCol w:w="709"/>
                              <w:gridCol w:w="708"/>
                            </w:tblGrid>
                            <w:tr w:rsidR="000A2709" w:rsidRPr="00D150A3" w14:paraId="376EF0B5" w14:textId="77777777" w:rsidTr="00CE62CA">
                              <w:trPr>
                                <w:trHeight w:val="330"/>
                              </w:trPr>
                              <w:tc>
                                <w:tcPr>
                                  <w:tcW w:w="143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6AC7C0F6" w14:textId="77777777" w:rsidR="000A2709" w:rsidRDefault="000A2709" w:rsidP="006E2EFB">
                                  <w:pPr>
                                    <w:spacing w:line="320" w:lineRule="exact"/>
                                    <w:ind w:rightChars="50" w:right="120" w:firstLineChars="0" w:firstLine="0"/>
                                    <w:jc w:val="right"/>
                                    <w:rPr>
                                      <w:rFonts w:cs="新細明體"/>
                                      <w:color w:val="000000"/>
                                      <w:kern w:val="0"/>
                                      <w:sz w:val="20"/>
                                    </w:rPr>
                                  </w:pPr>
                                  <w:r w:rsidRPr="00D150A3">
                                    <w:rPr>
                                      <w:rFonts w:cs="新細明體" w:hint="eastAsia"/>
                                      <w:color w:val="000000"/>
                                      <w:kern w:val="0"/>
                                      <w:sz w:val="20"/>
                                    </w:rPr>
                                    <w:t>年度</w:t>
                                  </w:r>
                                </w:p>
                                <w:p w14:paraId="0C428C7D" w14:textId="77777777" w:rsidR="000A2709" w:rsidRPr="00D150A3" w:rsidRDefault="000A2709" w:rsidP="006E2EFB">
                                  <w:pPr>
                                    <w:spacing w:line="320" w:lineRule="exact"/>
                                    <w:ind w:leftChars="20" w:left="48" w:firstLineChars="0" w:firstLine="0"/>
                                    <w:rPr>
                                      <w:rFonts w:cs="新細明體"/>
                                      <w:color w:val="000000"/>
                                      <w:kern w:val="0"/>
                                      <w:sz w:val="20"/>
                                    </w:rPr>
                                  </w:pPr>
                                  <w:r w:rsidRPr="00D150A3">
                                    <w:rPr>
                                      <w:rFonts w:cs="新細明體" w:hint="eastAsia"/>
                                      <w:color w:val="000000"/>
                                      <w:kern w:val="0"/>
                                      <w:sz w:val="20"/>
                                    </w:rPr>
                                    <w:t>調查構面</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145945"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107</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B19F4E"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108</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395B43"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109</w:t>
                                  </w:r>
                                </w:p>
                              </w:tc>
                            </w:tr>
                            <w:tr w:rsidR="000A2709" w:rsidRPr="00D150A3" w14:paraId="4F4B4EEA" w14:textId="77777777" w:rsidTr="00CE62CA">
                              <w:trPr>
                                <w:trHeight w:val="330"/>
                              </w:trPr>
                              <w:tc>
                                <w:tcPr>
                                  <w:tcW w:w="1433"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361521A7" w14:textId="77777777" w:rsidR="000A2709" w:rsidRPr="00D150A3" w:rsidRDefault="000A2709" w:rsidP="00452113">
                                  <w:pPr>
                                    <w:spacing w:line="320" w:lineRule="exact"/>
                                    <w:ind w:firstLineChars="0" w:firstLine="0"/>
                                    <w:rPr>
                                      <w:rFonts w:cs="新細明體"/>
                                      <w:color w:val="000000"/>
                                      <w:kern w:val="0"/>
                                      <w:sz w:val="20"/>
                                    </w:rPr>
                                  </w:pPr>
                                </w:p>
                              </w:tc>
                              <w:tc>
                                <w:tcPr>
                                  <w:tcW w:w="709" w:type="dxa"/>
                                  <w:tcBorders>
                                    <w:top w:val="nil"/>
                                    <w:left w:val="nil"/>
                                    <w:bottom w:val="single" w:sz="4" w:space="0" w:color="auto"/>
                                    <w:right w:val="single" w:sz="4" w:space="0" w:color="auto"/>
                                  </w:tcBorders>
                                  <w:shd w:val="clear" w:color="auto" w:fill="auto"/>
                                  <w:vAlign w:val="center"/>
                                  <w:hideMark/>
                                </w:tcPr>
                                <w:p w14:paraId="63B8CB99"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上半年</w:t>
                                  </w:r>
                                </w:p>
                              </w:tc>
                              <w:tc>
                                <w:tcPr>
                                  <w:tcW w:w="708" w:type="dxa"/>
                                  <w:tcBorders>
                                    <w:top w:val="nil"/>
                                    <w:left w:val="nil"/>
                                    <w:bottom w:val="single" w:sz="4" w:space="0" w:color="auto"/>
                                    <w:right w:val="single" w:sz="4" w:space="0" w:color="auto"/>
                                  </w:tcBorders>
                                  <w:shd w:val="clear" w:color="auto" w:fill="auto"/>
                                  <w:vAlign w:val="center"/>
                                  <w:hideMark/>
                                </w:tcPr>
                                <w:p w14:paraId="436794CF"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下半年</w:t>
                                  </w:r>
                                </w:p>
                              </w:tc>
                              <w:tc>
                                <w:tcPr>
                                  <w:tcW w:w="709" w:type="dxa"/>
                                  <w:tcBorders>
                                    <w:top w:val="nil"/>
                                    <w:left w:val="nil"/>
                                    <w:bottom w:val="single" w:sz="4" w:space="0" w:color="auto"/>
                                    <w:right w:val="single" w:sz="4" w:space="0" w:color="auto"/>
                                  </w:tcBorders>
                                  <w:shd w:val="clear" w:color="auto" w:fill="auto"/>
                                  <w:vAlign w:val="center"/>
                                  <w:hideMark/>
                                </w:tcPr>
                                <w:p w14:paraId="77C49613"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上半年</w:t>
                                  </w:r>
                                </w:p>
                              </w:tc>
                              <w:tc>
                                <w:tcPr>
                                  <w:tcW w:w="709" w:type="dxa"/>
                                  <w:tcBorders>
                                    <w:top w:val="nil"/>
                                    <w:left w:val="nil"/>
                                    <w:bottom w:val="single" w:sz="4" w:space="0" w:color="auto"/>
                                    <w:right w:val="single" w:sz="4" w:space="0" w:color="auto"/>
                                  </w:tcBorders>
                                  <w:shd w:val="clear" w:color="auto" w:fill="auto"/>
                                  <w:vAlign w:val="center"/>
                                  <w:hideMark/>
                                </w:tcPr>
                                <w:p w14:paraId="4BBE3EAD"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下半年</w:t>
                                  </w:r>
                                </w:p>
                              </w:tc>
                              <w:tc>
                                <w:tcPr>
                                  <w:tcW w:w="709" w:type="dxa"/>
                                  <w:tcBorders>
                                    <w:top w:val="nil"/>
                                    <w:left w:val="nil"/>
                                    <w:bottom w:val="single" w:sz="4" w:space="0" w:color="auto"/>
                                    <w:right w:val="single" w:sz="4" w:space="0" w:color="auto"/>
                                  </w:tcBorders>
                                  <w:shd w:val="clear" w:color="auto" w:fill="auto"/>
                                  <w:vAlign w:val="center"/>
                                  <w:hideMark/>
                                </w:tcPr>
                                <w:p w14:paraId="5C7762B7"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上半年</w:t>
                                  </w:r>
                                </w:p>
                              </w:tc>
                              <w:tc>
                                <w:tcPr>
                                  <w:tcW w:w="708" w:type="dxa"/>
                                  <w:tcBorders>
                                    <w:top w:val="nil"/>
                                    <w:left w:val="nil"/>
                                    <w:bottom w:val="single" w:sz="4" w:space="0" w:color="auto"/>
                                    <w:right w:val="single" w:sz="4" w:space="0" w:color="auto"/>
                                  </w:tcBorders>
                                  <w:shd w:val="clear" w:color="auto" w:fill="auto"/>
                                  <w:vAlign w:val="center"/>
                                  <w:hideMark/>
                                </w:tcPr>
                                <w:p w14:paraId="6B12E796"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下半年</w:t>
                                  </w:r>
                                </w:p>
                              </w:tc>
                            </w:tr>
                            <w:tr w:rsidR="000A2709" w:rsidRPr="00D150A3" w14:paraId="2FE4CAC2"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171F56BB"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急診醫師照護</w:t>
                                  </w:r>
                                </w:p>
                              </w:tc>
                              <w:tc>
                                <w:tcPr>
                                  <w:tcW w:w="709" w:type="dxa"/>
                                  <w:tcBorders>
                                    <w:top w:val="nil"/>
                                    <w:left w:val="nil"/>
                                    <w:bottom w:val="single" w:sz="4" w:space="0" w:color="auto"/>
                                    <w:right w:val="single" w:sz="4" w:space="0" w:color="auto"/>
                                  </w:tcBorders>
                                  <w:shd w:val="clear" w:color="auto" w:fill="auto"/>
                                  <w:noWrap/>
                                  <w:vAlign w:val="center"/>
                                  <w:hideMark/>
                                </w:tcPr>
                                <w:p w14:paraId="284EF0BE"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4.13</w:t>
                                  </w:r>
                                </w:p>
                              </w:tc>
                              <w:tc>
                                <w:tcPr>
                                  <w:tcW w:w="708" w:type="dxa"/>
                                  <w:tcBorders>
                                    <w:top w:val="nil"/>
                                    <w:left w:val="nil"/>
                                    <w:bottom w:val="single" w:sz="4" w:space="0" w:color="auto"/>
                                    <w:right w:val="single" w:sz="4" w:space="0" w:color="auto"/>
                                  </w:tcBorders>
                                  <w:shd w:val="clear" w:color="auto" w:fill="auto"/>
                                  <w:noWrap/>
                                  <w:vAlign w:val="center"/>
                                  <w:hideMark/>
                                </w:tcPr>
                                <w:p w14:paraId="77767453"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4.39</w:t>
                                  </w:r>
                                </w:p>
                              </w:tc>
                              <w:tc>
                                <w:tcPr>
                                  <w:tcW w:w="709" w:type="dxa"/>
                                  <w:tcBorders>
                                    <w:top w:val="nil"/>
                                    <w:left w:val="nil"/>
                                    <w:bottom w:val="single" w:sz="4" w:space="0" w:color="auto"/>
                                    <w:right w:val="single" w:sz="4" w:space="0" w:color="auto"/>
                                  </w:tcBorders>
                                  <w:shd w:val="clear" w:color="auto" w:fill="auto"/>
                                  <w:noWrap/>
                                  <w:vAlign w:val="center"/>
                                  <w:hideMark/>
                                </w:tcPr>
                                <w:p w14:paraId="1659830D"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4.44</w:t>
                                  </w:r>
                                </w:p>
                              </w:tc>
                              <w:tc>
                                <w:tcPr>
                                  <w:tcW w:w="709" w:type="dxa"/>
                                  <w:tcBorders>
                                    <w:top w:val="nil"/>
                                    <w:left w:val="nil"/>
                                    <w:bottom w:val="single" w:sz="4" w:space="0" w:color="auto"/>
                                    <w:right w:val="single" w:sz="4" w:space="0" w:color="auto"/>
                                  </w:tcBorders>
                                  <w:shd w:val="clear" w:color="auto" w:fill="auto"/>
                                  <w:noWrap/>
                                  <w:vAlign w:val="center"/>
                                  <w:hideMark/>
                                </w:tcPr>
                                <w:p w14:paraId="0305369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4.36</w:t>
                                  </w:r>
                                </w:p>
                              </w:tc>
                              <w:tc>
                                <w:tcPr>
                                  <w:tcW w:w="709" w:type="dxa"/>
                                  <w:tcBorders>
                                    <w:top w:val="nil"/>
                                    <w:left w:val="nil"/>
                                    <w:bottom w:val="single" w:sz="4" w:space="0" w:color="auto"/>
                                    <w:right w:val="single" w:sz="4" w:space="0" w:color="auto"/>
                                  </w:tcBorders>
                                  <w:shd w:val="clear" w:color="auto" w:fill="auto"/>
                                  <w:noWrap/>
                                  <w:vAlign w:val="center"/>
                                  <w:hideMark/>
                                </w:tcPr>
                                <w:p w14:paraId="7A0CAA94"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4.49</w:t>
                                  </w:r>
                                </w:p>
                              </w:tc>
                              <w:tc>
                                <w:tcPr>
                                  <w:tcW w:w="708" w:type="dxa"/>
                                  <w:tcBorders>
                                    <w:top w:val="nil"/>
                                    <w:left w:val="nil"/>
                                    <w:bottom w:val="single" w:sz="4" w:space="0" w:color="auto"/>
                                    <w:right w:val="single" w:sz="4" w:space="0" w:color="auto"/>
                                  </w:tcBorders>
                                  <w:shd w:val="clear" w:color="auto" w:fill="auto"/>
                                  <w:noWrap/>
                                  <w:vAlign w:val="center"/>
                                  <w:hideMark/>
                                </w:tcPr>
                                <w:p w14:paraId="52F8DA8A"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4.73</w:t>
                                  </w:r>
                                </w:p>
                              </w:tc>
                            </w:tr>
                            <w:tr w:rsidR="000A2709" w:rsidRPr="00D150A3" w14:paraId="720E27B7"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77433A28"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照會醫師照護</w:t>
                                  </w:r>
                                </w:p>
                              </w:tc>
                              <w:tc>
                                <w:tcPr>
                                  <w:tcW w:w="709" w:type="dxa"/>
                                  <w:tcBorders>
                                    <w:top w:val="nil"/>
                                    <w:left w:val="nil"/>
                                    <w:bottom w:val="single" w:sz="4" w:space="0" w:color="auto"/>
                                    <w:right w:val="single" w:sz="4" w:space="0" w:color="auto"/>
                                  </w:tcBorders>
                                  <w:shd w:val="clear" w:color="auto" w:fill="auto"/>
                                  <w:noWrap/>
                                  <w:vAlign w:val="center"/>
                                  <w:hideMark/>
                                </w:tcPr>
                                <w:p w14:paraId="691B0DE2"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4.23</w:t>
                                  </w:r>
                                </w:p>
                              </w:tc>
                              <w:tc>
                                <w:tcPr>
                                  <w:tcW w:w="708" w:type="dxa"/>
                                  <w:tcBorders>
                                    <w:top w:val="nil"/>
                                    <w:left w:val="nil"/>
                                    <w:bottom w:val="single" w:sz="4" w:space="0" w:color="auto"/>
                                    <w:right w:val="single" w:sz="4" w:space="0" w:color="auto"/>
                                  </w:tcBorders>
                                  <w:shd w:val="clear" w:color="auto" w:fill="auto"/>
                                  <w:noWrap/>
                                  <w:vAlign w:val="center"/>
                                  <w:hideMark/>
                                </w:tcPr>
                                <w:p w14:paraId="4DF092F5"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4.41</w:t>
                                  </w:r>
                                </w:p>
                              </w:tc>
                              <w:tc>
                                <w:tcPr>
                                  <w:tcW w:w="709" w:type="dxa"/>
                                  <w:tcBorders>
                                    <w:top w:val="nil"/>
                                    <w:left w:val="nil"/>
                                    <w:bottom w:val="single" w:sz="4" w:space="0" w:color="auto"/>
                                    <w:right w:val="single" w:sz="4" w:space="0" w:color="auto"/>
                                  </w:tcBorders>
                                  <w:shd w:val="clear" w:color="auto" w:fill="auto"/>
                                  <w:noWrap/>
                                  <w:vAlign w:val="center"/>
                                  <w:hideMark/>
                                </w:tcPr>
                                <w:p w14:paraId="2142A483"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4.38</w:t>
                                  </w:r>
                                </w:p>
                              </w:tc>
                              <w:tc>
                                <w:tcPr>
                                  <w:tcW w:w="709" w:type="dxa"/>
                                  <w:tcBorders>
                                    <w:top w:val="nil"/>
                                    <w:left w:val="nil"/>
                                    <w:bottom w:val="single" w:sz="4" w:space="0" w:color="auto"/>
                                    <w:right w:val="single" w:sz="4" w:space="0" w:color="auto"/>
                                  </w:tcBorders>
                                  <w:shd w:val="clear" w:color="auto" w:fill="auto"/>
                                  <w:noWrap/>
                                  <w:vAlign w:val="center"/>
                                  <w:hideMark/>
                                </w:tcPr>
                                <w:p w14:paraId="14ADF176"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4.42</w:t>
                                  </w:r>
                                </w:p>
                              </w:tc>
                              <w:tc>
                                <w:tcPr>
                                  <w:tcW w:w="709" w:type="dxa"/>
                                  <w:tcBorders>
                                    <w:top w:val="nil"/>
                                    <w:left w:val="nil"/>
                                    <w:bottom w:val="single" w:sz="4" w:space="0" w:color="auto"/>
                                    <w:right w:val="single" w:sz="4" w:space="0" w:color="auto"/>
                                  </w:tcBorders>
                                  <w:shd w:val="clear" w:color="auto" w:fill="auto"/>
                                  <w:noWrap/>
                                  <w:vAlign w:val="center"/>
                                  <w:hideMark/>
                                </w:tcPr>
                                <w:p w14:paraId="7014F45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4.48</w:t>
                                  </w:r>
                                </w:p>
                              </w:tc>
                              <w:tc>
                                <w:tcPr>
                                  <w:tcW w:w="708" w:type="dxa"/>
                                  <w:tcBorders>
                                    <w:top w:val="nil"/>
                                    <w:left w:val="nil"/>
                                    <w:bottom w:val="single" w:sz="4" w:space="0" w:color="auto"/>
                                    <w:right w:val="single" w:sz="4" w:space="0" w:color="auto"/>
                                  </w:tcBorders>
                                  <w:shd w:val="clear" w:color="auto" w:fill="auto"/>
                                  <w:noWrap/>
                                  <w:vAlign w:val="center"/>
                                  <w:hideMark/>
                                </w:tcPr>
                                <w:p w14:paraId="6EEF6BF9"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4.73</w:t>
                                  </w:r>
                                </w:p>
                              </w:tc>
                            </w:tr>
                            <w:tr w:rsidR="000A2709" w:rsidRPr="00D150A3" w14:paraId="599B9C37"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241685DA"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護理照護</w:t>
                                  </w:r>
                                </w:p>
                              </w:tc>
                              <w:tc>
                                <w:tcPr>
                                  <w:tcW w:w="709" w:type="dxa"/>
                                  <w:tcBorders>
                                    <w:top w:val="nil"/>
                                    <w:left w:val="nil"/>
                                    <w:bottom w:val="single" w:sz="4" w:space="0" w:color="auto"/>
                                    <w:right w:val="single" w:sz="4" w:space="0" w:color="auto"/>
                                  </w:tcBorders>
                                  <w:shd w:val="clear" w:color="auto" w:fill="auto"/>
                                  <w:noWrap/>
                                  <w:vAlign w:val="center"/>
                                  <w:hideMark/>
                                </w:tcPr>
                                <w:p w14:paraId="0F19C51B"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4.30</w:t>
                                  </w:r>
                                </w:p>
                              </w:tc>
                              <w:tc>
                                <w:tcPr>
                                  <w:tcW w:w="708" w:type="dxa"/>
                                  <w:tcBorders>
                                    <w:top w:val="nil"/>
                                    <w:left w:val="nil"/>
                                    <w:bottom w:val="single" w:sz="4" w:space="0" w:color="auto"/>
                                    <w:right w:val="single" w:sz="4" w:space="0" w:color="auto"/>
                                  </w:tcBorders>
                                  <w:shd w:val="clear" w:color="auto" w:fill="auto"/>
                                  <w:noWrap/>
                                  <w:vAlign w:val="center"/>
                                  <w:hideMark/>
                                </w:tcPr>
                                <w:p w14:paraId="6AAB462B"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4.46</w:t>
                                  </w:r>
                                </w:p>
                              </w:tc>
                              <w:tc>
                                <w:tcPr>
                                  <w:tcW w:w="709" w:type="dxa"/>
                                  <w:tcBorders>
                                    <w:top w:val="nil"/>
                                    <w:left w:val="nil"/>
                                    <w:bottom w:val="single" w:sz="4" w:space="0" w:color="auto"/>
                                    <w:right w:val="single" w:sz="4" w:space="0" w:color="auto"/>
                                  </w:tcBorders>
                                  <w:shd w:val="clear" w:color="auto" w:fill="auto"/>
                                  <w:noWrap/>
                                  <w:vAlign w:val="center"/>
                                  <w:hideMark/>
                                </w:tcPr>
                                <w:p w14:paraId="47AFC3A6"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4.54</w:t>
                                  </w:r>
                                </w:p>
                              </w:tc>
                              <w:tc>
                                <w:tcPr>
                                  <w:tcW w:w="709" w:type="dxa"/>
                                  <w:tcBorders>
                                    <w:top w:val="nil"/>
                                    <w:left w:val="nil"/>
                                    <w:bottom w:val="single" w:sz="4" w:space="0" w:color="auto"/>
                                    <w:right w:val="single" w:sz="4" w:space="0" w:color="auto"/>
                                  </w:tcBorders>
                                  <w:shd w:val="clear" w:color="auto" w:fill="auto"/>
                                  <w:noWrap/>
                                  <w:vAlign w:val="center"/>
                                  <w:hideMark/>
                                </w:tcPr>
                                <w:p w14:paraId="3CF1A3F4"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4.46</w:t>
                                  </w:r>
                                </w:p>
                              </w:tc>
                              <w:tc>
                                <w:tcPr>
                                  <w:tcW w:w="709" w:type="dxa"/>
                                  <w:tcBorders>
                                    <w:top w:val="nil"/>
                                    <w:left w:val="nil"/>
                                    <w:bottom w:val="single" w:sz="4" w:space="0" w:color="auto"/>
                                    <w:right w:val="single" w:sz="4" w:space="0" w:color="auto"/>
                                  </w:tcBorders>
                                  <w:shd w:val="clear" w:color="auto" w:fill="auto"/>
                                  <w:noWrap/>
                                  <w:vAlign w:val="center"/>
                                  <w:hideMark/>
                                </w:tcPr>
                                <w:p w14:paraId="1D2B89A8"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4.63</w:t>
                                  </w:r>
                                </w:p>
                              </w:tc>
                              <w:tc>
                                <w:tcPr>
                                  <w:tcW w:w="708" w:type="dxa"/>
                                  <w:tcBorders>
                                    <w:top w:val="nil"/>
                                    <w:left w:val="nil"/>
                                    <w:bottom w:val="single" w:sz="4" w:space="0" w:color="auto"/>
                                    <w:right w:val="single" w:sz="4" w:space="0" w:color="auto"/>
                                  </w:tcBorders>
                                  <w:shd w:val="clear" w:color="auto" w:fill="auto"/>
                                  <w:noWrap/>
                                  <w:vAlign w:val="center"/>
                                  <w:hideMark/>
                                </w:tcPr>
                                <w:p w14:paraId="2A4CA67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4.77</w:t>
                                  </w:r>
                                </w:p>
                              </w:tc>
                            </w:tr>
                            <w:tr w:rsidR="000A2709" w:rsidRPr="00D150A3" w14:paraId="4BA2716D"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41C4DA86"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服務態度</w:t>
                                  </w:r>
                                </w:p>
                              </w:tc>
                              <w:tc>
                                <w:tcPr>
                                  <w:tcW w:w="709" w:type="dxa"/>
                                  <w:tcBorders>
                                    <w:top w:val="nil"/>
                                    <w:left w:val="nil"/>
                                    <w:bottom w:val="single" w:sz="4" w:space="0" w:color="auto"/>
                                    <w:right w:val="single" w:sz="4" w:space="0" w:color="auto"/>
                                  </w:tcBorders>
                                  <w:shd w:val="clear" w:color="auto" w:fill="auto"/>
                                  <w:noWrap/>
                                  <w:vAlign w:val="center"/>
                                  <w:hideMark/>
                                </w:tcPr>
                                <w:p w14:paraId="380019C7"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4.19</w:t>
                                  </w:r>
                                </w:p>
                              </w:tc>
                              <w:tc>
                                <w:tcPr>
                                  <w:tcW w:w="708" w:type="dxa"/>
                                  <w:tcBorders>
                                    <w:top w:val="nil"/>
                                    <w:left w:val="nil"/>
                                    <w:bottom w:val="single" w:sz="4" w:space="0" w:color="auto"/>
                                    <w:right w:val="single" w:sz="4" w:space="0" w:color="auto"/>
                                  </w:tcBorders>
                                  <w:shd w:val="clear" w:color="auto" w:fill="auto"/>
                                  <w:noWrap/>
                                  <w:vAlign w:val="center"/>
                                  <w:hideMark/>
                                </w:tcPr>
                                <w:p w14:paraId="76E9ABA0"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4.41</w:t>
                                  </w:r>
                                </w:p>
                              </w:tc>
                              <w:tc>
                                <w:tcPr>
                                  <w:tcW w:w="709" w:type="dxa"/>
                                  <w:tcBorders>
                                    <w:top w:val="nil"/>
                                    <w:left w:val="nil"/>
                                    <w:bottom w:val="single" w:sz="4" w:space="0" w:color="auto"/>
                                    <w:right w:val="single" w:sz="4" w:space="0" w:color="auto"/>
                                  </w:tcBorders>
                                  <w:shd w:val="clear" w:color="auto" w:fill="auto"/>
                                  <w:noWrap/>
                                  <w:vAlign w:val="center"/>
                                  <w:hideMark/>
                                </w:tcPr>
                                <w:p w14:paraId="7D6A0C23"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4.44</w:t>
                                  </w:r>
                                </w:p>
                              </w:tc>
                              <w:tc>
                                <w:tcPr>
                                  <w:tcW w:w="709" w:type="dxa"/>
                                  <w:tcBorders>
                                    <w:top w:val="nil"/>
                                    <w:left w:val="nil"/>
                                    <w:bottom w:val="single" w:sz="4" w:space="0" w:color="auto"/>
                                    <w:right w:val="single" w:sz="4" w:space="0" w:color="auto"/>
                                  </w:tcBorders>
                                  <w:shd w:val="clear" w:color="auto" w:fill="auto"/>
                                  <w:noWrap/>
                                  <w:vAlign w:val="center"/>
                                  <w:hideMark/>
                                </w:tcPr>
                                <w:p w14:paraId="68609406"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4.47</w:t>
                                  </w:r>
                                </w:p>
                              </w:tc>
                              <w:tc>
                                <w:tcPr>
                                  <w:tcW w:w="709" w:type="dxa"/>
                                  <w:tcBorders>
                                    <w:top w:val="nil"/>
                                    <w:left w:val="nil"/>
                                    <w:bottom w:val="single" w:sz="4" w:space="0" w:color="auto"/>
                                    <w:right w:val="single" w:sz="4" w:space="0" w:color="auto"/>
                                  </w:tcBorders>
                                  <w:shd w:val="clear" w:color="auto" w:fill="auto"/>
                                  <w:noWrap/>
                                  <w:vAlign w:val="center"/>
                                  <w:hideMark/>
                                </w:tcPr>
                                <w:p w14:paraId="5C1B8704"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4.50</w:t>
                                  </w:r>
                                </w:p>
                              </w:tc>
                              <w:tc>
                                <w:tcPr>
                                  <w:tcW w:w="708" w:type="dxa"/>
                                  <w:tcBorders>
                                    <w:top w:val="nil"/>
                                    <w:left w:val="nil"/>
                                    <w:bottom w:val="single" w:sz="4" w:space="0" w:color="auto"/>
                                    <w:right w:val="single" w:sz="4" w:space="0" w:color="auto"/>
                                  </w:tcBorders>
                                  <w:shd w:val="clear" w:color="auto" w:fill="auto"/>
                                  <w:noWrap/>
                                  <w:vAlign w:val="center"/>
                                  <w:hideMark/>
                                </w:tcPr>
                                <w:p w14:paraId="27178051"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4.71</w:t>
                                  </w:r>
                                </w:p>
                              </w:tc>
                            </w:tr>
                            <w:tr w:rsidR="000A2709" w:rsidRPr="00D150A3" w14:paraId="583DF801"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31E63FCF"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等候時間</w:t>
                                  </w:r>
                                </w:p>
                              </w:tc>
                              <w:tc>
                                <w:tcPr>
                                  <w:tcW w:w="709" w:type="dxa"/>
                                  <w:tcBorders>
                                    <w:top w:val="nil"/>
                                    <w:left w:val="nil"/>
                                    <w:bottom w:val="single" w:sz="4" w:space="0" w:color="auto"/>
                                    <w:right w:val="single" w:sz="4" w:space="0" w:color="auto"/>
                                  </w:tcBorders>
                                  <w:shd w:val="clear" w:color="auto" w:fill="auto"/>
                                  <w:noWrap/>
                                  <w:vAlign w:val="center"/>
                                  <w:hideMark/>
                                </w:tcPr>
                                <w:p w14:paraId="692AC08A"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3.96</w:t>
                                  </w:r>
                                </w:p>
                              </w:tc>
                              <w:tc>
                                <w:tcPr>
                                  <w:tcW w:w="708" w:type="dxa"/>
                                  <w:tcBorders>
                                    <w:top w:val="nil"/>
                                    <w:left w:val="nil"/>
                                    <w:bottom w:val="single" w:sz="4" w:space="0" w:color="auto"/>
                                    <w:right w:val="single" w:sz="4" w:space="0" w:color="auto"/>
                                  </w:tcBorders>
                                  <w:shd w:val="clear" w:color="auto" w:fill="auto"/>
                                  <w:noWrap/>
                                  <w:vAlign w:val="center"/>
                                  <w:hideMark/>
                                </w:tcPr>
                                <w:p w14:paraId="28294DE5"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4.20</w:t>
                                  </w:r>
                                </w:p>
                              </w:tc>
                              <w:tc>
                                <w:tcPr>
                                  <w:tcW w:w="709" w:type="dxa"/>
                                  <w:tcBorders>
                                    <w:top w:val="nil"/>
                                    <w:left w:val="nil"/>
                                    <w:bottom w:val="single" w:sz="4" w:space="0" w:color="auto"/>
                                    <w:right w:val="single" w:sz="4" w:space="0" w:color="auto"/>
                                  </w:tcBorders>
                                  <w:shd w:val="clear" w:color="auto" w:fill="auto"/>
                                  <w:noWrap/>
                                  <w:vAlign w:val="center"/>
                                  <w:hideMark/>
                                </w:tcPr>
                                <w:p w14:paraId="539E02E9"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4.26</w:t>
                                  </w:r>
                                </w:p>
                              </w:tc>
                              <w:tc>
                                <w:tcPr>
                                  <w:tcW w:w="709" w:type="dxa"/>
                                  <w:tcBorders>
                                    <w:top w:val="nil"/>
                                    <w:left w:val="nil"/>
                                    <w:bottom w:val="single" w:sz="4" w:space="0" w:color="auto"/>
                                    <w:right w:val="single" w:sz="4" w:space="0" w:color="auto"/>
                                  </w:tcBorders>
                                  <w:shd w:val="clear" w:color="auto" w:fill="auto"/>
                                  <w:noWrap/>
                                  <w:vAlign w:val="center"/>
                                  <w:hideMark/>
                                </w:tcPr>
                                <w:p w14:paraId="6FE291BD"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4.12</w:t>
                                  </w:r>
                                </w:p>
                              </w:tc>
                              <w:tc>
                                <w:tcPr>
                                  <w:tcW w:w="709" w:type="dxa"/>
                                  <w:tcBorders>
                                    <w:top w:val="nil"/>
                                    <w:left w:val="nil"/>
                                    <w:bottom w:val="single" w:sz="4" w:space="0" w:color="auto"/>
                                    <w:right w:val="single" w:sz="4" w:space="0" w:color="auto"/>
                                  </w:tcBorders>
                                  <w:shd w:val="clear" w:color="auto" w:fill="auto"/>
                                  <w:noWrap/>
                                  <w:vAlign w:val="center"/>
                                  <w:hideMark/>
                                </w:tcPr>
                                <w:p w14:paraId="61FDEB7B"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4.35</w:t>
                                  </w:r>
                                </w:p>
                              </w:tc>
                              <w:tc>
                                <w:tcPr>
                                  <w:tcW w:w="708" w:type="dxa"/>
                                  <w:tcBorders>
                                    <w:top w:val="nil"/>
                                    <w:left w:val="nil"/>
                                    <w:bottom w:val="single" w:sz="4" w:space="0" w:color="auto"/>
                                    <w:right w:val="single" w:sz="4" w:space="0" w:color="auto"/>
                                  </w:tcBorders>
                                  <w:shd w:val="clear" w:color="auto" w:fill="auto"/>
                                  <w:noWrap/>
                                  <w:vAlign w:val="center"/>
                                  <w:hideMark/>
                                </w:tcPr>
                                <w:p w14:paraId="653FB635"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4.66</w:t>
                                  </w:r>
                                </w:p>
                              </w:tc>
                            </w:tr>
                            <w:tr w:rsidR="000A2709" w:rsidRPr="00D150A3" w14:paraId="11D615A8"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5C6015A7"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醫院環境</w:t>
                                  </w:r>
                                </w:p>
                              </w:tc>
                              <w:tc>
                                <w:tcPr>
                                  <w:tcW w:w="709" w:type="dxa"/>
                                  <w:tcBorders>
                                    <w:top w:val="nil"/>
                                    <w:left w:val="nil"/>
                                    <w:bottom w:val="single" w:sz="4" w:space="0" w:color="auto"/>
                                    <w:right w:val="single" w:sz="4" w:space="0" w:color="auto"/>
                                  </w:tcBorders>
                                  <w:shd w:val="clear" w:color="auto" w:fill="auto"/>
                                  <w:noWrap/>
                                  <w:vAlign w:val="center"/>
                                  <w:hideMark/>
                                </w:tcPr>
                                <w:p w14:paraId="6D2B98F5"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3.79</w:t>
                                  </w:r>
                                </w:p>
                              </w:tc>
                              <w:tc>
                                <w:tcPr>
                                  <w:tcW w:w="708" w:type="dxa"/>
                                  <w:tcBorders>
                                    <w:top w:val="nil"/>
                                    <w:left w:val="nil"/>
                                    <w:bottom w:val="single" w:sz="4" w:space="0" w:color="auto"/>
                                    <w:right w:val="single" w:sz="4" w:space="0" w:color="auto"/>
                                  </w:tcBorders>
                                  <w:shd w:val="clear" w:color="auto" w:fill="auto"/>
                                  <w:noWrap/>
                                  <w:vAlign w:val="center"/>
                                  <w:hideMark/>
                                </w:tcPr>
                                <w:p w14:paraId="3C97E16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4.04</w:t>
                                  </w:r>
                                </w:p>
                              </w:tc>
                              <w:tc>
                                <w:tcPr>
                                  <w:tcW w:w="709" w:type="dxa"/>
                                  <w:tcBorders>
                                    <w:top w:val="nil"/>
                                    <w:left w:val="nil"/>
                                    <w:bottom w:val="single" w:sz="4" w:space="0" w:color="auto"/>
                                    <w:right w:val="single" w:sz="4" w:space="0" w:color="auto"/>
                                  </w:tcBorders>
                                  <w:shd w:val="clear" w:color="auto" w:fill="auto"/>
                                  <w:noWrap/>
                                  <w:vAlign w:val="center"/>
                                  <w:hideMark/>
                                </w:tcPr>
                                <w:p w14:paraId="29AFADC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4.12</w:t>
                                  </w:r>
                                </w:p>
                              </w:tc>
                              <w:tc>
                                <w:tcPr>
                                  <w:tcW w:w="709" w:type="dxa"/>
                                  <w:tcBorders>
                                    <w:top w:val="nil"/>
                                    <w:left w:val="nil"/>
                                    <w:bottom w:val="single" w:sz="4" w:space="0" w:color="auto"/>
                                    <w:right w:val="single" w:sz="4" w:space="0" w:color="auto"/>
                                  </w:tcBorders>
                                  <w:shd w:val="clear" w:color="auto" w:fill="auto"/>
                                  <w:noWrap/>
                                  <w:vAlign w:val="center"/>
                                  <w:hideMark/>
                                </w:tcPr>
                                <w:p w14:paraId="53AB427A"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4.08</w:t>
                                  </w:r>
                                </w:p>
                              </w:tc>
                              <w:tc>
                                <w:tcPr>
                                  <w:tcW w:w="709" w:type="dxa"/>
                                  <w:tcBorders>
                                    <w:top w:val="nil"/>
                                    <w:left w:val="nil"/>
                                    <w:bottom w:val="single" w:sz="4" w:space="0" w:color="auto"/>
                                    <w:right w:val="single" w:sz="4" w:space="0" w:color="auto"/>
                                  </w:tcBorders>
                                  <w:shd w:val="clear" w:color="auto" w:fill="auto"/>
                                  <w:noWrap/>
                                  <w:vAlign w:val="center"/>
                                  <w:hideMark/>
                                </w:tcPr>
                                <w:p w14:paraId="6C221437"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4.31</w:t>
                                  </w:r>
                                </w:p>
                              </w:tc>
                              <w:tc>
                                <w:tcPr>
                                  <w:tcW w:w="708" w:type="dxa"/>
                                  <w:tcBorders>
                                    <w:top w:val="nil"/>
                                    <w:left w:val="nil"/>
                                    <w:bottom w:val="single" w:sz="4" w:space="0" w:color="auto"/>
                                    <w:right w:val="single" w:sz="4" w:space="0" w:color="auto"/>
                                  </w:tcBorders>
                                  <w:shd w:val="clear" w:color="auto" w:fill="auto"/>
                                  <w:noWrap/>
                                  <w:vAlign w:val="center"/>
                                  <w:hideMark/>
                                </w:tcPr>
                                <w:p w14:paraId="726E7046"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4.60</w:t>
                                  </w:r>
                                </w:p>
                              </w:tc>
                            </w:tr>
                          </w:tbl>
                          <w:p w14:paraId="5D099AFB" w14:textId="77777777" w:rsidR="000A2709" w:rsidRPr="00D150A3" w:rsidRDefault="000A2709" w:rsidP="002E2B11">
                            <w:pPr>
                              <w:ind w:firstLineChars="0" w:firstLine="0"/>
                              <w:rPr>
                                <w:sz w:val="18"/>
                              </w:rPr>
                            </w:pPr>
                            <w:r w:rsidRPr="00D150A3">
                              <w:rPr>
                                <w:rFonts w:hint="eastAsia"/>
                                <w:sz w:val="18"/>
                              </w:rPr>
                              <w:t>資料來源：整理自</w:t>
                            </w:r>
                            <w:r w:rsidRPr="00A20C64">
                              <w:rPr>
                                <w:rFonts w:hint="eastAsia"/>
                                <w:sz w:val="18"/>
                              </w:rPr>
                              <w:t>臺大醫院</w:t>
                            </w:r>
                            <w:r>
                              <w:rPr>
                                <w:rFonts w:hint="eastAsia"/>
                                <w:sz w:val="18"/>
                              </w:rPr>
                              <w:t>總院</w:t>
                            </w:r>
                            <w:r w:rsidRPr="00D150A3">
                              <w:rPr>
                                <w:rFonts w:hint="eastAsia"/>
                                <w:sz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02.6pt;margin-top:-76.1pt;width:293.25pt;height:186.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" stroked="f">
                <v:textbox>
                  <w:txbxContent>
                    <w:p w14:paraId="51EB7C27" w14:textId="77777777" w:rsidR="000A2709" w:rsidRPr="00D150A3" w:rsidRDefault="000A2709" w:rsidP="00F55C23">
                      <w:pPr>
                        <w:ind w:rightChars="-44" w:right="-106" w:firstLineChars="0" w:firstLine="0"/>
                        <w:jc w:val="center"/>
                        <w:rPr>
                          <w:b/>
                        </w:rPr>
                      </w:pPr>
                      <w:r>
                        <w:rPr>
                          <w:rFonts w:hint="eastAsia"/>
                          <w:b/>
                        </w:rPr>
                        <w:t xml:space="preserve">表1　</w:t>
                      </w:r>
                      <w:r w:rsidRPr="00D150A3">
                        <w:rPr>
                          <w:rFonts w:hint="eastAsia"/>
                          <w:b/>
                        </w:rPr>
                        <w:t>急診病人滿意度</w:t>
                      </w:r>
                      <w:proofErr w:type="gramStart"/>
                      <w:r>
                        <w:rPr>
                          <w:rFonts w:hint="eastAsia"/>
                          <w:b/>
                        </w:rPr>
                        <w:t>調查</w:t>
                      </w:r>
                      <w:r w:rsidRPr="00D150A3">
                        <w:rPr>
                          <w:rFonts w:hint="eastAsia"/>
                          <w:b/>
                        </w:rPr>
                        <w:t>各構面</w:t>
                      </w:r>
                      <w:proofErr w:type="gramEnd"/>
                      <w:r w:rsidRPr="00D150A3">
                        <w:rPr>
                          <w:rFonts w:hint="eastAsia"/>
                          <w:b/>
                        </w:rPr>
                        <w:t>得分情形</w:t>
                      </w:r>
                    </w:p>
                    <w:p w14:paraId="5206D289" w14:textId="77777777" w:rsidR="000A2709" w:rsidRPr="00D150A3" w:rsidRDefault="000A2709" w:rsidP="002E2B11">
                      <w:pPr>
                        <w:spacing w:line="240" w:lineRule="exact"/>
                        <w:ind w:rightChars="-23" w:right="-55" w:firstLine="400"/>
                        <w:jc w:val="right"/>
                        <w:rPr>
                          <w:sz w:val="20"/>
                        </w:rPr>
                      </w:pPr>
                      <w:r w:rsidRPr="00D150A3">
                        <w:rPr>
                          <w:rFonts w:hint="eastAsia"/>
                          <w:sz w:val="20"/>
                        </w:rPr>
                        <w:t>單位：分</w:t>
                      </w:r>
                    </w:p>
                    <w:tbl>
                      <w:tblPr>
                        <w:tblW w:w="5685" w:type="dxa"/>
                        <w:tblInd w:w="13" w:type="dxa"/>
                        <w:tblCellMar>
                          <w:left w:w="28" w:type="dxa"/>
                          <w:right w:w="28" w:type="dxa"/>
                        </w:tblCellMar>
                        <w:tblLook w:val="04A0" w:firstRow="1" w:lastRow="0" w:firstColumn="1" w:lastColumn="0" w:noHBand="0" w:noVBand="1"/>
                      </w:tblPr>
                      <w:tblGrid>
                        <w:gridCol w:w="1433"/>
                        <w:gridCol w:w="709"/>
                        <w:gridCol w:w="708"/>
                        <w:gridCol w:w="709"/>
                        <w:gridCol w:w="709"/>
                        <w:gridCol w:w="709"/>
                        <w:gridCol w:w="708"/>
                      </w:tblGrid>
                      <w:tr w:rsidR="000A2709" w:rsidRPr="00D150A3" w14:paraId="376EF0B5" w14:textId="77777777" w:rsidTr="00CE62CA">
                        <w:trPr>
                          <w:trHeight w:val="330"/>
                        </w:trPr>
                        <w:tc>
                          <w:tcPr>
                            <w:tcW w:w="143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6AC7C0F6" w14:textId="77777777" w:rsidR="000A2709" w:rsidRDefault="000A2709" w:rsidP="006E2EFB">
                            <w:pPr>
                              <w:spacing w:line="320" w:lineRule="exact"/>
                              <w:ind w:rightChars="50" w:right="120" w:firstLineChars="0" w:firstLine="0"/>
                              <w:jc w:val="right"/>
                              <w:rPr>
                                <w:rFonts w:cs="新細明體"/>
                                <w:color w:val="000000"/>
                                <w:kern w:val="0"/>
                                <w:sz w:val="20"/>
                              </w:rPr>
                            </w:pPr>
                            <w:r w:rsidRPr="00D150A3">
                              <w:rPr>
                                <w:rFonts w:cs="新細明體" w:hint="eastAsia"/>
                                <w:color w:val="000000"/>
                                <w:kern w:val="0"/>
                                <w:sz w:val="20"/>
                              </w:rPr>
                              <w:t>年度</w:t>
                            </w:r>
                          </w:p>
                          <w:p w14:paraId="0C428C7D" w14:textId="77777777" w:rsidR="000A2709" w:rsidRPr="00D150A3" w:rsidRDefault="000A2709" w:rsidP="006E2EFB">
                            <w:pPr>
                              <w:spacing w:line="320" w:lineRule="exact"/>
                              <w:ind w:leftChars="20" w:left="48" w:firstLineChars="0" w:firstLine="0"/>
                              <w:rPr>
                                <w:rFonts w:cs="新細明體"/>
                                <w:color w:val="000000"/>
                                <w:kern w:val="0"/>
                                <w:sz w:val="20"/>
                              </w:rPr>
                            </w:pPr>
                            <w:r w:rsidRPr="00D150A3">
                              <w:rPr>
                                <w:rFonts w:cs="新細明體" w:hint="eastAsia"/>
                                <w:color w:val="000000"/>
                                <w:kern w:val="0"/>
                                <w:sz w:val="20"/>
                              </w:rPr>
                              <w:t>調查構面</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145945"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107</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B19F4E"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108</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395B43"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109</w:t>
                            </w:r>
                          </w:p>
                        </w:tc>
                      </w:tr>
                      <w:tr w:rsidR="000A2709" w:rsidRPr="00D150A3" w14:paraId="4F4B4EEA" w14:textId="77777777" w:rsidTr="00CE62CA">
                        <w:trPr>
                          <w:trHeight w:val="330"/>
                        </w:trPr>
                        <w:tc>
                          <w:tcPr>
                            <w:tcW w:w="1433"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361521A7" w14:textId="77777777" w:rsidR="000A2709" w:rsidRPr="00D150A3" w:rsidRDefault="000A2709" w:rsidP="00452113">
                            <w:pPr>
                              <w:spacing w:line="320" w:lineRule="exact"/>
                              <w:ind w:firstLineChars="0" w:firstLine="0"/>
                              <w:rPr>
                                <w:rFonts w:cs="新細明體"/>
                                <w:color w:val="000000"/>
                                <w:kern w:val="0"/>
                                <w:sz w:val="20"/>
                              </w:rPr>
                            </w:pPr>
                          </w:p>
                        </w:tc>
                        <w:tc>
                          <w:tcPr>
                            <w:tcW w:w="709" w:type="dxa"/>
                            <w:tcBorders>
                              <w:top w:val="nil"/>
                              <w:left w:val="nil"/>
                              <w:bottom w:val="single" w:sz="4" w:space="0" w:color="auto"/>
                              <w:right w:val="single" w:sz="4" w:space="0" w:color="auto"/>
                            </w:tcBorders>
                            <w:shd w:val="clear" w:color="auto" w:fill="auto"/>
                            <w:vAlign w:val="center"/>
                            <w:hideMark/>
                          </w:tcPr>
                          <w:p w14:paraId="63B8CB99"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上半年</w:t>
                            </w:r>
                          </w:p>
                        </w:tc>
                        <w:tc>
                          <w:tcPr>
                            <w:tcW w:w="708" w:type="dxa"/>
                            <w:tcBorders>
                              <w:top w:val="nil"/>
                              <w:left w:val="nil"/>
                              <w:bottom w:val="single" w:sz="4" w:space="0" w:color="auto"/>
                              <w:right w:val="single" w:sz="4" w:space="0" w:color="auto"/>
                            </w:tcBorders>
                            <w:shd w:val="clear" w:color="auto" w:fill="auto"/>
                            <w:vAlign w:val="center"/>
                            <w:hideMark/>
                          </w:tcPr>
                          <w:p w14:paraId="436794CF"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下半年</w:t>
                            </w:r>
                          </w:p>
                        </w:tc>
                        <w:tc>
                          <w:tcPr>
                            <w:tcW w:w="709" w:type="dxa"/>
                            <w:tcBorders>
                              <w:top w:val="nil"/>
                              <w:left w:val="nil"/>
                              <w:bottom w:val="single" w:sz="4" w:space="0" w:color="auto"/>
                              <w:right w:val="single" w:sz="4" w:space="0" w:color="auto"/>
                            </w:tcBorders>
                            <w:shd w:val="clear" w:color="auto" w:fill="auto"/>
                            <w:vAlign w:val="center"/>
                            <w:hideMark/>
                          </w:tcPr>
                          <w:p w14:paraId="77C49613"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上半年</w:t>
                            </w:r>
                          </w:p>
                        </w:tc>
                        <w:tc>
                          <w:tcPr>
                            <w:tcW w:w="709" w:type="dxa"/>
                            <w:tcBorders>
                              <w:top w:val="nil"/>
                              <w:left w:val="nil"/>
                              <w:bottom w:val="single" w:sz="4" w:space="0" w:color="auto"/>
                              <w:right w:val="single" w:sz="4" w:space="0" w:color="auto"/>
                            </w:tcBorders>
                            <w:shd w:val="clear" w:color="auto" w:fill="auto"/>
                            <w:vAlign w:val="center"/>
                            <w:hideMark/>
                          </w:tcPr>
                          <w:p w14:paraId="4BBE3EAD"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下半年</w:t>
                            </w:r>
                          </w:p>
                        </w:tc>
                        <w:tc>
                          <w:tcPr>
                            <w:tcW w:w="709" w:type="dxa"/>
                            <w:tcBorders>
                              <w:top w:val="nil"/>
                              <w:left w:val="nil"/>
                              <w:bottom w:val="single" w:sz="4" w:space="0" w:color="auto"/>
                              <w:right w:val="single" w:sz="4" w:space="0" w:color="auto"/>
                            </w:tcBorders>
                            <w:shd w:val="clear" w:color="auto" w:fill="auto"/>
                            <w:vAlign w:val="center"/>
                            <w:hideMark/>
                          </w:tcPr>
                          <w:p w14:paraId="5C7762B7"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上半年</w:t>
                            </w:r>
                          </w:p>
                        </w:tc>
                        <w:tc>
                          <w:tcPr>
                            <w:tcW w:w="708" w:type="dxa"/>
                            <w:tcBorders>
                              <w:top w:val="nil"/>
                              <w:left w:val="nil"/>
                              <w:bottom w:val="single" w:sz="4" w:space="0" w:color="auto"/>
                              <w:right w:val="single" w:sz="4" w:space="0" w:color="auto"/>
                            </w:tcBorders>
                            <w:shd w:val="clear" w:color="auto" w:fill="auto"/>
                            <w:vAlign w:val="center"/>
                            <w:hideMark/>
                          </w:tcPr>
                          <w:p w14:paraId="6B12E796"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下半年</w:t>
                            </w:r>
                          </w:p>
                        </w:tc>
                      </w:tr>
                      <w:tr w:rsidR="000A2709" w:rsidRPr="00D150A3" w14:paraId="2FE4CAC2"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171F56BB"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急診醫師照護</w:t>
                            </w:r>
                          </w:p>
                        </w:tc>
                        <w:tc>
                          <w:tcPr>
                            <w:tcW w:w="709" w:type="dxa"/>
                            <w:tcBorders>
                              <w:top w:val="nil"/>
                              <w:left w:val="nil"/>
                              <w:bottom w:val="single" w:sz="4" w:space="0" w:color="auto"/>
                              <w:right w:val="single" w:sz="4" w:space="0" w:color="auto"/>
                            </w:tcBorders>
                            <w:shd w:val="clear" w:color="auto" w:fill="auto"/>
                            <w:noWrap/>
                            <w:vAlign w:val="center"/>
                            <w:hideMark/>
                          </w:tcPr>
                          <w:p w14:paraId="284EF0BE"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4.13</w:t>
                            </w:r>
                          </w:p>
                        </w:tc>
                        <w:tc>
                          <w:tcPr>
                            <w:tcW w:w="708" w:type="dxa"/>
                            <w:tcBorders>
                              <w:top w:val="nil"/>
                              <w:left w:val="nil"/>
                              <w:bottom w:val="single" w:sz="4" w:space="0" w:color="auto"/>
                              <w:right w:val="single" w:sz="4" w:space="0" w:color="auto"/>
                            </w:tcBorders>
                            <w:shd w:val="clear" w:color="auto" w:fill="auto"/>
                            <w:noWrap/>
                            <w:vAlign w:val="center"/>
                            <w:hideMark/>
                          </w:tcPr>
                          <w:p w14:paraId="77767453"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4.39</w:t>
                            </w:r>
                          </w:p>
                        </w:tc>
                        <w:tc>
                          <w:tcPr>
                            <w:tcW w:w="709" w:type="dxa"/>
                            <w:tcBorders>
                              <w:top w:val="nil"/>
                              <w:left w:val="nil"/>
                              <w:bottom w:val="single" w:sz="4" w:space="0" w:color="auto"/>
                              <w:right w:val="single" w:sz="4" w:space="0" w:color="auto"/>
                            </w:tcBorders>
                            <w:shd w:val="clear" w:color="auto" w:fill="auto"/>
                            <w:noWrap/>
                            <w:vAlign w:val="center"/>
                            <w:hideMark/>
                          </w:tcPr>
                          <w:p w14:paraId="1659830D"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4.44</w:t>
                            </w:r>
                          </w:p>
                        </w:tc>
                        <w:tc>
                          <w:tcPr>
                            <w:tcW w:w="709" w:type="dxa"/>
                            <w:tcBorders>
                              <w:top w:val="nil"/>
                              <w:left w:val="nil"/>
                              <w:bottom w:val="single" w:sz="4" w:space="0" w:color="auto"/>
                              <w:right w:val="single" w:sz="4" w:space="0" w:color="auto"/>
                            </w:tcBorders>
                            <w:shd w:val="clear" w:color="auto" w:fill="auto"/>
                            <w:noWrap/>
                            <w:vAlign w:val="center"/>
                            <w:hideMark/>
                          </w:tcPr>
                          <w:p w14:paraId="0305369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4.36</w:t>
                            </w:r>
                          </w:p>
                        </w:tc>
                        <w:tc>
                          <w:tcPr>
                            <w:tcW w:w="709" w:type="dxa"/>
                            <w:tcBorders>
                              <w:top w:val="nil"/>
                              <w:left w:val="nil"/>
                              <w:bottom w:val="single" w:sz="4" w:space="0" w:color="auto"/>
                              <w:right w:val="single" w:sz="4" w:space="0" w:color="auto"/>
                            </w:tcBorders>
                            <w:shd w:val="clear" w:color="auto" w:fill="auto"/>
                            <w:noWrap/>
                            <w:vAlign w:val="center"/>
                            <w:hideMark/>
                          </w:tcPr>
                          <w:p w14:paraId="7A0CAA94"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4.49</w:t>
                            </w:r>
                          </w:p>
                        </w:tc>
                        <w:tc>
                          <w:tcPr>
                            <w:tcW w:w="708" w:type="dxa"/>
                            <w:tcBorders>
                              <w:top w:val="nil"/>
                              <w:left w:val="nil"/>
                              <w:bottom w:val="single" w:sz="4" w:space="0" w:color="auto"/>
                              <w:right w:val="single" w:sz="4" w:space="0" w:color="auto"/>
                            </w:tcBorders>
                            <w:shd w:val="clear" w:color="auto" w:fill="auto"/>
                            <w:noWrap/>
                            <w:vAlign w:val="center"/>
                            <w:hideMark/>
                          </w:tcPr>
                          <w:p w14:paraId="52F8DA8A"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4.73</w:t>
                            </w:r>
                          </w:p>
                        </w:tc>
                      </w:tr>
                      <w:tr w:rsidR="000A2709" w:rsidRPr="00D150A3" w14:paraId="720E27B7"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77433A28"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照會醫師照護</w:t>
                            </w:r>
                          </w:p>
                        </w:tc>
                        <w:tc>
                          <w:tcPr>
                            <w:tcW w:w="709" w:type="dxa"/>
                            <w:tcBorders>
                              <w:top w:val="nil"/>
                              <w:left w:val="nil"/>
                              <w:bottom w:val="single" w:sz="4" w:space="0" w:color="auto"/>
                              <w:right w:val="single" w:sz="4" w:space="0" w:color="auto"/>
                            </w:tcBorders>
                            <w:shd w:val="clear" w:color="auto" w:fill="auto"/>
                            <w:noWrap/>
                            <w:vAlign w:val="center"/>
                            <w:hideMark/>
                          </w:tcPr>
                          <w:p w14:paraId="691B0DE2"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4.23</w:t>
                            </w:r>
                          </w:p>
                        </w:tc>
                        <w:tc>
                          <w:tcPr>
                            <w:tcW w:w="708" w:type="dxa"/>
                            <w:tcBorders>
                              <w:top w:val="nil"/>
                              <w:left w:val="nil"/>
                              <w:bottom w:val="single" w:sz="4" w:space="0" w:color="auto"/>
                              <w:right w:val="single" w:sz="4" w:space="0" w:color="auto"/>
                            </w:tcBorders>
                            <w:shd w:val="clear" w:color="auto" w:fill="auto"/>
                            <w:noWrap/>
                            <w:vAlign w:val="center"/>
                            <w:hideMark/>
                          </w:tcPr>
                          <w:p w14:paraId="4DF092F5"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4.41</w:t>
                            </w:r>
                          </w:p>
                        </w:tc>
                        <w:tc>
                          <w:tcPr>
                            <w:tcW w:w="709" w:type="dxa"/>
                            <w:tcBorders>
                              <w:top w:val="nil"/>
                              <w:left w:val="nil"/>
                              <w:bottom w:val="single" w:sz="4" w:space="0" w:color="auto"/>
                              <w:right w:val="single" w:sz="4" w:space="0" w:color="auto"/>
                            </w:tcBorders>
                            <w:shd w:val="clear" w:color="auto" w:fill="auto"/>
                            <w:noWrap/>
                            <w:vAlign w:val="center"/>
                            <w:hideMark/>
                          </w:tcPr>
                          <w:p w14:paraId="2142A483"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4.38</w:t>
                            </w:r>
                          </w:p>
                        </w:tc>
                        <w:tc>
                          <w:tcPr>
                            <w:tcW w:w="709" w:type="dxa"/>
                            <w:tcBorders>
                              <w:top w:val="nil"/>
                              <w:left w:val="nil"/>
                              <w:bottom w:val="single" w:sz="4" w:space="0" w:color="auto"/>
                              <w:right w:val="single" w:sz="4" w:space="0" w:color="auto"/>
                            </w:tcBorders>
                            <w:shd w:val="clear" w:color="auto" w:fill="auto"/>
                            <w:noWrap/>
                            <w:vAlign w:val="center"/>
                            <w:hideMark/>
                          </w:tcPr>
                          <w:p w14:paraId="14ADF176"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4.42</w:t>
                            </w:r>
                          </w:p>
                        </w:tc>
                        <w:tc>
                          <w:tcPr>
                            <w:tcW w:w="709" w:type="dxa"/>
                            <w:tcBorders>
                              <w:top w:val="nil"/>
                              <w:left w:val="nil"/>
                              <w:bottom w:val="single" w:sz="4" w:space="0" w:color="auto"/>
                              <w:right w:val="single" w:sz="4" w:space="0" w:color="auto"/>
                            </w:tcBorders>
                            <w:shd w:val="clear" w:color="auto" w:fill="auto"/>
                            <w:noWrap/>
                            <w:vAlign w:val="center"/>
                            <w:hideMark/>
                          </w:tcPr>
                          <w:p w14:paraId="7014F45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4.48</w:t>
                            </w:r>
                          </w:p>
                        </w:tc>
                        <w:tc>
                          <w:tcPr>
                            <w:tcW w:w="708" w:type="dxa"/>
                            <w:tcBorders>
                              <w:top w:val="nil"/>
                              <w:left w:val="nil"/>
                              <w:bottom w:val="single" w:sz="4" w:space="0" w:color="auto"/>
                              <w:right w:val="single" w:sz="4" w:space="0" w:color="auto"/>
                            </w:tcBorders>
                            <w:shd w:val="clear" w:color="auto" w:fill="auto"/>
                            <w:noWrap/>
                            <w:vAlign w:val="center"/>
                            <w:hideMark/>
                          </w:tcPr>
                          <w:p w14:paraId="6EEF6BF9"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4.73</w:t>
                            </w:r>
                          </w:p>
                        </w:tc>
                      </w:tr>
                      <w:tr w:rsidR="000A2709" w:rsidRPr="00D150A3" w14:paraId="599B9C37"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241685DA"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護理照護</w:t>
                            </w:r>
                          </w:p>
                        </w:tc>
                        <w:tc>
                          <w:tcPr>
                            <w:tcW w:w="709" w:type="dxa"/>
                            <w:tcBorders>
                              <w:top w:val="nil"/>
                              <w:left w:val="nil"/>
                              <w:bottom w:val="single" w:sz="4" w:space="0" w:color="auto"/>
                              <w:right w:val="single" w:sz="4" w:space="0" w:color="auto"/>
                            </w:tcBorders>
                            <w:shd w:val="clear" w:color="auto" w:fill="auto"/>
                            <w:noWrap/>
                            <w:vAlign w:val="center"/>
                            <w:hideMark/>
                          </w:tcPr>
                          <w:p w14:paraId="0F19C51B"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4.30</w:t>
                            </w:r>
                          </w:p>
                        </w:tc>
                        <w:tc>
                          <w:tcPr>
                            <w:tcW w:w="708" w:type="dxa"/>
                            <w:tcBorders>
                              <w:top w:val="nil"/>
                              <w:left w:val="nil"/>
                              <w:bottom w:val="single" w:sz="4" w:space="0" w:color="auto"/>
                              <w:right w:val="single" w:sz="4" w:space="0" w:color="auto"/>
                            </w:tcBorders>
                            <w:shd w:val="clear" w:color="auto" w:fill="auto"/>
                            <w:noWrap/>
                            <w:vAlign w:val="center"/>
                            <w:hideMark/>
                          </w:tcPr>
                          <w:p w14:paraId="6AAB462B"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4.46</w:t>
                            </w:r>
                          </w:p>
                        </w:tc>
                        <w:tc>
                          <w:tcPr>
                            <w:tcW w:w="709" w:type="dxa"/>
                            <w:tcBorders>
                              <w:top w:val="nil"/>
                              <w:left w:val="nil"/>
                              <w:bottom w:val="single" w:sz="4" w:space="0" w:color="auto"/>
                              <w:right w:val="single" w:sz="4" w:space="0" w:color="auto"/>
                            </w:tcBorders>
                            <w:shd w:val="clear" w:color="auto" w:fill="auto"/>
                            <w:noWrap/>
                            <w:vAlign w:val="center"/>
                            <w:hideMark/>
                          </w:tcPr>
                          <w:p w14:paraId="47AFC3A6"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4.54</w:t>
                            </w:r>
                          </w:p>
                        </w:tc>
                        <w:tc>
                          <w:tcPr>
                            <w:tcW w:w="709" w:type="dxa"/>
                            <w:tcBorders>
                              <w:top w:val="nil"/>
                              <w:left w:val="nil"/>
                              <w:bottom w:val="single" w:sz="4" w:space="0" w:color="auto"/>
                              <w:right w:val="single" w:sz="4" w:space="0" w:color="auto"/>
                            </w:tcBorders>
                            <w:shd w:val="clear" w:color="auto" w:fill="auto"/>
                            <w:noWrap/>
                            <w:vAlign w:val="center"/>
                            <w:hideMark/>
                          </w:tcPr>
                          <w:p w14:paraId="3CF1A3F4"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4.46</w:t>
                            </w:r>
                          </w:p>
                        </w:tc>
                        <w:tc>
                          <w:tcPr>
                            <w:tcW w:w="709" w:type="dxa"/>
                            <w:tcBorders>
                              <w:top w:val="nil"/>
                              <w:left w:val="nil"/>
                              <w:bottom w:val="single" w:sz="4" w:space="0" w:color="auto"/>
                              <w:right w:val="single" w:sz="4" w:space="0" w:color="auto"/>
                            </w:tcBorders>
                            <w:shd w:val="clear" w:color="auto" w:fill="auto"/>
                            <w:noWrap/>
                            <w:vAlign w:val="center"/>
                            <w:hideMark/>
                          </w:tcPr>
                          <w:p w14:paraId="1D2B89A8"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4.63</w:t>
                            </w:r>
                          </w:p>
                        </w:tc>
                        <w:tc>
                          <w:tcPr>
                            <w:tcW w:w="708" w:type="dxa"/>
                            <w:tcBorders>
                              <w:top w:val="nil"/>
                              <w:left w:val="nil"/>
                              <w:bottom w:val="single" w:sz="4" w:space="0" w:color="auto"/>
                              <w:right w:val="single" w:sz="4" w:space="0" w:color="auto"/>
                            </w:tcBorders>
                            <w:shd w:val="clear" w:color="auto" w:fill="auto"/>
                            <w:noWrap/>
                            <w:vAlign w:val="center"/>
                            <w:hideMark/>
                          </w:tcPr>
                          <w:p w14:paraId="2A4CA67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4.77</w:t>
                            </w:r>
                          </w:p>
                        </w:tc>
                      </w:tr>
                      <w:tr w:rsidR="000A2709" w:rsidRPr="00D150A3" w14:paraId="4BA2716D"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41C4DA86"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服務態度</w:t>
                            </w:r>
                          </w:p>
                        </w:tc>
                        <w:tc>
                          <w:tcPr>
                            <w:tcW w:w="709" w:type="dxa"/>
                            <w:tcBorders>
                              <w:top w:val="nil"/>
                              <w:left w:val="nil"/>
                              <w:bottom w:val="single" w:sz="4" w:space="0" w:color="auto"/>
                              <w:right w:val="single" w:sz="4" w:space="0" w:color="auto"/>
                            </w:tcBorders>
                            <w:shd w:val="clear" w:color="auto" w:fill="auto"/>
                            <w:noWrap/>
                            <w:vAlign w:val="center"/>
                            <w:hideMark/>
                          </w:tcPr>
                          <w:p w14:paraId="380019C7"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4.19</w:t>
                            </w:r>
                          </w:p>
                        </w:tc>
                        <w:tc>
                          <w:tcPr>
                            <w:tcW w:w="708" w:type="dxa"/>
                            <w:tcBorders>
                              <w:top w:val="nil"/>
                              <w:left w:val="nil"/>
                              <w:bottom w:val="single" w:sz="4" w:space="0" w:color="auto"/>
                              <w:right w:val="single" w:sz="4" w:space="0" w:color="auto"/>
                            </w:tcBorders>
                            <w:shd w:val="clear" w:color="auto" w:fill="auto"/>
                            <w:noWrap/>
                            <w:vAlign w:val="center"/>
                            <w:hideMark/>
                          </w:tcPr>
                          <w:p w14:paraId="76E9ABA0"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4.41</w:t>
                            </w:r>
                          </w:p>
                        </w:tc>
                        <w:tc>
                          <w:tcPr>
                            <w:tcW w:w="709" w:type="dxa"/>
                            <w:tcBorders>
                              <w:top w:val="nil"/>
                              <w:left w:val="nil"/>
                              <w:bottom w:val="single" w:sz="4" w:space="0" w:color="auto"/>
                              <w:right w:val="single" w:sz="4" w:space="0" w:color="auto"/>
                            </w:tcBorders>
                            <w:shd w:val="clear" w:color="auto" w:fill="auto"/>
                            <w:noWrap/>
                            <w:vAlign w:val="center"/>
                            <w:hideMark/>
                          </w:tcPr>
                          <w:p w14:paraId="7D6A0C23"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4.44</w:t>
                            </w:r>
                          </w:p>
                        </w:tc>
                        <w:tc>
                          <w:tcPr>
                            <w:tcW w:w="709" w:type="dxa"/>
                            <w:tcBorders>
                              <w:top w:val="nil"/>
                              <w:left w:val="nil"/>
                              <w:bottom w:val="single" w:sz="4" w:space="0" w:color="auto"/>
                              <w:right w:val="single" w:sz="4" w:space="0" w:color="auto"/>
                            </w:tcBorders>
                            <w:shd w:val="clear" w:color="auto" w:fill="auto"/>
                            <w:noWrap/>
                            <w:vAlign w:val="center"/>
                            <w:hideMark/>
                          </w:tcPr>
                          <w:p w14:paraId="68609406"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4.47</w:t>
                            </w:r>
                          </w:p>
                        </w:tc>
                        <w:tc>
                          <w:tcPr>
                            <w:tcW w:w="709" w:type="dxa"/>
                            <w:tcBorders>
                              <w:top w:val="nil"/>
                              <w:left w:val="nil"/>
                              <w:bottom w:val="single" w:sz="4" w:space="0" w:color="auto"/>
                              <w:right w:val="single" w:sz="4" w:space="0" w:color="auto"/>
                            </w:tcBorders>
                            <w:shd w:val="clear" w:color="auto" w:fill="auto"/>
                            <w:noWrap/>
                            <w:vAlign w:val="center"/>
                            <w:hideMark/>
                          </w:tcPr>
                          <w:p w14:paraId="5C1B8704"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4.50</w:t>
                            </w:r>
                          </w:p>
                        </w:tc>
                        <w:tc>
                          <w:tcPr>
                            <w:tcW w:w="708" w:type="dxa"/>
                            <w:tcBorders>
                              <w:top w:val="nil"/>
                              <w:left w:val="nil"/>
                              <w:bottom w:val="single" w:sz="4" w:space="0" w:color="auto"/>
                              <w:right w:val="single" w:sz="4" w:space="0" w:color="auto"/>
                            </w:tcBorders>
                            <w:shd w:val="clear" w:color="auto" w:fill="auto"/>
                            <w:noWrap/>
                            <w:vAlign w:val="center"/>
                            <w:hideMark/>
                          </w:tcPr>
                          <w:p w14:paraId="27178051"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4.71</w:t>
                            </w:r>
                          </w:p>
                        </w:tc>
                      </w:tr>
                      <w:tr w:rsidR="000A2709" w:rsidRPr="00D150A3" w14:paraId="583DF801"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31E63FCF"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等候時間</w:t>
                            </w:r>
                          </w:p>
                        </w:tc>
                        <w:tc>
                          <w:tcPr>
                            <w:tcW w:w="709" w:type="dxa"/>
                            <w:tcBorders>
                              <w:top w:val="nil"/>
                              <w:left w:val="nil"/>
                              <w:bottom w:val="single" w:sz="4" w:space="0" w:color="auto"/>
                              <w:right w:val="single" w:sz="4" w:space="0" w:color="auto"/>
                            </w:tcBorders>
                            <w:shd w:val="clear" w:color="auto" w:fill="auto"/>
                            <w:noWrap/>
                            <w:vAlign w:val="center"/>
                            <w:hideMark/>
                          </w:tcPr>
                          <w:p w14:paraId="692AC08A"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3.96</w:t>
                            </w:r>
                          </w:p>
                        </w:tc>
                        <w:tc>
                          <w:tcPr>
                            <w:tcW w:w="708" w:type="dxa"/>
                            <w:tcBorders>
                              <w:top w:val="nil"/>
                              <w:left w:val="nil"/>
                              <w:bottom w:val="single" w:sz="4" w:space="0" w:color="auto"/>
                              <w:right w:val="single" w:sz="4" w:space="0" w:color="auto"/>
                            </w:tcBorders>
                            <w:shd w:val="clear" w:color="auto" w:fill="auto"/>
                            <w:noWrap/>
                            <w:vAlign w:val="center"/>
                            <w:hideMark/>
                          </w:tcPr>
                          <w:p w14:paraId="28294DE5"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4.20</w:t>
                            </w:r>
                          </w:p>
                        </w:tc>
                        <w:tc>
                          <w:tcPr>
                            <w:tcW w:w="709" w:type="dxa"/>
                            <w:tcBorders>
                              <w:top w:val="nil"/>
                              <w:left w:val="nil"/>
                              <w:bottom w:val="single" w:sz="4" w:space="0" w:color="auto"/>
                              <w:right w:val="single" w:sz="4" w:space="0" w:color="auto"/>
                            </w:tcBorders>
                            <w:shd w:val="clear" w:color="auto" w:fill="auto"/>
                            <w:noWrap/>
                            <w:vAlign w:val="center"/>
                            <w:hideMark/>
                          </w:tcPr>
                          <w:p w14:paraId="539E02E9"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4.26</w:t>
                            </w:r>
                          </w:p>
                        </w:tc>
                        <w:tc>
                          <w:tcPr>
                            <w:tcW w:w="709" w:type="dxa"/>
                            <w:tcBorders>
                              <w:top w:val="nil"/>
                              <w:left w:val="nil"/>
                              <w:bottom w:val="single" w:sz="4" w:space="0" w:color="auto"/>
                              <w:right w:val="single" w:sz="4" w:space="0" w:color="auto"/>
                            </w:tcBorders>
                            <w:shd w:val="clear" w:color="auto" w:fill="auto"/>
                            <w:noWrap/>
                            <w:vAlign w:val="center"/>
                            <w:hideMark/>
                          </w:tcPr>
                          <w:p w14:paraId="6FE291BD"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4.12</w:t>
                            </w:r>
                          </w:p>
                        </w:tc>
                        <w:tc>
                          <w:tcPr>
                            <w:tcW w:w="709" w:type="dxa"/>
                            <w:tcBorders>
                              <w:top w:val="nil"/>
                              <w:left w:val="nil"/>
                              <w:bottom w:val="single" w:sz="4" w:space="0" w:color="auto"/>
                              <w:right w:val="single" w:sz="4" w:space="0" w:color="auto"/>
                            </w:tcBorders>
                            <w:shd w:val="clear" w:color="auto" w:fill="auto"/>
                            <w:noWrap/>
                            <w:vAlign w:val="center"/>
                            <w:hideMark/>
                          </w:tcPr>
                          <w:p w14:paraId="61FDEB7B"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4.35</w:t>
                            </w:r>
                          </w:p>
                        </w:tc>
                        <w:tc>
                          <w:tcPr>
                            <w:tcW w:w="708" w:type="dxa"/>
                            <w:tcBorders>
                              <w:top w:val="nil"/>
                              <w:left w:val="nil"/>
                              <w:bottom w:val="single" w:sz="4" w:space="0" w:color="auto"/>
                              <w:right w:val="single" w:sz="4" w:space="0" w:color="auto"/>
                            </w:tcBorders>
                            <w:shd w:val="clear" w:color="auto" w:fill="auto"/>
                            <w:noWrap/>
                            <w:vAlign w:val="center"/>
                            <w:hideMark/>
                          </w:tcPr>
                          <w:p w14:paraId="653FB635"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4.66</w:t>
                            </w:r>
                          </w:p>
                        </w:tc>
                      </w:tr>
                      <w:tr w:rsidR="000A2709" w:rsidRPr="00D150A3" w14:paraId="11D615A8" w14:textId="77777777" w:rsidTr="00AC67E2">
                        <w:tc>
                          <w:tcPr>
                            <w:tcW w:w="1433" w:type="dxa"/>
                            <w:tcBorders>
                              <w:top w:val="nil"/>
                              <w:left w:val="single" w:sz="4" w:space="0" w:color="auto"/>
                              <w:bottom w:val="single" w:sz="4" w:space="0" w:color="auto"/>
                              <w:right w:val="single" w:sz="4" w:space="0" w:color="auto"/>
                            </w:tcBorders>
                            <w:shd w:val="clear" w:color="auto" w:fill="auto"/>
                            <w:noWrap/>
                            <w:vAlign w:val="center"/>
                            <w:hideMark/>
                          </w:tcPr>
                          <w:p w14:paraId="5C6015A7" w14:textId="77777777" w:rsidR="000A2709" w:rsidRPr="00D150A3" w:rsidRDefault="000A2709" w:rsidP="00452113">
                            <w:pPr>
                              <w:spacing w:line="320" w:lineRule="exact"/>
                              <w:ind w:firstLineChars="0" w:firstLine="0"/>
                              <w:jc w:val="center"/>
                              <w:rPr>
                                <w:rFonts w:cs="新細明體"/>
                                <w:color w:val="000000"/>
                                <w:kern w:val="0"/>
                                <w:sz w:val="20"/>
                              </w:rPr>
                            </w:pPr>
                            <w:r w:rsidRPr="00D150A3">
                              <w:rPr>
                                <w:rFonts w:cs="新細明體" w:hint="eastAsia"/>
                                <w:color w:val="000000"/>
                                <w:kern w:val="0"/>
                                <w:sz w:val="20"/>
                              </w:rPr>
                              <w:t>醫院環境</w:t>
                            </w:r>
                          </w:p>
                        </w:tc>
                        <w:tc>
                          <w:tcPr>
                            <w:tcW w:w="709" w:type="dxa"/>
                            <w:tcBorders>
                              <w:top w:val="nil"/>
                              <w:left w:val="nil"/>
                              <w:bottom w:val="single" w:sz="4" w:space="0" w:color="auto"/>
                              <w:right w:val="single" w:sz="4" w:space="0" w:color="auto"/>
                            </w:tcBorders>
                            <w:shd w:val="clear" w:color="auto" w:fill="auto"/>
                            <w:noWrap/>
                            <w:vAlign w:val="center"/>
                            <w:hideMark/>
                          </w:tcPr>
                          <w:p w14:paraId="6D2B98F5"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3.79</w:t>
                            </w:r>
                          </w:p>
                        </w:tc>
                        <w:tc>
                          <w:tcPr>
                            <w:tcW w:w="708" w:type="dxa"/>
                            <w:tcBorders>
                              <w:top w:val="nil"/>
                              <w:left w:val="nil"/>
                              <w:bottom w:val="single" w:sz="4" w:space="0" w:color="auto"/>
                              <w:right w:val="single" w:sz="4" w:space="0" w:color="auto"/>
                            </w:tcBorders>
                            <w:shd w:val="clear" w:color="auto" w:fill="auto"/>
                            <w:noWrap/>
                            <w:vAlign w:val="center"/>
                            <w:hideMark/>
                          </w:tcPr>
                          <w:p w14:paraId="3C97E16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4.04</w:t>
                            </w:r>
                          </w:p>
                        </w:tc>
                        <w:tc>
                          <w:tcPr>
                            <w:tcW w:w="709" w:type="dxa"/>
                            <w:tcBorders>
                              <w:top w:val="nil"/>
                              <w:left w:val="nil"/>
                              <w:bottom w:val="single" w:sz="4" w:space="0" w:color="auto"/>
                              <w:right w:val="single" w:sz="4" w:space="0" w:color="auto"/>
                            </w:tcBorders>
                            <w:shd w:val="clear" w:color="auto" w:fill="auto"/>
                            <w:noWrap/>
                            <w:vAlign w:val="center"/>
                            <w:hideMark/>
                          </w:tcPr>
                          <w:p w14:paraId="29AFADCC"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4.12</w:t>
                            </w:r>
                          </w:p>
                        </w:tc>
                        <w:tc>
                          <w:tcPr>
                            <w:tcW w:w="709" w:type="dxa"/>
                            <w:tcBorders>
                              <w:top w:val="nil"/>
                              <w:left w:val="nil"/>
                              <w:bottom w:val="single" w:sz="4" w:space="0" w:color="auto"/>
                              <w:right w:val="single" w:sz="4" w:space="0" w:color="auto"/>
                            </w:tcBorders>
                            <w:shd w:val="clear" w:color="auto" w:fill="auto"/>
                            <w:noWrap/>
                            <w:vAlign w:val="center"/>
                            <w:hideMark/>
                          </w:tcPr>
                          <w:p w14:paraId="53AB427A"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4.08</w:t>
                            </w:r>
                          </w:p>
                        </w:tc>
                        <w:tc>
                          <w:tcPr>
                            <w:tcW w:w="709" w:type="dxa"/>
                            <w:tcBorders>
                              <w:top w:val="nil"/>
                              <w:left w:val="nil"/>
                              <w:bottom w:val="single" w:sz="4" w:space="0" w:color="auto"/>
                              <w:right w:val="single" w:sz="4" w:space="0" w:color="auto"/>
                            </w:tcBorders>
                            <w:shd w:val="clear" w:color="auto" w:fill="auto"/>
                            <w:noWrap/>
                            <w:vAlign w:val="center"/>
                            <w:hideMark/>
                          </w:tcPr>
                          <w:p w14:paraId="6C221437"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4.31</w:t>
                            </w:r>
                          </w:p>
                        </w:tc>
                        <w:tc>
                          <w:tcPr>
                            <w:tcW w:w="708" w:type="dxa"/>
                            <w:tcBorders>
                              <w:top w:val="nil"/>
                              <w:left w:val="nil"/>
                              <w:bottom w:val="single" w:sz="4" w:space="0" w:color="auto"/>
                              <w:right w:val="single" w:sz="4" w:space="0" w:color="auto"/>
                            </w:tcBorders>
                            <w:shd w:val="clear" w:color="auto" w:fill="auto"/>
                            <w:noWrap/>
                            <w:vAlign w:val="center"/>
                            <w:hideMark/>
                          </w:tcPr>
                          <w:p w14:paraId="726E7046" w14:textId="77777777" w:rsidR="000A2709" w:rsidRPr="00D150A3" w:rsidRDefault="000A2709" w:rsidP="00452113">
                            <w:pPr>
                              <w:spacing w:line="320" w:lineRule="exact"/>
                              <w:ind w:rightChars="5" w:right="12" w:firstLineChars="0" w:firstLine="0"/>
                              <w:jc w:val="right"/>
                              <w:rPr>
                                <w:rFonts w:cs="新細明體"/>
                                <w:color w:val="000000"/>
                                <w:kern w:val="0"/>
                                <w:sz w:val="20"/>
                              </w:rPr>
                            </w:pPr>
                            <w:r w:rsidRPr="00D150A3">
                              <w:rPr>
                                <w:rFonts w:cs="新細明體" w:hint="eastAsia"/>
                                <w:color w:val="000000"/>
                                <w:kern w:val="0"/>
                                <w:sz w:val="20"/>
                              </w:rPr>
                              <w:t>4.60</w:t>
                            </w:r>
                          </w:p>
                        </w:tc>
                      </w:tr>
                    </w:tbl>
                    <w:p w14:paraId="5D099AFB" w14:textId="77777777" w:rsidR="000A2709" w:rsidRPr="00D150A3" w:rsidRDefault="000A2709" w:rsidP="002E2B11">
                      <w:pPr>
                        <w:ind w:firstLineChars="0" w:firstLine="0"/>
                        <w:rPr>
                          <w:sz w:val="18"/>
                        </w:rPr>
                      </w:pPr>
                      <w:r w:rsidRPr="00D150A3">
                        <w:rPr>
                          <w:rFonts w:hint="eastAsia"/>
                          <w:sz w:val="18"/>
                        </w:rPr>
                        <w:t>資料來源：整理自</w:t>
                      </w:r>
                      <w:r w:rsidRPr="00A20C64">
                        <w:rPr>
                          <w:rFonts w:hint="eastAsia"/>
                          <w:sz w:val="18"/>
                        </w:rPr>
                        <w:t>臺大醫院</w:t>
                      </w:r>
                      <w:r>
                        <w:rPr>
                          <w:rFonts w:hint="eastAsia"/>
                          <w:sz w:val="18"/>
                        </w:rPr>
                        <w:t>總院</w:t>
                      </w:r>
                      <w:r w:rsidRPr="00D150A3">
                        <w:rPr>
                          <w:rFonts w:hint="eastAsia"/>
                          <w:sz w:val="18"/>
                        </w:rPr>
                        <w:t>提供資料。</w:t>
                      </w:r>
                    </w:p>
                  </w:txbxContent>
                </v:textbox>
                <w10:wrap type="square"/>
              </v:shape>
            </w:pict>
          </mc:Fallback>
        </mc:AlternateContent>
      </w:r>
      <w:r w:rsidR="00A20C64" w:rsidRPr="009C0F13">
        <w:rPr>
          <w:rFonts w:hAnsi="Arial" w:hint="eastAsia"/>
          <w:b/>
          <w:bCs/>
          <w:sz w:val="28"/>
          <w:szCs w:val="28"/>
        </w:rPr>
        <w:t>（2）　國立臺灣大學醫學院附設醫院新竹生</w:t>
      </w:r>
      <w:proofErr w:type="gramStart"/>
      <w:r w:rsidR="00A20C64" w:rsidRPr="009C0F13">
        <w:rPr>
          <w:rFonts w:hAnsi="Arial" w:hint="eastAsia"/>
          <w:b/>
          <w:bCs/>
          <w:sz w:val="28"/>
          <w:szCs w:val="28"/>
        </w:rPr>
        <w:t>醫</w:t>
      </w:r>
      <w:proofErr w:type="gramEnd"/>
      <w:r w:rsidR="00A20C64" w:rsidRPr="009C0F13">
        <w:rPr>
          <w:rFonts w:hAnsi="Arial" w:hint="eastAsia"/>
          <w:b/>
          <w:bCs/>
          <w:sz w:val="28"/>
          <w:szCs w:val="28"/>
        </w:rPr>
        <w:t>園區分院</w:t>
      </w:r>
      <w:bookmarkStart w:id="2" w:name="_Hlk73699493"/>
      <w:proofErr w:type="gramStart"/>
      <w:r w:rsidR="00A20C64" w:rsidRPr="009C0F13">
        <w:rPr>
          <w:rFonts w:hAnsi="Arial" w:hint="eastAsia"/>
          <w:b/>
          <w:bCs/>
          <w:sz w:val="28"/>
          <w:szCs w:val="28"/>
        </w:rPr>
        <w:t>醫</w:t>
      </w:r>
      <w:proofErr w:type="gramEnd"/>
      <w:r w:rsidR="00A20C64" w:rsidRPr="009C0F13">
        <w:rPr>
          <w:rFonts w:hAnsi="Arial" w:hint="eastAsia"/>
          <w:b/>
          <w:bCs/>
          <w:sz w:val="28"/>
          <w:szCs w:val="28"/>
        </w:rPr>
        <w:t>事人力進用不足且儀器設備短缺，</w:t>
      </w:r>
      <w:r w:rsidR="00344053" w:rsidRPr="009C0F13">
        <w:rPr>
          <w:rFonts w:hAnsi="Arial" w:hint="eastAsia"/>
          <w:b/>
          <w:bCs/>
          <w:sz w:val="28"/>
          <w:szCs w:val="28"/>
        </w:rPr>
        <w:t>門診及</w:t>
      </w:r>
      <w:r w:rsidR="00A20C64" w:rsidRPr="009C0F13">
        <w:rPr>
          <w:rFonts w:hAnsi="Arial" w:hint="eastAsia"/>
          <w:b/>
          <w:bCs/>
          <w:sz w:val="28"/>
          <w:szCs w:val="28"/>
        </w:rPr>
        <w:t>住</w:t>
      </w:r>
      <w:r w:rsidR="00344053" w:rsidRPr="009C0F13">
        <w:rPr>
          <w:rFonts w:hAnsi="Arial" w:hint="eastAsia"/>
          <w:b/>
          <w:bCs/>
          <w:sz w:val="28"/>
          <w:szCs w:val="28"/>
        </w:rPr>
        <w:t>院醫療業務</w:t>
      </w:r>
      <w:r w:rsidR="00A20C64" w:rsidRPr="009C0F13">
        <w:rPr>
          <w:rFonts w:hAnsi="Arial" w:hint="eastAsia"/>
          <w:b/>
          <w:bCs/>
          <w:sz w:val="28"/>
          <w:szCs w:val="28"/>
        </w:rPr>
        <w:t>營運</w:t>
      </w:r>
      <w:r w:rsidR="00807FD6" w:rsidRPr="009C0F13">
        <w:rPr>
          <w:rFonts w:hAnsi="Arial" w:hint="eastAsia"/>
          <w:b/>
          <w:bCs/>
          <w:sz w:val="28"/>
          <w:szCs w:val="28"/>
        </w:rPr>
        <w:t>未如預</w:t>
      </w:r>
      <w:bookmarkEnd w:id="2"/>
      <w:r w:rsidR="00807FD6" w:rsidRPr="009C0F13">
        <w:rPr>
          <w:rFonts w:hAnsi="Arial" w:hint="eastAsia"/>
          <w:b/>
          <w:bCs/>
          <w:sz w:val="28"/>
          <w:szCs w:val="28"/>
        </w:rPr>
        <w:t>期</w:t>
      </w:r>
      <w:r w:rsidR="00A20C64" w:rsidRPr="009C0F13">
        <w:rPr>
          <w:rFonts w:hAnsi="Arial" w:hint="eastAsia"/>
          <w:b/>
          <w:bCs/>
          <w:sz w:val="28"/>
          <w:szCs w:val="28"/>
        </w:rPr>
        <w:t>，</w:t>
      </w:r>
      <w:r w:rsidR="00A20C64" w:rsidRPr="009C0F13">
        <w:rPr>
          <w:rFonts w:hAnsi="Arial"/>
          <w:b/>
          <w:bCs/>
          <w:sz w:val="28"/>
          <w:szCs w:val="28"/>
        </w:rPr>
        <w:t>亟待妥謀有效對策因應，以提升營運績效，</w:t>
      </w:r>
      <w:proofErr w:type="gramStart"/>
      <w:r w:rsidR="00A20C64" w:rsidRPr="009C0F13">
        <w:rPr>
          <w:rFonts w:hAnsi="Arial"/>
          <w:b/>
          <w:bCs/>
          <w:sz w:val="28"/>
          <w:szCs w:val="28"/>
        </w:rPr>
        <w:t>俾利永</w:t>
      </w:r>
      <w:proofErr w:type="gramEnd"/>
      <w:r w:rsidR="00A20C64" w:rsidRPr="009C0F13">
        <w:rPr>
          <w:rFonts w:hAnsi="Arial"/>
          <w:b/>
          <w:bCs/>
          <w:sz w:val="28"/>
          <w:szCs w:val="28"/>
        </w:rPr>
        <w:t>續經營</w:t>
      </w:r>
      <w:r w:rsidR="00A20C64" w:rsidRPr="009C0F13">
        <w:rPr>
          <w:rFonts w:hAnsi="Arial" w:hint="eastAsia"/>
          <w:b/>
          <w:bCs/>
          <w:sz w:val="28"/>
          <w:szCs w:val="28"/>
        </w:rPr>
        <w:t>。</w:t>
      </w:r>
    </w:p>
    <w:p w14:paraId="5AB2F487" w14:textId="344B5879" w:rsidR="00A20C64" w:rsidRPr="009C0F13" w:rsidRDefault="00A20C64" w:rsidP="007546EF">
      <w:pPr>
        <w:snapToGrid w:val="0"/>
        <w:spacing w:line="540" w:lineRule="exact"/>
        <w:ind w:firstLine="480"/>
        <w:rPr>
          <w:bCs/>
        </w:rPr>
      </w:pPr>
      <w:r w:rsidRPr="009C0F13">
        <w:t>行政院於105年9月5日核定新竹生物醫學園區計畫，其中規劃設置</w:t>
      </w:r>
      <w:r w:rsidRPr="009C0F13">
        <w:rPr>
          <w:rFonts w:hint="eastAsia"/>
        </w:rPr>
        <w:t>國立臺灣大學醫學院附設醫院</w:t>
      </w:r>
      <w:r w:rsidR="00A32DE4" w:rsidRPr="009C0F13">
        <w:rPr>
          <w:rFonts w:hint="eastAsia"/>
        </w:rPr>
        <w:t>（下稱臺大醫院）</w:t>
      </w:r>
      <w:r w:rsidRPr="009C0F13">
        <w:t>新竹生</w:t>
      </w:r>
      <w:proofErr w:type="gramStart"/>
      <w:r w:rsidRPr="009C0F13">
        <w:t>醫</w:t>
      </w:r>
      <w:proofErr w:type="gramEnd"/>
      <w:r w:rsidRPr="009C0F13">
        <w:t>園區分院，以協助我國生</w:t>
      </w:r>
      <w:proofErr w:type="gramStart"/>
      <w:r w:rsidRPr="009C0F13">
        <w:t>醫</w:t>
      </w:r>
      <w:proofErr w:type="gramEnd"/>
      <w:r w:rsidRPr="009C0F13">
        <w:t>產業發展，帶動生</w:t>
      </w:r>
      <w:proofErr w:type="gramStart"/>
      <w:r w:rsidRPr="009C0F13">
        <w:t>醫</w:t>
      </w:r>
      <w:proofErr w:type="gramEnd"/>
      <w:r w:rsidRPr="009C0F13">
        <w:t>園區之臨床轉譯研究，協助創新</w:t>
      </w:r>
      <w:proofErr w:type="gramStart"/>
      <w:r w:rsidRPr="009C0F13">
        <w:t>醫</w:t>
      </w:r>
      <w:proofErr w:type="gramEnd"/>
      <w:r w:rsidRPr="009C0F13">
        <w:t>材及藥品研發，及照顧新竹地區民眾醫療需求。該計畫興建工程分2期辦理，總經費67億447萬餘元。第1期醫療大樓</w:t>
      </w:r>
      <w:r w:rsidR="000A29D8" w:rsidRPr="009C0F13">
        <w:rPr>
          <w:rFonts w:hint="eastAsia"/>
        </w:rPr>
        <w:t>自</w:t>
      </w:r>
      <w:r w:rsidRPr="009C0F13">
        <w:t>109年1月1日起正式營運，第2期研究大樓預計於112年完工使用。經查</w:t>
      </w:r>
      <w:r w:rsidR="00A32DE4" w:rsidRPr="009C0F13">
        <w:rPr>
          <w:rFonts w:hint="eastAsia"/>
        </w:rPr>
        <w:t>臺大醫院</w:t>
      </w:r>
      <w:r w:rsidR="002D5CDE" w:rsidRPr="009C0F13">
        <w:t>新竹生</w:t>
      </w:r>
      <w:proofErr w:type="gramStart"/>
      <w:r w:rsidR="002D5CDE" w:rsidRPr="009C0F13">
        <w:t>醫</w:t>
      </w:r>
      <w:proofErr w:type="gramEnd"/>
      <w:r w:rsidR="002D5CDE" w:rsidRPr="009C0F13">
        <w:t>園區分院</w:t>
      </w:r>
      <w:r w:rsidRPr="009C0F13">
        <w:t>籌備期及營運第1年醫療服務</w:t>
      </w:r>
      <w:r w:rsidRPr="009C0F13">
        <w:lastRenderedPageBreak/>
        <w:t>及</w:t>
      </w:r>
      <w:r w:rsidR="00484368" w:rsidRPr="009C0F13">
        <w:t>臨床</w:t>
      </w:r>
      <w:r w:rsidR="00484368" w:rsidRPr="009C0F13">
        <w:rPr>
          <w:rFonts w:hint="eastAsia"/>
        </w:rPr>
        <w:t>研究</w:t>
      </w:r>
      <w:r w:rsidRPr="009C0F13">
        <w:rPr>
          <w:rFonts w:hint="eastAsia"/>
        </w:rPr>
        <w:t>所需</w:t>
      </w:r>
      <w:r w:rsidRPr="009C0F13">
        <w:t>人力</w:t>
      </w:r>
      <w:r w:rsidRPr="009C0F13">
        <w:rPr>
          <w:rFonts w:hint="eastAsia"/>
        </w:rPr>
        <w:t>577人，截至109年底止仍短缺153人（</w:t>
      </w:r>
      <w:r w:rsidRPr="009C0F13">
        <w:t>表</w:t>
      </w:r>
      <w:r w:rsidRPr="009C0F13">
        <w:rPr>
          <w:rFonts w:hint="eastAsia"/>
        </w:rPr>
        <w:t>2）</w:t>
      </w:r>
      <w:r w:rsidR="00960BE3" w:rsidRPr="009C0F13">
        <w:rPr>
          <w:rFonts w:hint="eastAsia"/>
        </w:rPr>
        <w:t>，</w:t>
      </w:r>
      <w:r w:rsidRPr="009C0F13">
        <w:rPr>
          <w:rFonts w:hint="eastAsia"/>
        </w:rPr>
        <w:t>影響業務推展；</w:t>
      </w:r>
      <w:r w:rsidRPr="009C0F13">
        <w:t>109年3至12月急診轉出人數140人，其中95人係因專科醫師人力問題而轉院（表</w:t>
      </w:r>
      <w:r w:rsidRPr="009C0F13">
        <w:rPr>
          <w:rFonts w:hint="eastAsia"/>
        </w:rPr>
        <w:t>3</w:t>
      </w:r>
      <w:r w:rsidRPr="009C0F13">
        <w:t>）</w:t>
      </w:r>
      <w:r w:rsidRPr="009C0F13">
        <w:rPr>
          <w:rFonts w:hint="eastAsia"/>
        </w:rPr>
        <w:t>，亟待提升緊急醫療能力</w:t>
      </w:r>
      <w:r w:rsidRPr="009C0F13">
        <w:t>；</w:t>
      </w:r>
      <w:r w:rsidR="002D5CDE" w:rsidRPr="009C0F13">
        <w:rPr>
          <w:rFonts w:hint="eastAsia"/>
        </w:rPr>
        <w:t>又</w:t>
      </w:r>
      <w:r w:rsidRPr="009C0F13">
        <w:rPr>
          <w:rFonts w:hint="eastAsia"/>
        </w:rPr>
        <w:t>該分院</w:t>
      </w:r>
      <w:r w:rsidRPr="009C0F13">
        <w:t>事前未妥慎規劃採購作業，致儀器設備無法如期到貨，影響外科及放射腫瘤科等科別發展、病床開放使用，及癌症治療等醫療業務進行</w:t>
      </w:r>
      <w:r w:rsidRPr="009C0F13">
        <w:rPr>
          <w:rFonts w:hint="eastAsia"/>
        </w:rPr>
        <w:t>；</w:t>
      </w:r>
      <w:r w:rsidRPr="009C0F13">
        <w:t>依</w:t>
      </w:r>
      <w:r w:rsidR="002D5CDE" w:rsidRPr="009C0F13">
        <w:rPr>
          <w:rFonts w:hint="eastAsia"/>
        </w:rPr>
        <w:t>前述</w:t>
      </w:r>
      <w:r w:rsidRPr="009C0F13">
        <w:t>計畫有關</w:t>
      </w:r>
      <w:r w:rsidR="00A32DE4" w:rsidRPr="009C0F13">
        <w:rPr>
          <w:rFonts w:hint="eastAsia"/>
        </w:rPr>
        <w:t>臺大醫院</w:t>
      </w:r>
      <w:r w:rsidR="002D5CDE" w:rsidRPr="009C0F13">
        <w:t>新竹生</w:t>
      </w:r>
      <w:proofErr w:type="gramStart"/>
      <w:r w:rsidR="002D5CDE" w:rsidRPr="009C0F13">
        <w:t>醫</w:t>
      </w:r>
      <w:proofErr w:type="gramEnd"/>
      <w:r w:rsidR="002D5CDE" w:rsidRPr="009C0F13">
        <w:t>園區分院</w:t>
      </w:r>
      <w:r w:rsidRPr="009C0F13">
        <w:t>營運第1年門診病患醫療</w:t>
      </w:r>
      <w:r w:rsidR="009E5B10" w:rsidRPr="009C0F13">
        <w:rPr>
          <w:rFonts w:hint="eastAsia"/>
        </w:rPr>
        <w:t>、</w:t>
      </w:r>
      <w:proofErr w:type="gramStart"/>
      <w:r w:rsidR="009E5B10" w:rsidRPr="009C0F13">
        <w:t>住院占床率</w:t>
      </w:r>
      <w:proofErr w:type="gramEnd"/>
      <w:r w:rsidR="009E5B10" w:rsidRPr="009C0F13">
        <w:rPr>
          <w:rFonts w:hint="eastAsia"/>
        </w:rPr>
        <w:t>預估</w:t>
      </w:r>
      <w:r w:rsidR="00623E3D" w:rsidRPr="009C0F13">
        <w:rPr>
          <w:rFonts w:hint="eastAsia"/>
        </w:rPr>
        <w:t>數</w:t>
      </w:r>
      <w:r w:rsidR="009E5B10" w:rsidRPr="009C0F13">
        <w:rPr>
          <w:rFonts w:hint="eastAsia"/>
        </w:rPr>
        <w:t>分別為</w:t>
      </w:r>
      <w:r w:rsidRPr="009C0F13">
        <w:t>311,360人次</w:t>
      </w:r>
      <w:r w:rsidR="009E5B10" w:rsidRPr="009C0F13">
        <w:rPr>
          <w:rFonts w:hint="eastAsia"/>
        </w:rPr>
        <w:t>、</w:t>
      </w:r>
      <w:r w:rsidRPr="009C0F13">
        <w:t>65％，</w:t>
      </w:r>
      <w:r w:rsidRPr="009C0F13">
        <w:rPr>
          <w:rFonts w:hint="eastAsia"/>
        </w:rPr>
        <w:t>復依</w:t>
      </w:r>
      <w:r w:rsidR="00014A70" w:rsidRPr="009C0F13">
        <w:rPr>
          <w:noProof/>
        </w:rPr>
        <mc:AlternateContent>
          <mc:Choice Requires="wps">
            <w:drawing>
              <wp:anchor distT="0" distB="0" distL="114300" distR="114300" simplePos="0" relativeHeight="251675136" behindDoc="0" locked="0" layoutInCell="1" allowOverlap="1" wp14:anchorId="72F1FDD2" wp14:editId="54C0B730">
                <wp:simplePos x="0" y="0"/>
                <wp:positionH relativeFrom="column">
                  <wp:posOffset>3037205</wp:posOffset>
                </wp:positionH>
                <wp:positionV relativeFrom="paragraph">
                  <wp:posOffset>1828800</wp:posOffset>
                </wp:positionV>
                <wp:extent cx="3288030" cy="3806190"/>
                <wp:effectExtent l="0" t="0" r="0" b="381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8030" cy="3806190"/>
                        </a:xfrm>
                        <a:prstGeom prst="rect">
                          <a:avLst/>
                        </a:prstGeom>
                        <a:noFill/>
                        <a:ln w="9525">
                          <a:noFill/>
                          <a:miter lim="800000"/>
                          <a:headEnd/>
                          <a:tailEnd/>
                        </a:ln>
                      </wps:spPr>
                      <wps:txbx>
                        <w:txbxContent>
                          <w:p w14:paraId="4926AEE0" w14:textId="77777777" w:rsidR="000A2709" w:rsidRPr="006F491C" w:rsidRDefault="000A2709" w:rsidP="006F491C">
                            <w:pPr>
                              <w:spacing w:line="260" w:lineRule="exact"/>
                              <w:ind w:leftChars="28" w:left="740" w:hangingChars="280" w:hanging="673"/>
                              <w:rPr>
                                <w:b/>
                              </w:rPr>
                            </w:pPr>
                            <w:r w:rsidRPr="005D1CFC">
                              <w:rPr>
                                <w:rFonts w:cs="Calibri" w:hint="eastAsia"/>
                                <w:b/>
                              </w:rPr>
                              <w:t xml:space="preserve">表2　</w:t>
                            </w:r>
                            <w:r w:rsidRPr="006F491C">
                              <w:rPr>
                                <w:b/>
                                <w:spacing w:val="10"/>
                              </w:rPr>
                              <w:t>109年底</w:t>
                            </w:r>
                            <w:r w:rsidRPr="006F491C">
                              <w:rPr>
                                <w:rFonts w:hint="eastAsia"/>
                                <w:b/>
                                <w:spacing w:val="10"/>
                              </w:rPr>
                              <w:t>臺大醫院新竹生</w:t>
                            </w:r>
                            <w:proofErr w:type="gramStart"/>
                            <w:r w:rsidRPr="006F491C">
                              <w:rPr>
                                <w:rFonts w:hint="eastAsia"/>
                                <w:b/>
                                <w:spacing w:val="10"/>
                              </w:rPr>
                              <w:t>醫</w:t>
                            </w:r>
                            <w:proofErr w:type="gramEnd"/>
                            <w:r w:rsidRPr="006F491C">
                              <w:rPr>
                                <w:rFonts w:hint="eastAsia"/>
                                <w:b/>
                                <w:spacing w:val="10"/>
                              </w:rPr>
                              <w:t>園區分院所需人力短缺情形</w:t>
                            </w:r>
                          </w:p>
                          <w:p w14:paraId="6C0F99DE" w14:textId="77777777" w:rsidR="000A2709" w:rsidRPr="005D1CFC" w:rsidRDefault="000A2709" w:rsidP="00EC7EDD">
                            <w:pPr>
                              <w:spacing w:line="240" w:lineRule="exact"/>
                              <w:ind w:firstLineChars="0" w:firstLine="0"/>
                              <w:jc w:val="right"/>
                              <w:rPr>
                                <w:sz w:val="20"/>
                              </w:rPr>
                            </w:pPr>
                            <w:r w:rsidRPr="005D1CFC">
                              <w:rPr>
                                <w:rFonts w:hint="eastAsia"/>
                                <w:sz w:val="20"/>
                              </w:rPr>
                              <w:t>單位：人</w:t>
                            </w:r>
                          </w:p>
                          <w:tbl>
                            <w:tblPr>
                              <w:tblW w:w="5013" w:type="dxa"/>
                              <w:tblInd w:w="13" w:type="dxa"/>
                              <w:tblCellMar>
                                <w:left w:w="28" w:type="dxa"/>
                                <w:right w:w="28" w:type="dxa"/>
                              </w:tblCellMar>
                              <w:tblLook w:val="04A0" w:firstRow="1" w:lastRow="0" w:firstColumn="1" w:lastColumn="0" w:noHBand="0" w:noVBand="1"/>
                            </w:tblPr>
                            <w:tblGrid>
                              <w:gridCol w:w="299"/>
                              <w:gridCol w:w="1276"/>
                              <w:gridCol w:w="1146"/>
                              <w:gridCol w:w="1146"/>
                              <w:gridCol w:w="1146"/>
                            </w:tblGrid>
                            <w:tr w:rsidR="000A2709" w:rsidRPr="005D1CFC" w14:paraId="757497D3" w14:textId="77777777" w:rsidTr="00E74FA7">
                              <w:trPr>
                                <w:trHeight w:val="567"/>
                              </w:trPr>
                              <w:tc>
                                <w:tcPr>
                                  <w:tcW w:w="1575" w:type="dxa"/>
                                  <w:gridSpan w:val="2"/>
                                  <w:tcBorders>
                                    <w:top w:val="single" w:sz="4" w:space="0" w:color="auto"/>
                                    <w:left w:val="single" w:sz="4" w:space="0" w:color="auto"/>
                                    <w:bottom w:val="single" w:sz="4" w:space="0" w:color="auto"/>
                                    <w:right w:val="single" w:sz="4" w:space="0" w:color="auto"/>
                                  </w:tcBorders>
                                  <w:vAlign w:val="center"/>
                                </w:tcPr>
                                <w:p w14:paraId="2D8ED954"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人員別</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C3432C5"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預計數</w:t>
                                  </w:r>
                                </w:p>
                                <w:p w14:paraId="598CA5CD"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(A)</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03C19B71"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實際數</w:t>
                                  </w:r>
                                </w:p>
                                <w:p w14:paraId="3574FC18"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(B)</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3F7E77A"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比較增減</w:t>
                                  </w:r>
                                </w:p>
                                <w:p w14:paraId="38782D74"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(B-A)</w:t>
                                  </w:r>
                                </w:p>
                              </w:tc>
                            </w:tr>
                            <w:tr w:rsidR="000A2709" w:rsidRPr="005D1CFC" w14:paraId="420D2435" w14:textId="77777777" w:rsidTr="00E74FA7">
                              <w:trPr>
                                <w:trHeight w:val="397"/>
                              </w:trPr>
                              <w:tc>
                                <w:tcPr>
                                  <w:tcW w:w="3867" w:type="dxa"/>
                                  <w:gridSpan w:val="4"/>
                                  <w:tcBorders>
                                    <w:top w:val="nil"/>
                                    <w:left w:val="single" w:sz="4" w:space="0" w:color="auto"/>
                                    <w:bottom w:val="single" w:sz="4" w:space="0" w:color="auto"/>
                                    <w:right w:val="single" w:sz="4" w:space="0" w:color="auto"/>
                                  </w:tcBorders>
                                  <w:vAlign w:val="center"/>
                                </w:tcPr>
                                <w:p w14:paraId="14F16DF2" w14:textId="77777777" w:rsidR="000A2709" w:rsidRPr="005D1CFC" w:rsidRDefault="000A2709" w:rsidP="00763A77">
                                  <w:pPr>
                                    <w:overflowPunct/>
                                    <w:spacing w:line="240" w:lineRule="exact"/>
                                    <w:ind w:firstLineChars="0" w:firstLine="0"/>
                                    <w:jc w:val="center"/>
                                    <w:rPr>
                                      <w:rFonts w:cs="新細明體"/>
                                      <w:b/>
                                      <w:bCs/>
                                      <w:color w:val="000000"/>
                                      <w:kern w:val="0"/>
                                      <w:sz w:val="20"/>
                                      <w:szCs w:val="20"/>
                                    </w:rPr>
                                  </w:pPr>
                                  <w:r w:rsidRPr="005D1CFC">
                                    <w:rPr>
                                      <w:rFonts w:cs="新細明體" w:hint="eastAsia"/>
                                      <w:b/>
                                      <w:bCs/>
                                      <w:color w:val="000000"/>
                                      <w:kern w:val="0"/>
                                      <w:sz w:val="20"/>
                                      <w:szCs w:val="20"/>
                                    </w:rPr>
                                    <w:t>合計</w:t>
                                  </w:r>
                                </w:p>
                              </w:tc>
                              <w:tc>
                                <w:tcPr>
                                  <w:tcW w:w="1146" w:type="dxa"/>
                                  <w:tcBorders>
                                    <w:top w:val="nil"/>
                                    <w:left w:val="nil"/>
                                    <w:bottom w:val="single" w:sz="4" w:space="0" w:color="auto"/>
                                    <w:right w:val="single" w:sz="4" w:space="0" w:color="auto"/>
                                  </w:tcBorders>
                                  <w:shd w:val="clear" w:color="auto" w:fill="auto"/>
                                  <w:vAlign w:val="center"/>
                                  <w:hideMark/>
                                </w:tcPr>
                                <w:p w14:paraId="0D138CCC" w14:textId="77777777" w:rsidR="000A2709" w:rsidRPr="005D1CFC" w:rsidRDefault="000A2709" w:rsidP="009769D9">
                                  <w:pPr>
                                    <w:overflowPunct/>
                                    <w:spacing w:line="240" w:lineRule="exact"/>
                                    <w:ind w:rightChars="5" w:right="12" w:firstLineChars="0" w:firstLine="0"/>
                                    <w:jc w:val="right"/>
                                    <w:rPr>
                                      <w:rFonts w:cs="新細明體"/>
                                      <w:b/>
                                      <w:bCs/>
                                      <w:color w:val="000000"/>
                                      <w:kern w:val="0"/>
                                      <w:sz w:val="20"/>
                                      <w:szCs w:val="20"/>
                                    </w:rPr>
                                  </w:pPr>
                                  <w:r w:rsidRPr="005D1CFC">
                                    <w:rPr>
                                      <w:rFonts w:cs="新細明體" w:hint="eastAsia"/>
                                      <w:b/>
                                      <w:bCs/>
                                      <w:color w:val="000000"/>
                                      <w:kern w:val="0"/>
                                      <w:sz w:val="20"/>
                                      <w:szCs w:val="20"/>
                                    </w:rPr>
                                    <w:t>- 153</w:t>
                                  </w:r>
                                </w:p>
                              </w:tc>
                            </w:tr>
                            <w:tr w:rsidR="000A2709" w:rsidRPr="005D1CFC" w14:paraId="076FDF32" w14:textId="77777777" w:rsidTr="00E74FA7">
                              <w:trPr>
                                <w:trHeight w:val="340"/>
                              </w:trPr>
                              <w:tc>
                                <w:tcPr>
                                  <w:tcW w:w="299" w:type="dxa"/>
                                  <w:vMerge w:val="restart"/>
                                  <w:tcBorders>
                                    <w:top w:val="nil"/>
                                    <w:left w:val="single" w:sz="4" w:space="0" w:color="auto"/>
                                    <w:right w:val="single" w:sz="4" w:space="0" w:color="auto"/>
                                  </w:tcBorders>
                                  <w:vAlign w:val="center"/>
                                </w:tcPr>
                                <w:p w14:paraId="0D32E4A4" w14:textId="77777777" w:rsidR="000A2709" w:rsidRPr="005D1CFC" w:rsidRDefault="000A2709" w:rsidP="00960BE3">
                                  <w:pPr>
                                    <w:overflowPunct/>
                                    <w:spacing w:line="240" w:lineRule="exact"/>
                                    <w:ind w:firstLineChars="0" w:firstLine="0"/>
                                    <w:jc w:val="center"/>
                                    <w:rPr>
                                      <w:rFonts w:cs="新細明體"/>
                                      <w:color w:val="000000"/>
                                      <w:kern w:val="0"/>
                                      <w:sz w:val="20"/>
                                      <w:szCs w:val="20"/>
                                    </w:rPr>
                                  </w:pPr>
                                  <w:proofErr w:type="gramStart"/>
                                  <w:r w:rsidRPr="005D1CFC">
                                    <w:rPr>
                                      <w:rFonts w:cs="新細明體" w:hint="eastAsia"/>
                                      <w:color w:val="000000"/>
                                      <w:kern w:val="0"/>
                                      <w:sz w:val="20"/>
                                      <w:szCs w:val="20"/>
                                    </w:rPr>
                                    <w:t>醫</w:t>
                                  </w:r>
                                  <w:proofErr w:type="gramEnd"/>
                                  <w:r w:rsidRPr="005D1CFC">
                                    <w:rPr>
                                      <w:rFonts w:cs="新細明體" w:hint="eastAsia"/>
                                      <w:color w:val="000000"/>
                                      <w:kern w:val="0"/>
                                      <w:sz w:val="20"/>
                                      <w:szCs w:val="20"/>
                                    </w:rPr>
                                    <w:t>事人員</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47A23D1"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護理師</w:t>
                                  </w:r>
                                </w:p>
                              </w:tc>
                              <w:tc>
                                <w:tcPr>
                                  <w:tcW w:w="1146" w:type="dxa"/>
                                  <w:tcBorders>
                                    <w:top w:val="nil"/>
                                    <w:left w:val="nil"/>
                                    <w:bottom w:val="single" w:sz="4" w:space="0" w:color="auto"/>
                                    <w:right w:val="single" w:sz="4" w:space="0" w:color="auto"/>
                                  </w:tcBorders>
                                  <w:shd w:val="clear" w:color="auto" w:fill="auto"/>
                                  <w:vAlign w:val="center"/>
                                  <w:hideMark/>
                                </w:tcPr>
                                <w:p w14:paraId="0CBD0AA1"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231</w:t>
                                  </w:r>
                                </w:p>
                              </w:tc>
                              <w:tc>
                                <w:tcPr>
                                  <w:tcW w:w="1146" w:type="dxa"/>
                                  <w:tcBorders>
                                    <w:top w:val="nil"/>
                                    <w:left w:val="nil"/>
                                    <w:bottom w:val="single" w:sz="4" w:space="0" w:color="auto"/>
                                    <w:right w:val="single" w:sz="4" w:space="0" w:color="auto"/>
                                  </w:tcBorders>
                                  <w:shd w:val="clear" w:color="auto" w:fill="auto"/>
                                  <w:vAlign w:val="center"/>
                                  <w:hideMark/>
                                </w:tcPr>
                                <w:p w14:paraId="4B4D8626"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162</w:t>
                                  </w:r>
                                </w:p>
                              </w:tc>
                              <w:tc>
                                <w:tcPr>
                                  <w:tcW w:w="1146" w:type="dxa"/>
                                  <w:tcBorders>
                                    <w:top w:val="nil"/>
                                    <w:left w:val="nil"/>
                                    <w:bottom w:val="single" w:sz="4" w:space="0" w:color="auto"/>
                                    <w:right w:val="single" w:sz="4" w:space="0" w:color="auto"/>
                                  </w:tcBorders>
                                  <w:shd w:val="clear" w:color="auto" w:fill="auto"/>
                                  <w:vAlign w:val="center"/>
                                  <w:hideMark/>
                                </w:tcPr>
                                <w:p w14:paraId="78203A77"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- 69</w:t>
                                  </w:r>
                                </w:p>
                              </w:tc>
                            </w:tr>
                            <w:tr w:rsidR="000A2709" w:rsidRPr="005D1CFC" w14:paraId="67F18413" w14:textId="77777777" w:rsidTr="00E74FA7">
                              <w:trPr>
                                <w:trHeight w:val="340"/>
                              </w:trPr>
                              <w:tc>
                                <w:tcPr>
                                  <w:tcW w:w="299" w:type="dxa"/>
                                  <w:vMerge/>
                                  <w:tcBorders>
                                    <w:left w:val="single" w:sz="4" w:space="0" w:color="auto"/>
                                    <w:right w:val="single" w:sz="4" w:space="0" w:color="auto"/>
                                  </w:tcBorders>
                                </w:tcPr>
                                <w:p w14:paraId="69D22D4B"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F2095ED"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專科護理師</w:t>
                                  </w:r>
                                </w:p>
                              </w:tc>
                              <w:tc>
                                <w:tcPr>
                                  <w:tcW w:w="1146" w:type="dxa"/>
                                  <w:tcBorders>
                                    <w:top w:val="nil"/>
                                    <w:left w:val="nil"/>
                                    <w:bottom w:val="single" w:sz="4" w:space="0" w:color="auto"/>
                                    <w:right w:val="single" w:sz="4" w:space="0" w:color="auto"/>
                                  </w:tcBorders>
                                  <w:shd w:val="clear" w:color="auto" w:fill="auto"/>
                                  <w:vAlign w:val="center"/>
                                  <w:hideMark/>
                                </w:tcPr>
                                <w:p w14:paraId="60246C5A"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60</w:t>
                                  </w:r>
                                </w:p>
                              </w:tc>
                              <w:tc>
                                <w:tcPr>
                                  <w:tcW w:w="1146" w:type="dxa"/>
                                  <w:tcBorders>
                                    <w:top w:val="nil"/>
                                    <w:left w:val="nil"/>
                                    <w:bottom w:val="single" w:sz="4" w:space="0" w:color="auto"/>
                                    <w:right w:val="single" w:sz="4" w:space="0" w:color="auto"/>
                                  </w:tcBorders>
                                  <w:shd w:val="clear" w:color="auto" w:fill="auto"/>
                                  <w:vAlign w:val="center"/>
                                  <w:hideMark/>
                                </w:tcPr>
                                <w:p w14:paraId="705DAEEE"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22</w:t>
                                  </w:r>
                                </w:p>
                              </w:tc>
                              <w:tc>
                                <w:tcPr>
                                  <w:tcW w:w="1146" w:type="dxa"/>
                                  <w:tcBorders>
                                    <w:top w:val="nil"/>
                                    <w:left w:val="nil"/>
                                    <w:bottom w:val="single" w:sz="4" w:space="0" w:color="auto"/>
                                    <w:right w:val="single" w:sz="4" w:space="0" w:color="auto"/>
                                  </w:tcBorders>
                                  <w:shd w:val="clear" w:color="auto" w:fill="auto"/>
                                  <w:vAlign w:val="center"/>
                                  <w:hideMark/>
                                </w:tcPr>
                                <w:p w14:paraId="550CD26D"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- 38</w:t>
                                  </w:r>
                                </w:p>
                              </w:tc>
                            </w:tr>
                            <w:tr w:rsidR="000A2709" w:rsidRPr="005D1CFC" w14:paraId="21C57A1E" w14:textId="77777777" w:rsidTr="00E74FA7">
                              <w:trPr>
                                <w:trHeight w:val="340"/>
                              </w:trPr>
                              <w:tc>
                                <w:tcPr>
                                  <w:tcW w:w="299" w:type="dxa"/>
                                  <w:vMerge/>
                                  <w:tcBorders>
                                    <w:left w:val="single" w:sz="4" w:space="0" w:color="auto"/>
                                    <w:right w:val="single" w:sz="4" w:space="0" w:color="auto"/>
                                  </w:tcBorders>
                                </w:tcPr>
                                <w:p w14:paraId="3764BCFF"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EB35249"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住院醫師</w:t>
                                  </w:r>
                                </w:p>
                              </w:tc>
                              <w:tc>
                                <w:tcPr>
                                  <w:tcW w:w="1146" w:type="dxa"/>
                                  <w:tcBorders>
                                    <w:top w:val="nil"/>
                                    <w:left w:val="nil"/>
                                    <w:bottom w:val="single" w:sz="4" w:space="0" w:color="auto"/>
                                    <w:right w:val="single" w:sz="4" w:space="0" w:color="auto"/>
                                  </w:tcBorders>
                                  <w:shd w:val="clear" w:color="auto" w:fill="auto"/>
                                  <w:vAlign w:val="center"/>
                                  <w:hideMark/>
                                </w:tcPr>
                                <w:p w14:paraId="30689795"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20</w:t>
                                  </w:r>
                                </w:p>
                              </w:tc>
                              <w:tc>
                                <w:tcPr>
                                  <w:tcW w:w="1146" w:type="dxa"/>
                                  <w:tcBorders>
                                    <w:top w:val="nil"/>
                                    <w:left w:val="nil"/>
                                    <w:bottom w:val="single" w:sz="4" w:space="0" w:color="auto"/>
                                    <w:right w:val="single" w:sz="4" w:space="0" w:color="auto"/>
                                  </w:tcBorders>
                                  <w:shd w:val="clear" w:color="auto" w:fill="auto"/>
                                  <w:vAlign w:val="center"/>
                                  <w:hideMark/>
                                </w:tcPr>
                                <w:p w14:paraId="378BF989"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未進用</w:t>
                                  </w:r>
                                </w:p>
                              </w:tc>
                              <w:tc>
                                <w:tcPr>
                                  <w:tcW w:w="1146" w:type="dxa"/>
                                  <w:tcBorders>
                                    <w:top w:val="nil"/>
                                    <w:left w:val="nil"/>
                                    <w:bottom w:val="single" w:sz="4" w:space="0" w:color="auto"/>
                                    <w:right w:val="single" w:sz="4" w:space="0" w:color="auto"/>
                                  </w:tcBorders>
                                  <w:shd w:val="clear" w:color="auto" w:fill="auto"/>
                                  <w:vAlign w:val="center"/>
                                  <w:hideMark/>
                                </w:tcPr>
                                <w:p w14:paraId="0FF0BE69"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- 20</w:t>
                                  </w:r>
                                </w:p>
                              </w:tc>
                            </w:tr>
                            <w:tr w:rsidR="000A2709" w:rsidRPr="005D1CFC" w14:paraId="10279DEA" w14:textId="77777777" w:rsidTr="00E74FA7">
                              <w:trPr>
                                <w:trHeight w:val="340"/>
                              </w:trPr>
                              <w:tc>
                                <w:tcPr>
                                  <w:tcW w:w="299" w:type="dxa"/>
                                  <w:vMerge/>
                                  <w:tcBorders>
                                    <w:left w:val="single" w:sz="4" w:space="0" w:color="auto"/>
                                    <w:right w:val="single" w:sz="4" w:space="0" w:color="auto"/>
                                  </w:tcBorders>
                                </w:tcPr>
                                <w:p w14:paraId="2FEA9EAD"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6D61B27"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藥師</w:t>
                                  </w:r>
                                </w:p>
                              </w:tc>
                              <w:tc>
                                <w:tcPr>
                                  <w:tcW w:w="1146" w:type="dxa"/>
                                  <w:tcBorders>
                                    <w:top w:val="nil"/>
                                    <w:left w:val="nil"/>
                                    <w:bottom w:val="single" w:sz="4" w:space="0" w:color="auto"/>
                                    <w:right w:val="single" w:sz="4" w:space="0" w:color="auto"/>
                                  </w:tcBorders>
                                  <w:shd w:val="clear" w:color="auto" w:fill="auto"/>
                                  <w:vAlign w:val="center"/>
                                  <w:hideMark/>
                                </w:tcPr>
                                <w:p w14:paraId="6EDC8BDE"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21</w:t>
                                  </w:r>
                                </w:p>
                              </w:tc>
                              <w:tc>
                                <w:tcPr>
                                  <w:tcW w:w="1146" w:type="dxa"/>
                                  <w:tcBorders>
                                    <w:top w:val="nil"/>
                                    <w:left w:val="nil"/>
                                    <w:bottom w:val="single" w:sz="4" w:space="0" w:color="auto"/>
                                    <w:right w:val="single" w:sz="4" w:space="0" w:color="auto"/>
                                  </w:tcBorders>
                                  <w:shd w:val="clear" w:color="auto" w:fill="auto"/>
                                  <w:vAlign w:val="center"/>
                                  <w:hideMark/>
                                </w:tcPr>
                                <w:p w14:paraId="1DEEC8A6"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17</w:t>
                                  </w:r>
                                </w:p>
                              </w:tc>
                              <w:tc>
                                <w:tcPr>
                                  <w:tcW w:w="1146" w:type="dxa"/>
                                  <w:tcBorders>
                                    <w:top w:val="nil"/>
                                    <w:left w:val="nil"/>
                                    <w:bottom w:val="single" w:sz="4" w:space="0" w:color="auto"/>
                                    <w:right w:val="single" w:sz="4" w:space="0" w:color="auto"/>
                                  </w:tcBorders>
                                  <w:shd w:val="clear" w:color="auto" w:fill="auto"/>
                                  <w:vAlign w:val="center"/>
                                  <w:hideMark/>
                                </w:tcPr>
                                <w:p w14:paraId="6C944BAA"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- 4</w:t>
                                  </w:r>
                                </w:p>
                              </w:tc>
                            </w:tr>
                            <w:tr w:rsidR="000A2709" w:rsidRPr="005D1CFC" w14:paraId="26538653" w14:textId="77777777" w:rsidTr="00E74FA7">
                              <w:trPr>
                                <w:trHeight w:val="340"/>
                              </w:trPr>
                              <w:tc>
                                <w:tcPr>
                                  <w:tcW w:w="299" w:type="dxa"/>
                                  <w:vMerge/>
                                  <w:tcBorders>
                                    <w:left w:val="single" w:sz="4" w:space="0" w:color="auto"/>
                                    <w:right w:val="single" w:sz="4" w:space="0" w:color="auto"/>
                                  </w:tcBorders>
                                </w:tcPr>
                                <w:p w14:paraId="5AE1D5E0"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4D6D13C"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物理治療師</w:t>
                                  </w:r>
                                </w:p>
                              </w:tc>
                              <w:tc>
                                <w:tcPr>
                                  <w:tcW w:w="1146" w:type="dxa"/>
                                  <w:tcBorders>
                                    <w:top w:val="nil"/>
                                    <w:left w:val="nil"/>
                                    <w:bottom w:val="single" w:sz="4" w:space="0" w:color="auto"/>
                                    <w:right w:val="single" w:sz="4" w:space="0" w:color="auto"/>
                                  </w:tcBorders>
                                  <w:shd w:val="clear" w:color="auto" w:fill="auto"/>
                                  <w:vAlign w:val="center"/>
                                  <w:hideMark/>
                                </w:tcPr>
                                <w:p w14:paraId="6025C2FC"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5</w:t>
                                  </w:r>
                                </w:p>
                              </w:tc>
                              <w:tc>
                                <w:tcPr>
                                  <w:tcW w:w="1146" w:type="dxa"/>
                                  <w:tcBorders>
                                    <w:top w:val="nil"/>
                                    <w:left w:val="nil"/>
                                    <w:bottom w:val="single" w:sz="4" w:space="0" w:color="auto"/>
                                    <w:right w:val="single" w:sz="4" w:space="0" w:color="auto"/>
                                  </w:tcBorders>
                                  <w:shd w:val="clear" w:color="auto" w:fill="auto"/>
                                  <w:vAlign w:val="center"/>
                                  <w:hideMark/>
                                </w:tcPr>
                                <w:p w14:paraId="23B635BC"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4</w:t>
                                  </w:r>
                                </w:p>
                              </w:tc>
                              <w:tc>
                                <w:tcPr>
                                  <w:tcW w:w="1146" w:type="dxa"/>
                                  <w:tcBorders>
                                    <w:top w:val="nil"/>
                                    <w:left w:val="nil"/>
                                    <w:bottom w:val="single" w:sz="4" w:space="0" w:color="auto"/>
                                    <w:right w:val="single" w:sz="4" w:space="0" w:color="auto"/>
                                  </w:tcBorders>
                                  <w:shd w:val="clear" w:color="auto" w:fill="auto"/>
                                  <w:vAlign w:val="center"/>
                                  <w:hideMark/>
                                </w:tcPr>
                                <w:p w14:paraId="20382E43"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1EF3F7B3" w14:textId="77777777" w:rsidTr="00E74FA7">
                              <w:trPr>
                                <w:trHeight w:val="340"/>
                              </w:trPr>
                              <w:tc>
                                <w:tcPr>
                                  <w:tcW w:w="299" w:type="dxa"/>
                                  <w:vMerge/>
                                  <w:tcBorders>
                                    <w:left w:val="single" w:sz="4" w:space="0" w:color="auto"/>
                                    <w:right w:val="single" w:sz="4" w:space="0" w:color="auto"/>
                                  </w:tcBorders>
                                </w:tcPr>
                                <w:p w14:paraId="6D54EAA7"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DBAF3F6"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職能治療師</w:t>
                                  </w:r>
                                </w:p>
                              </w:tc>
                              <w:tc>
                                <w:tcPr>
                                  <w:tcW w:w="1146" w:type="dxa"/>
                                  <w:tcBorders>
                                    <w:top w:val="nil"/>
                                    <w:left w:val="nil"/>
                                    <w:bottom w:val="single" w:sz="4" w:space="0" w:color="auto"/>
                                    <w:right w:val="single" w:sz="4" w:space="0" w:color="auto"/>
                                  </w:tcBorders>
                                  <w:shd w:val="clear" w:color="auto" w:fill="auto"/>
                                  <w:vAlign w:val="center"/>
                                  <w:hideMark/>
                                </w:tcPr>
                                <w:p w14:paraId="382E28C4"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4</w:t>
                                  </w:r>
                                </w:p>
                              </w:tc>
                              <w:tc>
                                <w:tcPr>
                                  <w:tcW w:w="1146" w:type="dxa"/>
                                  <w:tcBorders>
                                    <w:top w:val="nil"/>
                                    <w:left w:val="nil"/>
                                    <w:bottom w:val="single" w:sz="4" w:space="0" w:color="auto"/>
                                    <w:right w:val="single" w:sz="4" w:space="0" w:color="auto"/>
                                  </w:tcBorders>
                                  <w:shd w:val="clear" w:color="auto" w:fill="auto"/>
                                  <w:vAlign w:val="center"/>
                                  <w:hideMark/>
                                </w:tcPr>
                                <w:p w14:paraId="5DDEBF8B"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3</w:t>
                                  </w:r>
                                </w:p>
                              </w:tc>
                              <w:tc>
                                <w:tcPr>
                                  <w:tcW w:w="1146" w:type="dxa"/>
                                  <w:tcBorders>
                                    <w:top w:val="nil"/>
                                    <w:left w:val="nil"/>
                                    <w:bottom w:val="single" w:sz="4" w:space="0" w:color="auto"/>
                                    <w:right w:val="single" w:sz="4" w:space="0" w:color="auto"/>
                                  </w:tcBorders>
                                  <w:shd w:val="clear" w:color="auto" w:fill="auto"/>
                                  <w:vAlign w:val="center"/>
                                  <w:hideMark/>
                                </w:tcPr>
                                <w:p w14:paraId="45671741"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74948062" w14:textId="77777777" w:rsidTr="00E74FA7">
                              <w:trPr>
                                <w:trHeight w:val="340"/>
                              </w:trPr>
                              <w:tc>
                                <w:tcPr>
                                  <w:tcW w:w="299" w:type="dxa"/>
                                  <w:vMerge/>
                                  <w:tcBorders>
                                    <w:left w:val="single" w:sz="4" w:space="0" w:color="auto"/>
                                    <w:right w:val="single" w:sz="4" w:space="0" w:color="auto"/>
                                  </w:tcBorders>
                                </w:tcPr>
                                <w:p w14:paraId="107254C3"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D2A824D"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臨床心理師</w:t>
                                  </w:r>
                                </w:p>
                              </w:tc>
                              <w:tc>
                                <w:tcPr>
                                  <w:tcW w:w="1146" w:type="dxa"/>
                                  <w:tcBorders>
                                    <w:top w:val="nil"/>
                                    <w:left w:val="nil"/>
                                    <w:bottom w:val="single" w:sz="4" w:space="0" w:color="auto"/>
                                    <w:right w:val="single" w:sz="4" w:space="0" w:color="auto"/>
                                  </w:tcBorders>
                                  <w:shd w:val="clear" w:color="auto" w:fill="auto"/>
                                  <w:vAlign w:val="center"/>
                                  <w:hideMark/>
                                </w:tcPr>
                                <w:p w14:paraId="32D5860F"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w:t>
                                  </w:r>
                                </w:p>
                              </w:tc>
                              <w:tc>
                                <w:tcPr>
                                  <w:tcW w:w="1146" w:type="dxa"/>
                                  <w:tcBorders>
                                    <w:top w:val="nil"/>
                                    <w:left w:val="nil"/>
                                    <w:bottom w:val="single" w:sz="4" w:space="0" w:color="auto"/>
                                    <w:right w:val="single" w:sz="4" w:space="0" w:color="auto"/>
                                  </w:tcBorders>
                                  <w:shd w:val="clear" w:color="auto" w:fill="auto"/>
                                  <w:vAlign w:val="center"/>
                                  <w:hideMark/>
                                </w:tcPr>
                                <w:p w14:paraId="4484CF3B"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w:t>
                                  </w:r>
                                </w:p>
                              </w:tc>
                              <w:tc>
                                <w:tcPr>
                                  <w:tcW w:w="1146" w:type="dxa"/>
                                  <w:tcBorders>
                                    <w:top w:val="nil"/>
                                    <w:left w:val="nil"/>
                                    <w:bottom w:val="single" w:sz="4" w:space="0" w:color="auto"/>
                                    <w:right w:val="single" w:sz="4" w:space="0" w:color="auto"/>
                                  </w:tcBorders>
                                  <w:shd w:val="clear" w:color="auto" w:fill="auto"/>
                                  <w:vAlign w:val="center"/>
                                  <w:hideMark/>
                                </w:tcPr>
                                <w:p w14:paraId="360EE5D9"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5634A75F" w14:textId="77777777" w:rsidTr="00E74FA7">
                              <w:trPr>
                                <w:trHeight w:val="340"/>
                              </w:trPr>
                              <w:tc>
                                <w:tcPr>
                                  <w:tcW w:w="299" w:type="dxa"/>
                                  <w:vMerge/>
                                  <w:tcBorders>
                                    <w:left w:val="single" w:sz="4" w:space="0" w:color="auto"/>
                                    <w:right w:val="single" w:sz="4" w:space="0" w:color="auto"/>
                                  </w:tcBorders>
                                </w:tcPr>
                                <w:p w14:paraId="000E258B"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9C2F560"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呼吸治療師</w:t>
                                  </w:r>
                                </w:p>
                              </w:tc>
                              <w:tc>
                                <w:tcPr>
                                  <w:tcW w:w="1146" w:type="dxa"/>
                                  <w:tcBorders>
                                    <w:top w:val="nil"/>
                                    <w:left w:val="nil"/>
                                    <w:bottom w:val="single" w:sz="4" w:space="0" w:color="auto"/>
                                    <w:right w:val="single" w:sz="4" w:space="0" w:color="auto"/>
                                  </w:tcBorders>
                                  <w:shd w:val="clear" w:color="auto" w:fill="auto"/>
                                  <w:vAlign w:val="center"/>
                                  <w:hideMark/>
                                </w:tcPr>
                                <w:p w14:paraId="074C4057"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4</w:t>
                                  </w:r>
                                </w:p>
                              </w:tc>
                              <w:tc>
                                <w:tcPr>
                                  <w:tcW w:w="1146" w:type="dxa"/>
                                  <w:tcBorders>
                                    <w:top w:val="nil"/>
                                    <w:left w:val="nil"/>
                                    <w:bottom w:val="single" w:sz="4" w:space="0" w:color="auto"/>
                                    <w:right w:val="single" w:sz="4" w:space="0" w:color="auto"/>
                                  </w:tcBorders>
                                  <w:shd w:val="clear" w:color="auto" w:fill="auto"/>
                                  <w:vAlign w:val="center"/>
                                  <w:hideMark/>
                                </w:tcPr>
                                <w:p w14:paraId="134D1044"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3</w:t>
                                  </w:r>
                                </w:p>
                              </w:tc>
                              <w:tc>
                                <w:tcPr>
                                  <w:tcW w:w="1146" w:type="dxa"/>
                                  <w:tcBorders>
                                    <w:top w:val="nil"/>
                                    <w:left w:val="nil"/>
                                    <w:bottom w:val="single" w:sz="4" w:space="0" w:color="auto"/>
                                    <w:right w:val="single" w:sz="4" w:space="0" w:color="auto"/>
                                  </w:tcBorders>
                                  <w:shd w:val="clear" w:color="auto" w:fill="auto"/>
                                  <w:vAlign w:val="center"/>
                                  <w:hideMark/>
                                </w:tcPr>
                                <w:p w14:paraId="0E75BF32"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6B3272E0" w14:textId="77777777" w:rsidTr="00E74FA7">
                              <w:trPr>
                                <w:trHeight w:val="340"/>
                              </w:trPr>
                              <w:tc>
                                <w:tcPr>
                                  <w:tcW w:w="299" w:type="dxa"/>
                                  <w:vMerge/>
                                  <w:tcBorders>
                                    <w:left w:val="single" w:sz="4" w:space="0" w:color="auto"/>
                                    <w:bottom w:val="single" w:sz="4" w:space="0" w:color="auto"/>
                                    <w:right w:val="single" w:sz="4" w:space="0" w:color="auto"/>
                                  </w:tcBorders>
                                </w:tcPr>
                                <w:p w14:paraId="3D05C8EB"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1F9BE4F"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聽力師</w:t>
                                  </w:r>
                                </w:p>
                              </w:tc>
                              <w:tc>
                                <w:tcPr>
                                  <w:tcW w:w="1146" w:type="dxa"/>
                                  <w:tcBorders>
                                    <w:top w:val="nil"/>
                                    <w:left w:val="nil"/>
                                    <w:bottom w:val="single" w:sz="4" w:space="0" w:color="auto"/>
                                    <w:right w:val="single" w:sz="4" w:space="0" w:color="auto"/>
                                  </w:tcBorders>
                                  <w:shd w:val="clear" w:color="auto" w:fill="auto"/>
                                  <w:vAlign w:val="center"/>
                                  <w:hideMark/>
                                </w:tcPr>
                                <w:p w14:paraId="05069580"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w:t>
                                  </w:r>
                                </w:p>
                              </w:tc>
                              <w:tc>
                                <w:tcPr>
                                  <w:tcW w:w="1146" w:type="dxa"/>
                                  <w:tcBorders>
                                    <w:top w:val="nil"/>
                                    <w:left w:val="nil"/>
                                    <w:bottom w:val="single" w:sz="4" w:space="0" w:color="auto"/>
                                    <w:right w:val="single" w:sz="4" w:space="0" w:color="auto"/>
                                  </w:tcBorders>
                                  <w:shd w:val="clear" w:color="auto" w:fill="auto"/>
                                  <w:vAlign w:val="center"/>
                                  <w:hideMark/>
                                </w:tcPr>
                                <w:p w14:paraId="68A1F6D6"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未進用</w:t>
                                  </w:r>
                                </w:p>
                              </w:tc>
                              <w:tc>
                                <w:tcPr>
                                  <w:tcW w:w="1146" w:type="dxa"/>
                                  <w:tcBorders>
                                    <w:top w:val="nil"/>
                                    <w:left w:val="nil"/>
                                    <w:bottom w:val="single" w:sz="4" w:space="0" w:color="auto"/>
                                    <w:right w:val="single" w:sz="4" w:space="0" w:color="auto"/>
                                  </w:tcBorders>
                                  <w:shd w:val="clear" w:color="auto" w:fill="auto"/>
                                  <w:vAlign w:val="center"/>
                                  <w:hideMark/>
                                </w:tcPr>
                                <w:p w14:paraId="28875772"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7BD2C4C6" w14:textId="77777777" w:rsidTr="00E74FA7">
                              <w:trPr>
                                <w:trHeight w:val="397"/>
                              </w:trPr>
                              <w:tc>
                                <w:tcPr>
                                  <w:tcW w:w="1575" w:type="dxa"/>
                                  <w:gridSpan w:val="2"/>
                                  <w:tcBorders>
                                    <w:top w:val="nil"/>
                                    <w:left w:val="single" w:sz="4" w:space="0" w:color="auto"/>
                                    <w:bottom w:val="single" w:sz="4" w:space="0" w:color="auto"/>
                                    <w:right w:val="single" w:sz="4" w:space="0" w:color="auto"/>
                                  </w:tcBorders>
                                  <w:vAlign w:val="center"/>
                                </w:tcPr>
                                <w:p w14:paraId="096DD9A3"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臨床研究人員</w:t>
                                  </w:r>
                                </w:p>
                              </w:tc>
                              <w:tc>
                                <w:tcPr>
                                  <w:tcW w:w="1146" w:type="dxa"/>
                                  <w:tcBorders>
                                    <w:top w:val="nil"/>
                                    <w:left w:val="nil"/>
                                    <w:bottom w:val="single" w:sz="4" w:space="0" w:color="auto"/>
                                    <w:right w:val="single" w:sz="4" w:space="0" w:color="auto"/>
                                  </w:tcBorders>
                                  <w:shd w:val="clear" w:color="auto" w:fill="auto"/>
                                  <w:vAlign w:val="center"/>
                                  <w:hideMark/>
                                </w:tcPr>
                                <w:p w14:paraId="5643092C"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17</w:t>
                                  </w:r>
                                </w:p>
                              </w:tc>
                              <w:tc>
                                <w:tcPr>
                                  <w:tcW w:w="1146" w:type="dxa"/>
                                  <w:tcBorders>
                                    <w:top w:val="nil"/>
                                    <w:left w:val="nil"/>
                                    <w:bottom w:val="single" w:sz="4" w:space="0" w:color="auto"/>
                                    <w:right w:val="single" w:sz="4" w:space="0" w:color="auto"/>
                                  </w:tcBorders>
                                  <w:shd w:val="clear" w:color="auto" w:fill="auto"/>
                                  <w:vAlign w:val="center"/>
                                  <w:hideMark/>
                                </w:tcPr>
                                <w:p w14:paraId="64C3B759"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未進用</w:t>
                                  </w:r>
                                </w:p>
                              </w:tc>
                              <w:tc>
                                <w:tcPr>
                                  <w:tcW w:w="1146" w:type="dxa"/>
                                  <w:tcBorders>
                                    <w:top w:val="nil"/>
                                    <w:left w:val="nil"/>
                                    <w:bottom w:val="single" w:sz="4" w:space="0" w:color="auto"/>
                                    <w:right w:val="single" w:sz="4" w:space="0" w:color="auto"/>
                                  </w:tcBorders>
                                  <w:shd w:val="clear" w:color="auto" w:fill="auto"/>
                                  <w:vAlign w:val="center"/>
                                  <w:hideMark/>
                                </w:tcPr>
                                <w:p w14:paraId="435DAD6B"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- 17</w:t>
                                  </w:r>
                                </w:p>
                              </w:tc>
                            </w:tr>
                          </w:tbl>
                          <w:p w14:paraId="5FD3D724" w14:textId="77777777" w:rsidR="000A2709" w:rsidRPr="005D1CFC" w:rsidRDefault="000A2709" w:rsidP="00EC7EDD">
                            <w:pPr>
                              <w:spacing w:line="240" w:lineRule="exact"/>
                              <w:ind w:firstLineChars="0" w:firstLine="0"/>
                              <w:rPr>
                                <w:sz w:val="18"/>
                              </w:rPr>
                            </w:pPr>
                            <w:proofErr w:type="gramStart"/>
                            <w:r w:rsidRPr="005D1CFC">
                              <w:rPr>
                                <w:rFonts w:hint="eastAsia"/>
                                <w:sz w:val="18"/>
                              </w:rPr>
                              <w:t>註</w:t>
                            </w:r>
                            <w:proofErr w:type="gramEnd"/>
                            <w:r w:rsidRPr="005D1CFC">
                              <w:rPr>
                                <w:rFonts w:hint="eastAsia"/>
                                <w:sz w:val="18"/>
                              </w:rPr>
                              <w:t>：1.本表僅</w:t>
                            </w:r>
                            <w:proofErr w:type="gramStart"/>
                            <w:r w:rsidRPr="005D1CFC">
                              <w:rPr>
                                <w:rFonts w:hint="eastAsia"/>
                                <w:sz w:val="18"/>
                              </w:rPr>
                              <w:t>列示仍有</w:t>
                            </w:r>
                            <w:proofErr w:type="gramEnd"/>
                            <w:r w:rsidRPr="005D1CFC">
                              <w:rPr>
                                <w:rFonts w:hint="eastAsia"/>
                                <w:sz w:val="18"/>
                              </w:rPr>
                              <w:t>短缺之</w:t>
                            </w:r>
                            <w:proofErr w:type="gramStart"/>
                            <w:r w:rsidRPr="005D1CFC">
                              <w:rPr>
                                <w:rFonts w:hint="eastAsia"/>
                                <w:sz w:val="18"/>
                              </w:rPr>
                              <w:t>醫</w:t>
                            </w:r>
                            <w:proofErr w:type="gramEnd"/>
                            <w:r w:rsidRPr="005D1CFC">
                              <w:rPr>
                                <w:rFonts w:hint="eastAsia"/>
                                <w:sz w:val="18"/>
                              </w:rPr>
                              <w:t>事人員類別及臨床研究人員。</w:t>
                            </w:r>
                          </w:p>
                          <w:p w14:paraId="5CF1599E" w14:textId="77777777" w:rsidR="000A2709" w:rsidRPr="005D1CFC" w:rsidRDefault="000A2709" w:rsidP="00EC7EDD">
                            <w:pPr>
                              <w:spacing w:line="240" w:lineRule="exact"/>
                              <w:ind w:firstLineChars="202" w:firstLine="364"/>
                              <w:rPr>
                                <w:spacing w:val="-8"/>
                                <w:sz w:val="18"/>
                              </w:rPr>
                            </w:pPr>
                            <w:r w:rsidRPr="005D1CFC">
                              <w:rPr>
                                <w:rFonts w:hint="eastAsia"/>
                                <w:sz w:val="18"/>
                              </w:rPr>
                              <w:t>2.</w:t>
                            </w:r>
                            <w:r w:rsidRPr="005D1CFC">
                              <w:rPr>
                                <w:rFonts w:hint="eastAsia"/>
                                <w:spacing w:val="-4"/>
                                <w:sz w:val="18"/>
                              </w:rPr>
                              <w:t>資料來源：</w:t>
                            </w:r>
                            <w:r w:rsidRPr="005D1CFC">
                              <w:rPr>
                                <w:rFonts w:hint="eastAsia"/>
                                <w:spacing w:val="-8"/>
                                <w:sz w:val="18"/>
                              </w:rPr>
                              <w:t>整理自臺大醫院新竹生</w:t>
                            </w:r>
                            <w:proofErr w:type="gramStart"/>
                            <w:r w:rsidRPr="005D1CFC">
                              <w:rPr>
                                <w:rFonts w:hint="eastAsia"/>
                                <w:spacing w:val="-8"/>
                                <w:sz w:val="18"/>
                              </w:rPr>
                              <w:t>醫</w:t>
                            </w:r>
                            <w:proofErr w:type="gramEnd"/>
                            <w:r w:rsidRPr="005D1CFC">
                              <w:rPr>
                                <w:rFonts w:hint="eastAsia"/>
                                <w:spacing w:val="-8"/>
                                <w:sz w:val="18"/>
                              </w:rPr>
                              <w:t>園區分院提供資料。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39.15pt;margin-top:2in;width:258.9pt;height:299.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" filled="f" stroked="f">
                <v:textbox>
                  <w:txbxContent>
                    <w:p w14:paraId="4926AEE0" w14:textId="77777777" w:rsidR="000A2709" w:rsidRPr="006F491C" w:rsidRDefault="000A2709" w:rsidP="006F491C">
                      <w:pPr>
                        <w:spacing w:line="260" w:lineRule="exact"/>
                        <w:ind w:leftChars="28" w:left="740" w:hangingChars="280" w:hanging="673"/>
                        <w:rPr>
                          <w:b/>
                        </w:rPr>
                      </w:pPr>
                      <w:r w:rsidRPr="005D1CFC">
                        <w:rPr>
                          <w:rFonts w:cs="Calibri" w:hint="eastAsia"/>
                          <w:b/>
                        </w:rPr>
                        <w:t xml:space="preserve">表2　</w:t>
                      </w:r>
                      <w:r w:rsidRPr="006F491C">
                        <w:rPr>
                          <w:b/>
                          <w:spacing w:val="10"/>
                        </w:rPr>
                        <w:t>109年底</w:t>
                      </w:r>
                      <w:r w:rsidRPr="006F491C">
                        <w:rPr>
                          <w:rFonts w:hint="eastAsia"/>
                          <w:b/>
                          <w:spacing w:val="10"/>
                        </w:rPr>
                        <w:t>臺大醫院新竹生</w:t>
                      </w:r>
                      <w:proofErr w:type="gramStart"/>
                      <w:r w:rsidRPr="006F491C">
                        <w:rPr>
                          <w:rFonts w:hint="eastAsia"/>
                          <w:b/>
                          <w:spacing w:val="10"/>
                        </w:rPr>
                        <w:t>醫</w:t>
                      </w:r>
                      <w:proofErr w:type="gramEnd"/>
                      <w:r w:rsidRPr="006F491C">
                        <w:rPr>
                          <w:rFonts w:hint="eastAsia"/>
                          <w:b/>
                          <w:spacing w:val="10"/>
                        </w:rPr>
                        <w:t>園區分院所需人力短缺情形</w:t>
                      </w:r>
                    </w:p>
                    <w:p w14:paraId="6C0F99DE" w14:textId="77777777" w:rsidR="000A2709" w:rsidRPr="005D1CFC" w:rsidRDefault="000A2709" w:rsidP="00EC7EDD">
                      <w:pPr>
                        <w:spacing w:line="240" w:lineRule="exact"/>
                        <w:ind w:firstLineChars="0" w:firstLine="0"/>
                        <w:jc w:val="right"/>
                        <w:rPr>
                          <w:sz w:val="20"/>
                        </w:rPr>
                      </w:pPr>
                      <w:r w:rsidRPr="005D1CFC">
                        <w:rPr>
                          <w:rFonts w:hint="eastAsia"/>
                          <w:sz w:val="20"/>
                        </w:rPr>
                        <w:t>單位：人</w:t>
                      </w:r>
                    </w:p>
                    <w:tbl>
                      <w:tblPr>
                        <w:tblW w:w="5013" w:type="dxa"/>
                        <w:tblInd w:w="13" w:type="dxa"/>
                        <w:tblCellMar>
                          <w:left w:w="28" w:type="dxa"/>
                          <w:right w:w="28" w:type="dxa"/>
                        </w:tblCellMar>
                        <w:tblLook w:val="04A0" w:firstRow="1" w:lastRow="0" w:firstColumn="1" w:lastColumn="0" w:noHBand="0" w:noVBand="1"/>
                      </w:tblPr>
                      <w:tblGrid>
                        <w:gridCol w:w="299"/>
                        <w:gridCol w:w="1276"/>
                        <w:gridCol w:w="1146"/>
                        <w:gridCol w:w="1146"/>
                        <w:gridCol w:w="1146"/>
                      </w:tblGrid>
                      <w:tr w:rsidR="000A2709" w:rsidRPr="005D1CFC" w14:paraId="757497D3" w14:textId="77777777" w:rsidTr="00E74FA7">
                        <w:trPr>
                          <w:trHeight w:val="567"/>
                        </w:trPr>
                        <w:tc>
                          <w:tcPr>
                            <w:tcW w:w="1575" w:type="dxa"/>
                            <w:gridSpan w:val="2"/>
                            <w:tcBorders>
                              <w:top w:val="single" w:sz="4" w:space="0" w:color="auto"/>
                              <w:left w:val="single" w:sz="4" w:space="0" w:color="auto"/>
                              <w:bottom w:val="single" w:sz="4" w:space="0" w:color="auto"/>
                              <w:right w:val="single" w:sz="4" w:space="0" w:color="auto"/>
                            </w:tcBorders>
                            <w:vAlign w:val="center"/>
                          </w:tcPr>
                          <w:p w14:paraId="2D8ED954"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人員別</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5C3432C5"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預計數</w:t>
                            </w:r>
                          </w:p>
                          <w:p w14:paraId="598CA5CD"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(A)</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03C19B71"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實際數</w:t>
                            </w:r>
                          </w:p>
                          <w:p w14:paraId="3574FC18"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(B)</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63F7E77A"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比較增減</w:t>
                            </w:r>
                          </w:p>
                          <w:p w14:paraId="38782D74" w14:textId="77777777" w:rsidR="000A2709" w:rsidRPr="005D1CFC" w:rsidRDefault="000A2709" w:rsidP="00014A70">
                            <w:pPr>
                              <w:overflowPunct/>
                              <w:spacing w:line="28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(B-A)</w:t>
                            </w:r>
                          </w:p>
                        </w:tc>
                      </w:tr>
                      <w:tr w:rsidR="000A2709" w:rsidRPr="005D1CFC" w14:paraId="420D2435" w14:textId="77777777" w:rsidTr="00E74FA7">
                        <w:trPr>
                          <w:trHeight w:val="397"/>
                        </w:trPr>
                        <w:tc>
                          <w:tcPr>
                            <w:tcW w:w="3867" w:type="dxa"/>
                            <w:gridSpan w:val="4"/>
                            <w:tcBorders>
                              <w:top w:val="nil"/>
                              <w:left w:val="single" w:sz="4" w:space="0" w:color="auto"/>
                              <w:bottom w:val="single" w:sz="4" w:space="0" w:color="auto"/>
                              <w:right w:val="single" w:sz="4" w:space="0" w:color="auto"/>
                            </w:tcBorders>
                            <w:vAlign w:val="center"/>
                          </w:tcPr>
                          <w:p w14:paraId="14F16DF2" w14:textId="77777777" w:rsidR="000A2709" w:rsidRPr="005D1CFC" w:rsidRDefault="000A2709" w:rsidP="00763A77">
                            <w:pPr>
                              <w:overflowPunct/>
                              <w:spacing w:line="240" w:lineRule="exact"/>
                              <w:ind w:firstLineChars="0" w:firstLine="0"/>
                              <w:jc w:val="center"/>
                              <w:rPr>
                                <w:rFonts w:cs="新細明體"/>
                                <w:b/>
                                <w:bCs/>
                                <w:color w:val="000000"/>
                                <w:kern w:val="0"/>
                                <w:sz w:val="20"/>
                                <w:szCs w:val="20"/>
                              </w:rPr>
                            </w:pPr>
                            <w:r w:rsidRPr="005D1CFC">
                              <w:rPr>
                                <w:rFonts w:cs="新細明體" w:hint="eastAsia"/>
                                <w:b/>
                                <w:bCs/>
                                <w:color w:val="000000"/>
                                <w:kern w:val="0"/>
                                <w:sz w:val="20"/>
                                <w:szCs w:val="20"/>
                              </w:rPr>
                              <w:t>合計</w:t>
                            </w:r>
                          </w:p>
                        </w:tc>
                        <w:tc>
                          <w:tcPr>
                            <w:tcW w:w="1146" w:type="dxa"/>
                            <w:tcBorders>
                              <w:top w:val="nil"/>
                              <w:left w:val="nil"/>
                              <w:bottom w:val="single" w:sz="4" w:space="0" w:color="auto"/>
                              <w:right w:val="single" w:sz="4" w:space="0" w:color="auto"/>
                            </w:tcBorders>
                            <w:shd w:val="clear" w:color="auto" w:fill="auto"/>
                            <w:vAlign w:val="center"/>
                            <w:hideMark/>
                          </w:tcPr>
                          <w:p w14:paraId="0D138CCC" w14:textId="77777777" w:rsidR="000A2709" w:rsidRPr="005D1CFC" w:rsidRDefault="000A2709" w:rsidP="009769D9">
                            <w:pPr>
                              <w:overflowPunct/>
                              <w:spacing w:line="240" w:lineRule="exact"/>
                              <w:ind w:rightChars="5" w:right="12" w:firstLineChars="0" w:firstLine="0"/>
                              <w:jc w:val="right"/>
                              <w:rPr>
                                <w:rFonts w:cs="新細明體"/>
                                <w:b/>
                                <w:bCs/>
                                <w:color w:val="000000"/>
                                <w:kern w:val="0"/>
                                <w:sz w:val="20"/>
                                <w:szCs w:val="20"/>
                              </w:rPr>
                            </w:pPr>
                            <w:r w:rsidRPr="005D1CFC">
                              <w:rPr>
                                <w:rFonts w:cs="新細明體" w:hint="eastAsia"/>
                                <w:b/>
                                <w:bCs/>
                                <w:color w:val="000000"/>
                                <w:kern w:val="0"/>
                                <w:sz w:val="20"/>
                                <w:szCs w:val="20"/>
                              </w:rPr>
                              <w:t>- 153</w:t>
                            </w:r>
                          </w:p>
                        </w:tc>
                      </w:tr>
                      <w:tr w:rsidR="000A2709" w:rsidRPr="005D1CFC" w14:paraId="076FDF32" w14:textId="77777777" w:rsidTr="00E74FA7">
                        <w:trPr>
                          <w:trHeight w:val="340"/>
                        </w:trPr>
                        <w:tc>
                          <w:tcPr>
                            <w:tcW w:w="299" w:type="dxa"/>
                            <w:vMerge w:val="restart"/>
                            <w:tcBorders>
                              <w:top w:val="nil"/>
                              <w:left w:val="single" w:sz="4" w:space="0" w:color="auto"/>
                              <w:right w:val="single" w:sz="4" w:space="0" w:color="auto"/>
                            </w:tcBorders>
                            <w:vAlign w:val="center"/>
                          </w:tcPr>
                          <w:p w14:paraId="0D32E4A4" w14:textId="77777777" w:rsidR="000A2709" w:rsidRPr="005D1CFC" w:rsidRDefault="000A2709" w:rsidP="00960BE3">
                            <w:pPr>
                              <w:overflowPunct/>
                              <w:spacing w:line="240" w:lineRule="exact"/>
                              <w:ind w:firstLineChars="0" w:firstLine="0"/>
                              <w:jc w:val="center"/>
                              <w:rPr>
                                <w:rFonts w:cs="新細明體"/>
                                <w:color w:val="000000"/>
                                <w:kern w:val="0"/>
                                <w:sz w:val="20"/>
                                <w:szCs w:val="20"/>
                              </w:rPr>
                            </w:pPr>
                            <w:proofErr w:type="gramStart"/>
                            <w:r w:rsidRPr="005D1CFC">
                              <w:rPr>
                                <w:rFonts w:cs="新細明體" w:hint="eastAsia"/>
                                <w:color w:val="000000"/>
                                <w:kern w:val="0"/>
                                <w:sz w:val="20"/>
                                <w:szCs w:val="20"/>
                              </w:rPr>
                              <w:t>醫</w:t>
                            </w:r>
                            <w:proofErr w:type="gramEnd"/>
                            <w:r w:rsidRPr="005D1CFC">
                              <w:rPr>
                                <w:rFonts w:cs="新細明體" w:hint="eastAsia"/>
                                <w:color w:val="000000"/>
                                <w:kern w:val="0"/>
                                <w:sz w:val="20"/>
                                <w:szCs w:val="20"/>
                              </w:rPr>
                              <w:t>事人員</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47A23D1"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護理師</w:t>
                            </w:r>
                          </w:p>
                        </w:tc>
                        <w:tc>
                          <w:tcPr>
                            <w:tcW w:w="1146" w:type="dxa"/>
                            <w:tcBorders>
                              <w:top w:val="nil"/>
                              <w:left w:val="nil"/>
                              <w:bottom w:val="single" w:sz="4" w:space="0" w:color="auto"/>
                              <w:right w:val="single" w:sz="4" w:space="0" w:color="auto"/>
                            </w:tcBorders>
                            <w:shd w:val="clear" w:color="auto" w:fill="auto"/>
                            <w:vAlign w:val="center"/>
                            <w:hideMark/>
                          </w:tcPr>
                          <w:p w14:paraId="0CBD0AA1"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231</w:t>
                            </w:r>
                          </w:p>
                        </w:tc>
                        <w:tc>
                          <w:tcPr>
                            <w:tcW w:w="1146" w:type="dxa"/>
                            <w:tcBorders>
                              <w:top w:val="nil"/>
                              <w:left w:val="nil"/>
                              <w:bottom w:val="single" w:sz="4" w:space="0" w:color="auto"/>
                              <w:right w:val="single" w:sz="4" w:space="0" w:color="auto"/>
                            </w:tcBorders>
                            <w:shd w:val="clear" w:color="auto" w:fill="auto"/>
                            <w:vAlign w:val="center"/>
                            <w:hideMark/>
                          </w:tcPr>
                          <w:p w14:paraId="4B4D8626"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162</w:t>
                            </w:r>
                          </w:p>
                        </w:tc>
                        <w:tc>
                          <w:tcPr>
                            <w:tcW w:w="1146" w:type="dxa"/>
                            <w:tcBorders>
                              <w:top w:val="nil"/>
                              <w:left w:val="nil"/>
                              <w:bottom w:val="single" w:sz="4" w:space="0" w:color="auto"/>
                              <w:right w:val="single" w:sz="4" w:space="0" w:color="auto"/>
                            </w:tcBorders>
                            <w:shd w:val="clear" w:color="auto" w:fill="auto"/>
                            <w:vAlign w:val="center"/>
                            <w:hideMark/>
                          </w:tcPr>
                          <w:p w14:paraId="78203A77"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- 69</w:t>
                            </w:r>
                          </w:p>
                        </w:tc>
                      </w:tr>
                      <w:tr w:rsidR="000A2709" w:rsidRPr="005D1CFC" w14:paraId="67F18413" w14:textId="77777777" w:rsidTr="00E74FA7">
                        <w:trPr>
                          <w:trHeight w:val="340"/>
                        </w:trPr>
                        <w:tc>
                          <w:tcPr>
                            <w:tcW w:w="299" w:type="dxa"/>
                            <w:vMerge/>
                            <w:tcBorders>
                              <w:left w:val="single" w:sz="4" w:space="0" w:color="auto"/>
                              <w:right w:val="single" w:sz="4" w:space="0" w:color="auto"/>
                            </w:tcBorders>
                          </w:tcPr>
                          <w:p w14:paraId="69D22D4B"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F2095ED"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專科護理師</w:t>
                            </w:r>
                          </w:p>
                        </w:tc>
                        <w:tc>
                          <w:tcPr>
                            <w:tcW w:w="1146" w:type="dxa"/>
                            <w:tcBorders>
                              <w:top w:val="nil"/>
                              <w:left w:val="nil"/>
                              <w:bottom w:val="single" w:sz="4" w:space="0" w:color="auto"/>
                              <w:right w:val="single" w:sz="4" w:space="0" w:color="auto"/>
                            </w:tcBorders>
                            <w:shd w:val="clear" w:color="auto" w:fill="auto"/>
                            <w:vAlign w:val="center"/>
                            <w:hideMark/>
                          </w:tcPr>
                          <w:p w14:paraId="60246C5A"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60</w:t>
                            </w:r>
                          </w:p>
                        </w:tc>
                        <w:tc>
                          <w:tcPr>
                            <w:tcW w:w="1146" w:type="dxa"/>
                            <w:tcBorders>
                              <w:top w:val="nil"/>
                              <w:left w:val="nil"/>
                              <w:bottom w:val="single" w:sz="4" w:space="0" w:color="auto"/>
                              <w:right w:val="single" w:sz="4" w:space="0" w:color="auto"/>
                            </w:tcBorders>
                            <w:shd w:val="clear" w:color="auto" w:fill="auto"/>
                            <w:vAlign w:val="center"/>
                            <w:hideMark/>
                          </w:tcPr>
                          <w:p w14:paraId="705DAEEE"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22</w:t>
                            </w:r>
                          </w:p>
                        </w:tc>
                        <w:tc>
                          <w:tcPr>
                            <w:tcW w:w="1146" w:type="dxa"/>
                            <w:tcBorders>
                              <w:top w:val="nil"/>
                              <w:left w:val="nil"/>
                              <w:bottom w:val="single" w:sz="4" w:space="0" w:color="auto"/>
                              <w:right w:val="single" w:sz="4" w:space="0" w:color="auto"/>
                            </w:tcBorders>
                            <w:shd w:val="clear" w:color="auto" w:fill="auto"/>
                            <w:vAlign w:val="center"/>
                            <w:hideMark/>
                          </w:tcPr>
                          <w:p w14:paraId="550CD26D"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- 38</w:t>
                            </w:r>
                          </w:p>
                        </w:tc>
                      </w:tr>
                      <w:tr w:rsidR="000A2709" w:rsidRPr="005D1CFC" w14:paraId="21C57A1E" w14:textId="77777777" w:rsidTr="00E74FA7">
                        <w:trPr>
                          <w:trHeight w:val="340"/>
                        </w:trPr>
                        <w:tc>
                          <w:tcPr>
                            <w:tcW w:w="299" w:type="dxa"/>
                            <w:vMerge/>
                            <w:tcBorders>
                              <w:left w:val="single" w:sz="4" w:space="0" w:color="auto"/>
                              <w:right w:val="single" w:sz="4" w:space="0" w:color="auto"/>
                            </w:tcBorders>
                          </w:tcPr>
                          <w:p w14:paraId="3764BCFF"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EB35249"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住院醫師</w:t>
                            </w:r>
                          </w:p>
                        </w:tc>
                        <w:tc>
                          <w:tcPr>
                            <w:tcW w:w="1146" w:type="dxa"/>
                            <w:tcBorders>
                              <w:top w:val="nil"/>
                              <w:left w:val="nil"/>
                              <w:bottom w:val="single" w:sz="4" w:space="0" w:color="auto"/>
                              <w:right w:val="single" w:sz="4" w:space="0" w:color="auto"/>
                            </w:tcBorders>
                            <w:shd w:val="clear" w:color="auto" w:fill="auto"/>
                            <w:vAlign w:val="center"/>
                            <w:hideMark/>
                          </w:tcPr>
                          <w:p w14:paraId="30689795"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20</w:t>
                            </w:r>
                          </w:p>
                        </w:tc>
                        <w:tc>
                          <w:tcPr>
                            <w:tcW w:w="1146" w:type="dxa"/>
                            <w:tcBorders>
                              <w:top w:val="nil"/>
                              <w:left w:val="nil"/>
                              <w:bottom w:val="single" w:sz="4" w:space="0" w:color="auto"/>
                              <w:right w:val="single" w:sz="4" w:space="0" w:color="auto"/>
                            </w:tcBorders>
                            <w:shd w:val="clear" w:color="auto" w:fill="auto"/>
                            <w:vAlign w:val="center"/>
                            <w:hideMark/>
                          </w:tcPr>
                          <w:p w14:paraId="378BF989"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未進用</w:t>
                            </w:r>
                          </w:p>
                        </w:tc>
                        <w:tc>
                          <w:tcPr>
                            <w:tcW w:w="1146" w:type="dxa"/>
                            <w:tcBorders>
                              <w:top w:val="nil"/>
                              <w:left w:val="nil"/>
                              <w:bottom w:val="single" w:sz="4" w:space="0" w:color="auto"/>
                              <w:right w:val="single" w:sz="4" w:space="0" w:color="auto"/>
                            </w:tcBorders>
                            <w:shd w:val="clear" w:color="auto" w:fill="auto"/>
                            <w:vAlign w:val="center"/>
                            <w:hideMark/>
                          </w:tcPr>
                          <w:p w14:paraId="0FF0BE69"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- 20</w:t>
                            </w:r>
                          </w:p>
                        </w:tc>
                      </w:tr>
                      <w:tr w:rsidR="000A2709" w:rsidRPr="005D1CFC" w14:paraId="10279DEA" w14:textId="77777777" w:rsidTr="00E74FA7">
                        <w:trPr>
                          <w:trHeight w:val="340"/>
                        </w:trPr>
                        <w:tc>
                          <w:tcPr>
                            <w:tcW w:w="299" w:type="dxa"/>
                            <w:vMerge/>
                            <w:tcBorders>
                              <w:left w:val="single" w:sz="4" w:space="0" w:color="auto"/>
                              <w:right w:val="single" w:sz="4" w:space="0" w:color="auto"/>
                            </w:tcBorders>
                          </w:tcPr>
                          <w:p w14:paraId="2FEA9EAD"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6D61B27"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藥師</w:t>
                            </w:r>
                          </w:p>
                        </w:tc>
                        <w:tc>
                          <w:tcPr>
                            <w:tcW w:w="1146" w:type="dxa"/>
                            <w:tcBorders>
                              <w:top w:val="nil"/>
                              <w:left w:val="nil"/>
                              <w:bottom w:val="single" w:sz="4" w:space="0" w:color="auto"/>
                              <w:right w:val="single" w:sz="4" w:space="0" w:color="auto"/>
                            </w:tcBorders>
                            <w:shd w:val="clear" w:color="auto" w:fill="auto"/>
                            <w:vAlign w:val="center"/>
                            <w:hideMark/>
                          </w:tcPr>
                          <w:p w14:paraId="6EDC8BDE"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21</w:t>
                            </w:r>
                          </w:p>
                        </w:tc>
                        <w:tc>
                          <w:tcPr>
                            <w:tcW w:w="1146" w:type="dxa"/>
                            <w:tcBorders>
                              <w:top w:val="nil"/>
                              <w:left w:val="nil"/>
                              <w:bottom w:val="single" w:sz="4" w:space="0" w:color="auto"/>
                              <w:right w:val="single" w:sz="4" w:space="0" w:color="auto"/>
                            </w:tcBorders>
                            <w:shd w:val="clear" w:color="auto" w:fill="auto"/>
                            <w:vAlign w:val="center"/>
                            <w:hideMark/>
                          </w:tcPr>
                          <w:p w14:paraId="1DEEC8A6"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17</w:t>
                            </w:r>
                          </w:p>
                        </w:tc>
                        <w:tc>
                          <w:tcPr>
                            <w:tcW w:w="1146" w:type="dxa"/>
                            <w:tcBorders>
                              <w:top w:val="nil"/>
                              <w:left w:val="nil"/>
                              <w:bottom w:val="single" w:sz="4" w:space="0" w:color="auto"/>
                              <w:right w:val="single" w:sz="4" w:space="0" w:color="auto"/>
                            </w:tcBorders>
                            <w:shd w:val="clear" w:color="auto" w:fill="auto"/>
                            <w:vAlign w:val="center"/>
                            <w:hideMark/>
                          </w:tcPr>
                          <w:p w14:paraId="6C944BAA"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- 4</w:t>
                            </w:r>
                          </w:p>
                        </w:tc>
                      </w:tr>
                      <w:tr w:rsidR="000A2709" w:rsidRPr="005D1CFC" w14:paraId="26538653" w14:textId="77777777" w:rsidTr="00E74FA7">
                        <w:trPr>
                          <w:trHeight w:val="340"/>
                        </w:trPr>
                        <w:tc>
                          <w:tcPr>
                            <w:tcW w:w="299" w:type="dxa"/>
                            <w:vMerge/>
                            <w:tcBorders>
                              <w:left w:val="single" w:sz="4" w:space="0" w:color="auto"/>
                              <w:right w:val="single" w:sz="4" w:space="0" w:color="auto"/>
                            </w:tcBorders>
                          </w:tcPr>
                          <w:p w14:paraId="5AE1D5E0"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4D6D13C"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物理治療師</w:t>
                            </w:r>
                          </w:p>
                        </w:tc>
                        <w:tc>
                          <w:tcPr>
                            <w:tcW w:w="1146" w:type="dxa"/>
                            <w:tcBorders>
                              <w:top w:val="nil"/>
                              <w:left w:val="nil"/>
                              <w:bottom w:val="single" w:sz="4" w:space="0" w:color="auto"/>
                              <w:right w:val="single" w:sz="4" w:space="0" w:color="auto"/>
                            </w:tcBorders>
                            <w:shd w:val="clear" w:color="auto" w:fill="auto"/>
                            <w:vAlign w:val="center"/>
                            <w:hideMark/>
                          </w:tcPr>
                          <w:p w14:paraId="6025C2FC"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5</w:t>
                            </w:r>
                          </w:p>
                        </w:tc>
                        <w:tc>
                          <w:tcPr>
                            <w:tcW w:w="1146" w:type="dxa"/>
                            <w:tcBorders>
                              <w:top w:val="nil"/>
                              <w:left w:val="nil"/>
                              <w:bottom w:val="single" w:sz="4" w:space="0" w:color="auto"/>
                              <w:right w:val="single" w:sz="4" w:space="0" w:color="auto"/>
                            </w:tcBorders>
                            <w:shd w:val="clear" w:color="auto" w:fill="auto"/>
                            <w:vAlign w:val="center"/>
                            <w:hideMark/>
                          </w:tcPr>
                          <w:p w14:paraId="23B635BC"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4</w:t>
                            </w:r>
                          </w:p>
                        </w:tc>
                        <w:tc>
                          <w:tcPr>
                            <w:tcW w:w="1146" w:type="dxa"/>
                            <w:tcBorders>
                              <w:top w:val="nil"/>
                              <w:left w:val="nil"/>
                              <w:bottom w:val="single" w:sz="4" w:space="0" w:color="auto"/>
                              <w:right w:val="single" w:sz="4" w:space="0" w:color="auto"/>
                            </w:tcBorders>
                            <w:shd w:val="clear" w:color="auto" w:fill="auto"/>
                            <w:vAlign w:val="center"/>
                            <w:hideMark/>
                          </w:tcPr>
                          <w:p w14:paraId="20382E43"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1EF3F7B3" w14:textId="77777777" w:rsidTr="00E74FA7">
                        <w:trPr>
                          <w:trHeight w:val="340"/>
                        </w:trPr>
                        <w:tc>
                          <w:tcPr>
                            <w:tcW w:w="299" w:type="dxa"/>
                            <w:vMerge/>
                            <w:tcBorders>
                              <w:left w:val="single" w:sz="4" w:space="0" w:color="auto"/>
                              <w:right w:val="single" w:sz="4" w:space="0" w:color="auto"/>
                            </w:tcBorders>
                          </w:tcPr>
                          <w:p w14:paraId="6D54EAA7"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DBAF3F6"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職能治療師</w:t>
                            </w:r>
                          </w:p>
                        </w:tc>
                        <w:tc>
                          <w:tcPr>
                            <w:tcW w:w="1146" w:type="dxa"/>
                            <w:tcBorders>
                              <w:top w:val="nil"/>
                              <w:left w:val="nil"/>
                              <w:bottom w:val="single" w:sz="4" w:space="0" w:color="auto"/>
                              <w:right w:val="single" w:sz="4" w:space="0" w:color="auto"/>
                            </w:tcBorders>
                            <w:shd w:val="clear" w:color="auto" w:fill="auto"/>
                            <w:vAlign w:val="center"/>
                            <w:hideMark/>
                          </w:tcPr>
                          <w:p w14:paraId="382E28C4"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4</w:t>
                            </w:r>
                          </w:p>
                        </w:tc>
                        <w:tc>
                          <w:tcPr>
                            <w:tcW w:w="1146" w:type="dxa"/>
                            <w:tcBorders>
                              <w:top w:val="nil"/>
                              <w:left w:val="nil"/>
                              <w:bottom w:val="single" w:sz="4" w:space="0" w:color="auto"/>
                              <w:right w:val="single" w:sz="4" w:space="0" w:color="auto"/>
                            </w:tcBorders>
                            <w:shd w:val="clear" w:color="auto" w:fill="auto"/>
                            <w:vAlign w:val="center"/>
                            <w:hideMark/>
                          </w:tcPr>
                          <w:p w14:paraId="5DDEBF8B"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3</w:t>
                            </w:r>
                          </w:p>
                        </w:tc>
                        <w:tc>
                          <w:tcPr>
                            <w:tcW w:w="1146" w:type="dxa"/>
                            <w:tcBorders>
                              <w:top w:val="nil"/>
                              <w:left w:val="nil"/>
                              <w:bottom w:val="single" w:sz="4" w:space="0" w:color="auto"/>
                              <w:right w:val="single" w:sz="4" w:space="0" w:color="auto"/>
                            </w:tcBorders>
                            <w:shd w:val="clear" w:color="auto" w:fill="auto"/>
                            <w:vAlign w:val="center"/>
                            <w:hideMark/>
                          </w:tcPr>
                          <w:p w14:paraId="45671741"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74948062" w14:textId="77777777" w:rsidTr="00E74FA7">
                        <w:trPr>
                          <w:trHeight w:val="340"/>
                        </w:trPr>
                        <w:tc>
                          <w:tcPr>
                            <w:tcW w:w="299" w:type="dxa"/>
                            <w:vMerge/>
                            <w:tcBorders>
                              <w:left w:val="single" w:sz="4" w:space="0" w:color="auto"/>
                              <w:right w:val="single" w:sz="4" w:space="0" w:color="auto"/>
                            </w:tcBorders>
                          </w:tcPr>
                          <w:p w14:paraId="107254C3"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D2A824D"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臨床心理師</w:t>
                            </w:r>
                          </w:p>
                        </w:tc>
                        <w:tc>
                          <w:tcPr>
                            <w:tcW w:w="1146" w:type="dxa"/>
                            <w:tcBorders>
                              <w:top w:val="nil"/>
                              <w:left w:val="nil"/>
                              <w:bottom w:val="single" w:sz="4" w:space="0" w:color="auto"/>
                              <w:right w:val="single" w:sz="4" w:space="0" w:color="auto"/>
                            </w:tcBorders>
                            <w:shd w:val="clear" w:color="auto" w:fill="auto"/>
                            <w:vAlign w:val="center"/>
                            <w:hideMark/>
                          </w:tcPr>
                          <w:p w14:paraId="32D5860F"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2</w:t>
                            </w:r>
                          </w:p>
                        </w:tc>
                        <w:tc>
                          <w:tcPr>
                            <w:tcW w:w="1146" w:type="dxa"/>
                            <w:tcBorders>
                              <w:top w:val="nil"/>
                              <w:left w:val="nil"/>
                              <w:bottom w:val="single" w:sz="4" w:space="0" w:color="auto"/>
                              <w:right w:val="single" w:sz="4" w:space="0" w:color="auto"/>
                            </w:tcBorders>
                            <w:shd w:val="clear" w:color="auto" w:fill="auto"/>
                            <w:vAlign w:val="center"/>
                            <w:hideMark/>
                          </w:tcPr>
                          <w:p w14:paraId="4484CF3B"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w:t>
                            </w:r>
                          </w:p>
                        </w:tc>
                        <w:tc>
                          <w:tcPr>
                            <w:tcW w:w="1146" w:type="dxa"/>
                            <w:tcBorders>
                              <w:top w:val="nil"/>
                              <w:left w:val="nil"/>
                              <w:bottom w:val="single" w:sz="4" w:space="0" w:color="auto"/>
                              <w:right w:val="single" w:sz="4" w:space="0" w:color="auto"/>
                            </w:tcBorders>
                            <w:shd w:val="clear" w:color="auto" w:fill="auto"/>
                            <w:vAlign w:val="center"/>
                            <w:hideMark/>
                          </w:tcPr>
                          <w:p w14:paraId="360EE5D9"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5634A75F" w14:textId="77777777" w:rsidTr="00E74FA7">
                        <w:trPr>
                          <w:trHeight w:val="340"/>
                        </w:trPr>
                        <w:tc>
                          <w:tcPr>
                            <w:tcW w:w="299" w:type="dxa"/>
                            <w:vMerge/>
                            <w:tcBorders>
                              <w:left w:val="single" w:sz="4" w:space="0" w:color="auto"/>
                              <w:right w:val="single" w:sz="4" w:space="0" w:color="auto"/>
                            </w:tcBorders>
                          </w:tcPr>
                          <w:p w14:paraId="000E258B"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9C2F560"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呼吸治療師</w:t>
                            </w:r>
                          </w:p>
                        </w:tc>
                        <w:tc>
                          <w:tcPr>
                            <w:tcW w:w="1146" w:type="dxa"/>
                            <w:tcBorders>
                              <w:top w:val="nil"/>
                              <w:left w:val="nil"/>
                              <w:bottom w:val="single" w:sz="4" w:space="0" w:color="auto"/>
                              <w:right w:val="single" w:sz="4" w:space="0" w:color="auto"/>
                            </w:tcBorders>
                            <w:shd w:val="clear" w:color="auto" w:fill="auto"/>
                            <w:vAlign w:val="center"/>
                            <w:hideMark/>
                          </w:tcPr>
                          <w:p w14:paraId="074C4057"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4</w:t>
                            </w:r>
                          </w:p>
                        </w:tc>
                        <w:tc>
                          <w:tcPr>
                            <w:tcW w:w="1146" w:type="dxa"/>
                            <w:tcBorders>
                              <w:top w:val="nil"/>
                              <w:left w:val="nil"/>
                              <w:bottom w:val="single" w:sz="4" w:space="0" w:color="auto"/>
                              <w:right w:val="single" w:sz="4" w:space="0" w:color="auto"/>
                            </w:tcBorders>
                            <w:shd w:val="clear" w:color="auto" w:fill="auto"/>
                            <w:vAlign w:val="center"/>
                            <w:hideMark/>
                          </w:tcPr>
                          <w:p w14:paraId="134D1044"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3</w:t>
                            </w:r>
                          </w:p>
                        </w:tc>
                        <w:tc>
                          <w:tcPr>
                            <w:tcW w:w="1146" w:type="dxa"/>
                            <w:tcBorders>
                              <w:top w:val="nil"/>
                              <w:left w:val="nil"/>
                              <w:bottom w:val="single" w:sz="4" w:space="0" w:color="auto"/>
                              <w:right w:val="single" w:sz="4" w:space="0" w:color="auto"/>
                            </w:tcBorders>
                            <w:shd w:val="clear" w:color="auto" w:fill="auto"/>
                            <w:vAlign w:val="center"/>
                            <w:hideMark/>
                          </w:tcPr>
                          <w:p w14:paraId="0E75BF32"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6B3272E0" w14:textId="77777777" w:rsidTr="00E74FA7">
                        <w:trPr>
                          <w:trHeight w:val="340"/>
                        </w:trPr>
                        <w:tc>
                          <w:tcPr>
                            <w:tcW w:w="299" w:type="dxa"/>
                            <w:vMerge/>
                            <w:tcBorders>
                              <w:left w:val="single" w:sz="4" w:space="0" w:color="auto"/>
                              <w:bottom w:val="single" w:sz="4" w:space="0" w:color="auto"/>
                              <w:right w:val="single" w:sz="4" w:space="0" w:color="auto"/>
                            </w:tcBorders>
                          </w:tcPr>
                          <w:p w14:paraId="3D05C8EB" w14:textId="77777777" w:rsidR="000A2709" w:rsidRPr="005D1CFC" w:rsidRDefault="000A2709" w:rsidP="00CA015E">
                            <w:pPr>
                              <w:overflowPunct/>
                              <w:spacing w:line="240" w:lineRule="exact"/>
                              <w:ind w:firstLineChars="0" w:firstLine="0"/>
                              <w:jc w:val="center"/>
                              <w:rPr>
                                <w:rFonts w:cs="新細明體"/>
                                <w:color w:val="000000"/>
                                <w:kern w:val="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1F9BE4F"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聽力師</w:t>
                            </w:r>
                          </w:p>
                        </w:tc>
                        <w:tc>
                          <w:tcPr>
                            <w:tcW w:w="1146" w:type="dxa"/>
                            <w:tcBorders>
                              <w:top w:val="nil"/>
                              <w:left w:val="nil"/>
                              <w:bottom w:val="single" w:sz="4" w:space="0" w:color="auto"/>
                              <w:right w:val="single" w:sz="4" w:space="0" w:color="auto"/>
                            </w:tcBorders>
                            <w:shd w:val="clear" w:color="auto" w:fill="auto"/>
                            <w:vAlign w:val="center"/>
                            <w:hideMark/>
                          </w:tcPr>
                          <w:p w14:paraId="05069580"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w:t>
                            </w:r>
                          </w:p>
                        </w:tc>
                        <w:tc>
                          <w:tcPr>
                            <w:tcW w:w="1146" w:type="dxa"/>
                            <w:tcBorders>
                              <w:top w:val="nil"/>
                              <w:left w:val="nil"/>
                              <w:bottom w:val="single" w:sz="4" w:space="0" w:color="auto"/>
                              <w:right w:val="single" w:sz="4" w:space="0" w:color="auto"/>
                            </w:tcBorders>
                            <w:shd w:val="clear" w:color="auto" w:fill="auto"/>
                            <w:vAlign w:val="center"/>
                            <w:hideMark/>
                          </w:tcPr>
                          <w:p w14:paraId="68A1F6D6"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未進用</w:t>
                            </w:r>
                          </w:p>
                        </w:tc>
                        <w:tc>
                          <w:tcPr>
                            <w:tcW w:w="1146" w:type="dxa"/>
                            <w:tcBorders>
                              <w:top w:val="nil"/>
                              <w:left w:val="nil"/>
                              <w:bottom w:val="single" w:sz="4" w:space="0" w:color="auto"/>
                              <w:right w:val="single" w:sz="4" w:space="0" w:color="auto"/>
                            </w:tcBorders>
                            <w:shd w:val="clear" w:color="auto" w:fill="auto"/>
                            <w:vAlign w:val="center"/>
                            <w:hideMark/>
                          </w:tcPr>
                          <w:p w14:paraId="28875772"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w:t>
                            </w:r>
                          </w:p>
                        </w:tc>
                      </w:tr>
                      <w:tr w:rsidR="000A2709" w:rsidRPr="005D1CFC" w14:paraId="7BD2C4C6" w14:textId="77777777" w:rsidTr="00E74FA7">
                        <w:trPr>
                          <w:trHeight w:val="397"/>
                        </w:trPr>
                        <w:tc>
                          <w:tcPr>
                            <w:tcW w:w="1575" w:type="dxa"/>
                            <w:gridSpan w:val="2"/>
                            <w:tcBorders>
                              <w:top w:val="nil"/>
                              <w:left w:val="single" w:sz="4" w:space="0" w:color="auto"/>
                              <w:bottom w:val="single" w:sz="4" w:space="0" w:color="auto"/>
                              <w:right w:val="single" w:sz="4" w:space="0" w:color="auto"/>
                            </w:tcBorders>
                            <w:vAlign w:val="center"/>
                          </w:tcPr>
                          <w:p w14:paraId="096DD9A3" w14:textId="77777777" w:rsidR="000A2709" w:rsidRPr="005D1CFC" w:rsidRDefault="000A2709" w:rsidP="00763A77">
                            <w:pPr>
                              <w:overflowPunct/>
                              <w:spacing w:line="240" w:lineRule="exact"/>
                              <w:ind w:firstLineChars="0" w:firstLine="0"/>
                              <w:jc w:val="center"/>
                              <w:rPr>
                                <w:rFonts w:cs="新細明體"/>
                                <w:color w:val="000000"/>
                                <w:kern w:val="0"/>
                                <w:sz w:val="20"/>
                                <w:szCs w:val="20"/>
                              </w:rPr>
                            </w:pPr>
                            <w:r w:rsidRPr="005D1CFC">
                              <w:rPr>
                                <w:rFonts w:cs="新細明體" w:hint="eastAsia"/>
                                <w:color w:val="000000"/>
                                <w:kern w:val="0"/>
                                <w:sz w:val="20"/>
                                <w:szCs w:val="20"/>
                              </w:rPr>
                              <w:t>臨床研究人員</w:t>
                            </w:r>
                          </w:p>
                        </w:tc>
                        <w:tc>
                          <w:tcPr>
                            <w:tcW w:w="1146" w:type="dxa"/>
                            <w:tcBorders>
                              <w:top w:val="nil"/>
                              <w:left w:val="nil"/>
                              <w:bottom w:val="single" w:sz="4" w:space="0" w:color="auto"/>
                              <w:right w:val="single" w:sz="4" w:space="0" w:color="auto"/>
                            </w:tcBorders>
                            <w:shd w:val="clear" w:color="auto" w:fill="auto"/>
                            <w:vAlign w:val="center"/>
                            <w:hideMark/>
                          </w:tcPr>
                          <w:p w14:paraId="5643092C"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17</w:t>
                            </w:r>
                          </w:p>
                        </w:tc>
                        <w:tc>
                          <w:tcPr>
                            <w:tcW w:w="1146" w:type="dxa"/>
                            <w:tcBorders>
                              <w:top w:val="nil"/>
                              <w:left w:val="nil"/>
                              <w:bottom w:val="single" w:sz="4" w:space="0" w:color="auto"/>
                              <w:right w:val="single" w:sz="4" w:space="0" w:color="auto"/>
                            </w:tcBorders>
                            <w:shd w:val="clear" w:color="auto" w:fill="auto"/>
                            <w:vAlign w:val="center"/>
                            <w:hideMark/>
                          </w:tcPr>
                          <w:p w14:paraId="64C3B759"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未進用</w:t>
                            </w:r>
                          </w:p>
                        </w:tc>
                        <w:tc>
                          <w:tcPr>
                            <w:tcW w:w="1146" w:type="dxa"/>
                            <w:tcBorders>
                              <w:top w:val="nil"/>
                              <w:left w:val="nil"/>
                              <w:bottom w:val="single" w:sz="4" w:space="0" w:color="auto"/>
                              <w:right w:val="single" w:sz="4" w:space="0" w:color="auto"/>
                            </w:tcBorders>
                            <w:shd w:val="clear" w:color="auto" w:fill="auto"/>
                            <w:vAlign w:val="center"/>
                            <w:hideMark/>
                          </w:tcPr>
                          <w:p w14:paraId="435DAD6B" w14:textId="77777777" w:rsidR="000A2709" w:rsidRPr="005D1CFC" w:rsidRDefault="000A2709" w:rsidP="00014A70">
                            <w:pPr>
                              <w:overflowPunct/>
                              <w:spacing w:line="240" w:lineRule="exact"/>
                              <w:ind w:rightChars="5" w:right="12" w:firstLineChars="0" w:firstLine="0"/>
                              <w:jc w:val="right"/>
                              <w:rPr>
                                <w:rFonts w:cs="新細明體"/>
                                <w:color w:val="000000"/>
                                <w:kern w:val="0"/>
                                <w:sz w:val="20"/>
                                <w:szCs w:val="20"/>
                              </w:rPr>
                            </w:pPr>
                            <w:r w:rsidRPr="005D1CFC">
                              <w:rPr>
                                <w:rFonts w:cs="新細明體" w:hint="eastAsia"/>
                                <w:color w:val="000000"/>
                                <w:kern w:val="0"/>
                                <w:sz w:val="20"/>
                                <w:szCs w:val="20"/>
                              </w:rPr>
                              <w:t>- 17</w:t>
                            </w:r>
                          </w:p>
                        </w:tc>
                      </w:tr>
                    </w:tbl>
                    <w:p w14:paraId="5FD3D724" w14:textId="77777777" w:rsidR="000A2709" w:rsidRPr="005D1CFC" w:rsidRDefault="000A2709" w:rsidP="00EC7EDD">
                      <w:pPr>
                        <w:spacing w:line="240" w:lineRule="exact"/>
                        <w:ind w:firstLineChars="0" w:firstLine="0"/>
                        <w:rPr>
                          <w:sz w:val="18"/>
                        </w:rPr>
                      </w:pPr>
                      <w:proofErr w:type="gramStart"/>
                      <w:r w:rsidRPr="005D1CFC">
                        <w:rPr>
                          <w:rFonts w:hint="eastAsia"/>
                          <w:sz w:val="18"/>
                        </w:rPr>
                        <w:t>註</w:t>
                      </w:r>
                      <w:proofErr w:type="gramEnd"/>
                      <w:r w:rsidRPr="005D1CFC">
                        <w:rPr>
                          <w:rFonts w:hint="eastAsia"/>
                          <w:sz w:val="18"/>
                        </w:rPr>
                        <w:t>：1.本表僅</w:t>
                      </w:r>
                      <w:proofErr w:type="gramStart"/>
                      <w:r w:rsidRPr="005D1CFC">
                        <w:rPr>
                          <w:rFonts w:hint="eastAsia"/>
                          <w:sz w:val="18"/>
                        </w:rPr>
                        <w:t>列示仍有</w:t>
                      </w:r>
                      <w:proofErr w:type="gramEnd"/>
                      <w:r w:rsidRPr="005D1CFC">
                        <w:rPr>
                          <w:rFonts w:hint="eastAsia"/>
                          <w:sz w:val="18"/>
                        </w:rPr>
                        <w:t>短缺之</w:t>
                      </w:r>
                      <w:proofErr w:type="gramStart"/>
                      <w:r w:rsidRPr="005D1CFC">
                        <w:rPr>
                          <w:rFonts w:hint="eastAsia"/>
                          <w:sz w:val="18"/>
                        </w:rPr>
                        <w:t>醫</w:t>
                      </w:r>
                      <w:proofErr w:type="gramEnd"/>
                      <w:r w:rsidRPr="005D1CFC">
                        <w:rPr>
                          <w:rFonts w:hint="eastAsia"/>
                          <w:sz w:val="18"/>
                        </w:rPr>
                        <w:t>事人員類別及臨床研究人員。</w:t>
                      </w:r>
                    </w:p>
                    <w:p w14:paraId="5CF1599E" w14:textId="77777777" w:rsidR="000A2709" w:rsidRPr="005D1CFC" w:rsidRDefault="000A2709" w:rsidP="00EC7EDD">
                      <w:pPr>
                        <w:spacing w:line="240" w:lineRule="exact"/>
                        <w:ind w:firstLineChars="202" w:firstLine="364"/>
                        <w:rPr>
                          <w:spacing w:val="-8"/>
                          <w:sz w:val="18"/>
                        </w:rPr>
                      </w:pPr>
                      <w:r w:rsidRPr="005D1CFC">
                        <w:rPr>
                          <w:rFonts w:hint="eastAsia"/>
                          <w:sz w:val="18"/>
                        </w:rPr>
                        <w:t>2.</w:t>
                      </w:r>
                      <w:r w:rsidRPr="005D1CFC">
                        <w:rPr>
                          <w:rFonts w:hint="eastAsia"/>
                          <w:spacing w:val="-4"/>
                          <w:sz w:val="18"/>
                        </w:rPr>
                        <w:t>資料來源：</w:t>
                      </w:r>
                      <w:r w:rsidRPr="005D1CFC">
                        <w:rPr>
                          <w:rFonts w:hint="eastAsia"/>
                          <w:spacing w:val="-8"/>
                          <w:sz w:val="18"/>
                        </w:rPr>
                        <w:t>整理自臺大醫院新竹生</w:t>
                      </w:r>
                      <w:proofErr w:type="gramStart"/>
                      <w:r w:rsidRPr="005D1CFC">
                        <w:rPr>
                          <w:rFonts w:hint="eastAsia"/>
                          <w:spacing w:val="-8"/>
                          <w:sz w:val="18"/>
                        </w:rPr>
                        <w:t>醫</w:t>
                      </w:r>
                      <w:proofErr w:type="gramEnd"/>
                      <w:r w:rsidRPr="005D1CFC">
                        <w:rPr>
                          <w:rFonts w:hint="eastAsia"/>
                          <w:spacing w:val="-8"/>
                          <w:sz w:val="18"/>
                        </w:rPr>
                        <w:t>園區分院提供資料。</w:t>
                      </w:r>
                    </w:p>
                  </w:txbxContent>
                </v:textbox>
                <w10:wrap type="square"/>
              </v:shape>
            </w:pict>
          </mc:Fallback>
        </mc:AlternateContent>
      </w:r>
      <w:proofErr w:type="gramStart"/>
      <w:r w:rsidRPr="009C0F13">
        <w:t>109</w:t>
      </w:r>
      <w:proofErr w:type="gramEnd"/>
      <w:r w:rsidRPr="009C0F13">
        <w:t>年度</w:t>
      </w:r>
      <w:r w:rsidRPr="009C0F13">
        <w:rPr>
          <w:rFonts w:hint="eastAsia"/>
        </w:rPr>
        <w:t>該分院</w:t>
      </w:r>
      <w:r w:rsidRPr="009C0F13">
        <w:t>預算書</w:t>
      </w:r>
      <w:r w:rsidR="00344053" w:rsidRPr="009C0F13">
        <w:rPr>
          <w:rFonts w:hint="eastAsia"/>
        </w:rPr>
        <w:t>所列</w:t>
      </w:r>
      <w:r w:rsidRPr="009C0F13">
        <w:t>門診病患醫療、住院病患醫療預</w:t>
      </w:r>
      <w:r w:rsidR="00623E3D" w:rsidRPr="009C0F13">
        <w:rPr>
          <w:rFonts w:hint="eastAsia"/>
        </w:rPr>
        <w:t>計</w:t>
      </w:r>
      <w:r w:rsidRPr="009C0F13">
        <w:t>數分別為112,700人次、13,759人日，</w:t>
      </w:r>
      <w:r w:rsidRPr="009C0F13">
        <w:rPr>
          <w:rFonts w:hint="eastAsia"/>
        </w:rPr>
        <w:t>實際</w:t>
      </w:r>
      <w:r w:rsidR="00807FD6" w:rsidRPr="009C0F13">
        <w:rPr>
          <w:rFonts w:hint="eastAsia"/>
        </w:rPr>
        <w:t>營運</w:t>
      </w:r>
      <w:r w:rsidRPr="009C0F13">
        <w:rPr>
          <w:rFonts w:hint="eastAsia"/>
        </w:rPr>
        <w:t>結果</w:t>
      </w:r>
      <w:r w:rsidR="00344053" w:rsidRPr="009C0F13">
        <w:rPr>
          <w:rFonts w:hint="eastAsia"/>
        </w:rPr>
        <w:t>分別為77,593</w:t>
      </w:r>
      <w:r w:rsidR="00344053" w:rsidRPr="009C0F13">
        <w:t>人次、1</w:t>
      </w:r>
      <w:r w:rsidR="00344053" w:rsidRPr="009C0F13">
        <w:rPr>
          <w:rFonts w:hint="eastAsia"/>
        </w:rPr>
        <w:t>1</w:t>
      </w:r>
      <w:r w:rsidR="00344053" w:rsidRPr="009C0F13">
        <w:t>,</w:t>
      </w:r>
      <w:r w:rsidR="00344053" w:rsidRPr="009C0F13">
        <w:rPr>
          <w:rFonts w:hint="eastAsia"/>
        </w:rPr>
        <w:t>675</w:t>
      </w:r>
      <w:r w:rsidR="00344053" w:rsidRPr="009C0F13">
        <w:t>人日</w:t>
      </w:r>
      <w:r w:rsidR="00344053" w:rsidRPr="009C0F13">
        <w:rPr>
          <w:rFonts w:hint="eastAsia"/>
        </w:rPr>
        <w:t>，皆</w:t>
      </w:r>
      <w:r w:rsidR="001921D7" w:rsidRPr="009C0F13">
        <w:rPr>
          <w:rFonts w:hint="eastAsia"/>
        </w:rPr>
        <w:t>未達預計數</w:t>
      </w:r>
      <w:r w:rsidR="001921D7" w:rsidRPr="009C0F13">
        <w:t>，</w:t>
      </w:r>
      <w:r w:rsidR="00344053" w:rsidRPr="009C0F13">
        <w:rPr>
          <w:rFonts w:hint="eastAsia"/>
        </w:rPr>
        <w:t>且</w:t>
      </w:r>
      <w:r w:rsidR="00846ACA" w:rsidRPr="009C0F13">
        <w:rPr>
          <w:rFonts w:hint="eastAsia"/>
        </w:rPr>
        <w:t>其中門診病患醫療</w:t>
      </w:r>
      <w:r w:rsidR="00846ACA" w:rsidRPr="009C0F13">
        <w:t>人次</w:t>
      </w:r>
      <w:r w:rsidR="001921D7" w:rsidRPr="009C0F13">
        <w:t>與上開計畫預</w:t>
      </w:r>
      <w:r w:rsidR="001921D7" w:rsidRPr="009C0F13">
        <w:rPr>
          <w:rFonts w:hint="eastAsia"/>
        </w:rPr>
        <w:t>估數</w:t>
      </w:r>
      <w:r w:rsidR="001921D7" w:rsidRPr="009C0F13">
        <w:t>落差甚大</w:t>
      </w:r>
      <w:r w:rsidR="00344053" w:rsidRPr="009C0F13">
        <w:rPr>
          <w:rFonts w:hint="eastAsia"/>
        </w:rPr>
        <w:t>，</w:t>
      </w:r>
      <w:proofErr w:type="gramStart"/>
      <w:r w:rsidR="00344053" w:rsidRPr="009C0F13">
        <w:rPr>
          <w:rFonts w:hint="eastAsia"/>
        </w:rPr>
        <w:t>又占床率</w:t>
      </w:r>
      <w:proofErr w:type="gramEnd"/>
      <w:r w:rsidR="00344053" w:rsidRPr="009C0F13">
        <w:rPr>
          <w:rFonts w:hint="eastAsia"/>
        </w:rPr>
        <w:t>僅49.31％</w:t>
      </w:r>
      <w:r w:rsidR="001921D7" w:rsidRPr="009C0F13">
        <w:rPr>
          <w:rFonts w:hint="eastAsia"/>
        </w:rPr>
        <w:t>，</w:t>
      </w:r>
      <w:bookmarkStart w:id="3" w:name="_Hlk73909889"/>
      <w:r w:rsidRPr="009C0F13">
        <w:rPr>
          <w:rFonts w:hint="eastAsia"/>
        </w:rPr>
        <w:t>致</w:t>
      </w:r>
      <w:proofErr w:type="gramStart"/>
      <w:r w:rsidRPr="009C0F13">
        <w:t>109</w:t>
      </w:r>
      <w:proofErr w:type="gramEnd"/>
      <w:r w:rsidRPr="009C0F13">
        <w:t>年度醫療收入</w:t>
      </w:r>
      <w:r w:rsidRPr="009C0F13">
        <w:rPr>
          <w:rFonts w:hint="eastAsia"/>
        </w:rPr>
        <w:t>淨額僅3億3,830</w:t>
      </w:r>
      <w:r w:rsidR="002D5CDE" w:rsidRPr="009C0F13">
        <w:rPr>
          <w:rFonts w:hint="eastAsia"/>
        </w:rPr>
        <w:t>萬餘元，經加計教育部等機關</w:t>
      </w:r>
      <w:r w:rsidRPr="009C0F13">
        <w:rPr>
          <w:rFonts w:hint="eastAsia"/>
        </w:rPr>
        <w:t>之補助收入2億3,250萬元</w:t>
      </w:r>
      <w:r w:rsidR="00DE7A41" w:rsidRPr="009C0F13">
        <w:rPr>
          <w:rFonts w:hint="eastAsia"/>
        </w:rPr>
        <w:t>及</w:t>
      </w:r>
      <w:r w:rsidR="006844DD" w:rsidRPr="009C0F13">
        <w:rPr>
          <w:rFonts w:hint="eastAsia"/>
        </w:rPr>
        <w:t>雜項業務</w:t>
      </w:r>
      <w:r w:rsidR="00DE7A41" w:rsidRPr="009C0F13">
        <w:rPr>
          <w:rFonts w:hint="eastAsia"/>
        </w:rPr>
        <w:t>收入</w:t>
      </w:r>
      <w:r w:rsidR="009E5B10" w:rsidRPr="009C0F13">
        <w:rPr>
          <w:rFonts w:hint="eastAsia"/>
        </w:rPr>
        <w:t>後</w:t>
      </w:r>
      <w:r w:rsidRPr="009C0F13">
        <w:rPr>
          <w:rFonts w:hint="eastAsia"/>
        </w:rPr>
        <w:t>，業務收入雖增為5億7,080萬餘元，尚無法支應業務成本與費用6億8,649萬餘元，發生業務短</w:t>
      </w:r>
      <w:proofErr w:type="gramStart"/>
      <w:r w:rsidRPr="009C0F13">
        <w:rPr>
          <w:rFonts w:hint="eastAsia"/>
        </w:rPr>
        <w:t>絀</w:t>
      </w:r>
      <w:proofErr w:type="gramEnd"/>
      <w:r w:rsidRPr="009C0F13">
        <w:rPr>
          <w:rFonts w:hint="eastAsia"/>
        </w:rPr>
        <w:t>1億1,569萬</w:t>
      </w:r>
      <w:r w:rsidR="00014A70" w:rsidRPr="009C0F13">
        <w:rPr>
          <w:noProof/>
        </w:rPr>
        <mc:AlternateContent>
          <mc:Choice Requires="wps">
            <w:drawing>
              <wp:anchor distT="0" distB="0" distL="114300" distR="0" simplePos="0" relativeHeight="251673088" behindDoc="0" locked="0" layoutInCell="1" allowOverlap="1" wp14:anchorId="09D5FD44" wp14:editId="1583691F">
                <wp:simplePos x="0" y="0"/>
                <wp:positionH relativeFrom="column">
                  <wp:posOffset>3048000</wp:posOffset>
                </wp:positionH>
                <wp:positionV relativeFrom="paragraph">
                  <wp:posOffset>5599430</wp:posOffset>
                </wp:positionV>
                <wp:extent cx="3352165" cy="2553970"/>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165" cy="2553970"/>
                        </a:xfrm>
                        <a:prstGeom prst="rect">
                          <a:avLst/>
                        </a:prstGeom>
                        <a:noFill/>
                        <a:ln w="9525">
                          <a:noFill/>
                          <a:miter lim="800000"/>
                          <a:headEnd/>
                          <a:tailEnd/>
                        </a:ln>
                      </wps:spPr>
                      <wps:txbx>
                        <w:txbxContent>
                          <w:p w14:paraId="0F288452" w14:textId="77777777" w:rsidR="000A2709" w:rsidRPr="00AC67E2" w:rsidRDefault="000A2709" w:rsidP="006F491C">
                            <w:pPr>
                              <w:spacing w:line="260" w:lineRule="exact"/>
                              <w:ind w:left="673" w:hangingChars="280" w:hanging="673"/>
                              <w:rPr>
                                <w:rFonts w:cs="Calibri"/>
                                <w:b/>
                              </w:rPr>
                            </w:pPr>
                            <w:r w:rsidRPr="00AC67E2">
                              <w:rPr>
                                <w:rFonts w:cs="Calibri" w:hint="eastAsia"/>
                                <w:b/>
                              </w:rPr>
                              <w:t>表</w:t>
                            </w:r>
                            <w:r>
                              <w:rPr>
                                <w:rFonts w:cs="Calibri" w:hint="eastAsia"/>
                                <w:b/>
                              </w:rPr>
                              <w:t>3</w:t>
                            </w:r>
                            <w:r w:rsidRPr="00AC67E2">
                              <w:rPr>
                                <w:rFonts w:cs="Calibri" w:hint="eastAsia"/>
                                <w:b/>
                              </w:rPr>
                              <w:t xml:space="preserve">　109年3至12月</w:t>
                            </w:r>
                            <w:r w:rsidRPr="00A32DE4">
                              <w:rPr>
                                <w:rFonts w:cs="Calibri" w:hint="eastAsia"/>
                                <w:b/>
                              </w:rPr>
                              <w:t>臺大醫院</w:t>
                            </w:r>
                            <w:r w:rsidRPr="00AC67E2">
                              <w:rPr>
                                <w:rFonts w:cs="Calibri" w:hint="eastAsia"/>
                                <w:b/>
                              </w:rPr>
                              <w:t>新竹生</w:t>
                            </w:r>
                            <w:proofErr w:type="gramStart"/>
                            <w:r w:rsidRPr="00AC67E2">
                              <w:rPr>
                                <w:rFonts w:cs="Calibri" w:hint="eastAsia"/>
                                <w:b/>
                              </w:rPr>
                              <w:t>醫</w:t>
                            </w:r>
                            <w:proofErr w:type="gramEnd"/>
                            <w:r w:rsidRPr="004C16C9">
                              <w:rPr>
                                <w:rFonts w:cs="Calibri" w:hint="eastAsia"/>
                                <w:b/>
                              </w:rPr>
                              <w:t>園區</w:t>
                            </w:r>
                            <w:r w:rsidRPr="00AC67E2">
                              <w:rPr>
                                <w:rFonts w:cs="Calibri" w:hint="eastAsia"/>
                                <w:b/>
                              </w:rPr>
                              <w:t>分院急診病患轉出原因分析</w:t>
                            </w:r>
                          </w:p>
                          <w:p w14:paraId="2068E4AE" w14:textId="77777777" w:rsidR="000A2709" w:rsidRPr="00FF07A1" w:rsidRDefault="000A2709" w:rsidP="00EC7EDD">
                            <w:pPr>
                              <w:spacing w:line="240" w:lineRule="exact"/>
                              <w:ind w:firstLineChars="0" w:firstLine="0"/>
                              <w:jc w:val="right"/>
                              <w:rPr>
                                <w:rFonts w:cs="Calibri"/>
                                <w:spacing w:val="-10"/>
                                <w:sz w:val="20"/>
                              </w:rPr>
                            </w:pPr>
                            <w:r w:rsidRPr="00FF07A1">
                              <w:rPr>
                                <w:rFonts w:cs="Calibri" w:hint="eastAsia"/>
                                <w:spacing w:val="-10"/>
                                <w:sz w:val="20"/>
                              </w:rPr>
                              <w:t>單位：人</w:t>
                            </w:r>
                            <w:r>
                              <w:rPr>
                                <w:rFonts w:cs="Calibri" w:hint="eastAsia"/>
                                <w:spacing w:val="-10"/>
                                <w:sz w:val="20"/>
                              </w:rPr>
                              <w:t>、％</w:t>
                            </w:r>
                          </w:p>
                          <w:tbl>
                            <w:tblPr>
                              <w:tblStyle w:val="15"/>
                              <w:tblW w:w="5017" w:type="dxa"/>
                              <w:jc w:val="center"/>
                              <w:tblInd w:w="130" w:type="dxa"/>
                              <w:tblLook w:val="04A0" w:firstRow="1" w:lastRow="0" w:firstColumn="1" w:lastColumn="0" w:noHBand="0" w:noVBand="1"/>
                            </w:tblPr>
                            <w:tblGrid>
                              <w:gridCol w:w="2012"/>
                              <w:gridCol w:w="1502"/>
                              <w:gridCol w:w="1503"/>
                            </w:tblGrid>
                            <w:tr w:rsidR="000A2709" w:rsidRPr="00FF07A1" w14:paraId="20092D18" w14:textId="77777777" w:rsidTr="00E74FA7">
                              <w:trPr>
                                <w:trHeight w:val="454"/>
                                <w:jc w:val="center"/>
                              </w:trPr>
                              <w:tc>
                                <w:tcPr>
                                  <w:tcW w:w="2012" w:type="dxa"/>
                                  <w:vAlign w:val="center"/>
                                </w:tcPr>
                                <w:p w14:paraId="7319A519" w14:textId="77777777" w:rsidR="000A2709" w:rsidRPr="00FF07A1" w:rsidRDefault="000A2709" w:rsidP="006F491C">
                                  <w:pPr>
                                    <w:spacing w:line="240" w:lineRule="exact"/>
                                    <w:ind w:firstLineChars="0" w:firstLine="0"/>
                                    <w:jc w:val="center"/>
                                    <w:rPr>
                                      <w:rFonts w:cs="Calibri"/>
                                    </w:rPr>
                                  </w:pPr>
                                  <w:r w:rsidRPr="00FF07A1">
                                    <w:rPr>
                                      <w:rFonts w:cs="Calibri"/>
                                    </w:rPr>
                                    <w:t>轉出原因</w:t>
                                  </w:r>
                                </w:p>
                              </w:tc>
                              <w:tc>
                                <w:tcPr>
                                  <w:tcW w:w="1502" w:type="dxa"/>
                                  <w:vAlign w:val="center"/>
                                </w:tcPr>
                                <w:p w14:paraId="39DFB1A2" w14:textId="77777777" w:rsidR="000A2709" w:rsidRPr="00FF07A1" w:rsidRDefault="000A2709" w:rsidP="006F491C">
                                  <w:pPr>
                                    <w:spacing w:line="240" w:lineRule="exact"/>
                                    <w:ind w:firstLineChars="0" w:firstLine="0"/>
                                    <w:jc w:val="center"/>
                                    <w:rPr>
                                      <w:rFonts w:cs="Calibri"/>
                                    </w:rPr>
                                  </w:pPr>
                                  <w:r w:rsidRPr="00FF07A1">
                                    <w:rPr>
                                      <w:rFonts w:cs="Calibri" w:hint="eastAsia"/>
                                    </w:rPr>
                                    <w:t>轉出人數</w:t>
                                  </w:r>
                                </w:p>
                              </w:tc>
                              <w:tc>
                                <w:tcPr>
                                  <w:tcW w:w="1503" w:type="dxa"/>
                                  <w:vAlign w:val="center"/>
                                </w:tcPr>
                                <w:p w14:paraId="55AE6FF0" w14:textId="77777777" w:rsidR="000A2709" w:rsidRPr="00FF07A1" w:rsidRDefault="000A2709" w:rsidP="006F491C">
                                  <w:pPr>
                                    <w:spacing w:line="240" w:lineRule="exact"/>
                                    <w:ind w:firstLineChars="0" w:firstLine="0"/>
                                    <w:jc w:val="center"/>
                                    <w:rPr>
                                      <w:rFonts w:cs="Calibri"/>
                                    </w:rPr>
                                  </w:pPr>
                                  <w:r>
                                    <w:rPr>
                                      <w:rFonts w:cs="Calibri" w:hint="eastAsia"/>
                                    </w:rPr>
                                    <w:t>占比</w:t>
                                  </w:r>
                                </w:p>
                              </w:tc>
                            </w:tr>
                            <w:tr w:rsidR="000A2709" w:rsidRPr="00FF07A1" w14:paraId="43AF5510" w14:textId="77777777" w:rsidTr="00E74FA7">
                              <w:trPr>
                                <w:trHeight w:val="340"/>
                                <w:jc w:val="center"/>
                              </w:trPr>
                              <w:tc>
                                <w:tcPr>
                                  <w:tcW w:w="2012" w:type="dxa"/>
                                  <w:vAlign w:val="center"/>
                                </w:tcPr>
                                <w:p w14:paraId="1B13C292" w14:textId="77777777" w:rsidR="000A2709" w:rsidRPr="00FF07A1" w:rsidRDefault="000A2709" w:rsidP="00763A77">
                                  <w:pPr>
                                    <w:spacing w:line="240" w:lineRule="exact"/>
                                    <w:ind w:firstLineChars="0" w:firstLine="0"/>
                                    <w:jc w:val="center"/>
                                    <w:rPr>
                                      <w:rFonts w:cs="Calibri"/>
                                      <w:b/>
                                    </w:rPr>
                                  </w:pPr>
                                  <w:r w:rsidRPr="00FF07A1">
                                    <w:rPr>
                                      <w:rFonts w:cs="Calibri" w:hint="eastAsia"/>
                                      <w:b/>
                                    </w:rPr>
                                    <w:t>合計</w:t>
                                  </w:r>
                                </w:p>
                              </w:tc>
                              <w:tc>
                                <w:tcPr>
                                  <w:tcW w:w="1502" w:type="dxa"/>
                                  <w:tcMar>
                                    <w:right w:w="28" w:type="dxa"/>
                                  </w:tcMar>
                                  <w:vAlign w:val="center"/>
                                </w:tcPr>
                                <w:p w14:paraId="601C0E23" w14:textId="77777777" w:rsidR="000A2709" w:rsidRPr="00452113" w:rsidRDefault="000A2709" w:rsidP="00763A77">
                                  <w:pPr>
                                    <w:spacing w:line="240" w:lineRule="exact"/>
                                    <w:ind w:rightChars="5" w:right="12" w:firstLineChars="0" w:firstLine="0"/>
                                    <w:jc w:val="right"/>
                                    <w:rPr>
                                      <w:rFonts w:cs="Calibri"/>
                                      <w:b/>
                                    </w:rPr>
                                  </w:pPr>
                                  <w:r w:rsidRPr="00452113">
                                    <w:rPr>
                                      <w:rFonts w:cs="Calibri" w:hint="eastAsia"/>
                                      <w:b/>
                                    </w:rPr>
                                    <w:t>140</w:t>
                                  </w:r>
                                </w:p>
                              </w:tc>
                              <w:tc>
                                <w:tcPr>
                                  <w:tcW w:w="1503" w:type="dxa"/>
                                  <w:tcMar>
                                    <w:right w:w="28" w:type="dxa"/>
                                  </w:tcMar>
                                  <w:vAlign w:val="center"/>
                                </w:tcPr>
                                <w:p w14:paraId="2F575046" w14:textId="77777777" w:rsidR="000A2709" w:rsidRPr="00452113" w:rsidRDefault="000A2709" w:rsidP="00763A77">
                                  <w:pPr>
                                    <w:spacing w:line="240" w:lineRule="exact"/>
                                    <w:ind w:rightChars="5" w:right="12" w:firstLineChars="0" w:firstLine="0"/>
                                    <w:jc w:val="right"/>
                                    <w:rPr>
                                      <w:rFonts w:cs="Calibri"/>
                                      <w:b/>
                                    </w:rPr>
                                  </w:pPr>
                                  <w:r w:rsidRPr="00452113">
                                    <w:rPr>
                                      <w:rFonts w:cs="Calibri"/>
                                      <w:b/>
                                    </w:rPr>
                                    <w:t>100.00</w:t>
                                  </w:r>
                                </w:p>
                              </w:tc>
                            </w:tr>
                            <w:tr w:rsidR="000A2709" w:rsidRPr="00FF07A1" w14:paraId="2D87F25E" w14:textId="77777777" w:rsidTr="00E74FA7">
                              <w:trPr>
                                <w:trHeight w:val="340"/>
                                <w:jc w:val="center"/>
                              </w:trPr>
                              <w:tc>
                                <w:tcPr>
                                  <w:tcW w:w="2012" w:type="dxa"/>
                                  <w:vAlign w:val="center"/>
                                </w:tcPr>
                                <w:p w14:paraId="385F132A" w14:textId="77777777" w:rsidR="000A2709" w:rsidRPr="00FF07A1" w:rsidRDefault="000A2709" w:rsidP="00763A77">
                                  <w:pPr>
                                    <w:spacing w:line="240" w:lineRule="exact"/>
                                    <w:ind w:firstLineChars="0" w:firstLine="0"/>
                                    <w:jc w:val="center"/>
                                    <w:rPr>
                                      <w:rFonts w:cs="Calibri"/>
                                    </w:rPr>
                                  </w:pPr>
                                  <w:r w:rsidRPr="00FF07A1">
                                    <w:rPr>
                                      <w:rFonts w:cs="Calibri" w:hint="eastAsia"/>
                                    </w:rPr>
                                    <w:t>專科醫師</w:t>
                                  </w:r>
                                  <w:r>
                                    <w:rPr>
                                      <w:rFonts w:cs="Calibri" w:hint="eastAsia"/>
                                    </w:rPr>
                                    <w:t>人力</w:t>
                                  </w:r>
                                  <w:r w:rsidRPr="00FF07A1">
                                    <w:rPr>
                                      <w:rFonts w:cs="Calibri" w:hint="eastAsia"/>
                                    </w:rPr>
                                    <w:t>問題</w:t>
                                  </w:r>
                                </w:p>
                              </w:tc>
                              <w:tc>
                                <w:tcPr>
                                  <w:tcW w:w="1502" w:type="dxa"/>
                                  <w:tcMar>
                                    <w:right w:w="28" w:type="dxa"/>
                                  </w:tcMar>
                                  <w:vAlign w:val="center"/>
                                </w:tcPr>
                                <w:p w14:paraId="326F0F9F" w14:textId="77777777" w:rsidR="000A2709" w:rsidRPr="00452113" w:rsidRDefault="000A2709" w:rsidP="00763A77">
                                  <w:pPr>
                                    <w:spacing w:line="240" w:lineRule="exact"/>
                                    <w:ind w:rightChars="5" w:right="12" w:firstLineChars="0" w:firstLine="0"/>
                                    <w:jc w:val="right"/>
                                    <w:rPr>
                                      <w:rFonts w:cs="Calibri"/>
                                    </w:rPr>
                                  </w:pPr>
                                  <w:r w:rsidRPr="00452113">
                                    <w:rPr>
                                      <w:rFonts w:cs="Calibri" w:hint="eastAsia"/>
                                    </w:rPr>
                                    <w:t>95</w:t>
                                  </w:r>
                                </w:p>
                              </w:tc>
                              <w:tc>
                                <w:tcPr>
                                  <w:tcW w:w="1503" w:type="dxa"/>
                                  <w:tcMar>
                                    <w:right w:w="28" w:type="dxa"/>
                                  </w:tcMar>
                                  <w:vAlign w:val="center"/>
                                </w:tcPr>
                                <w:p w14:paraId="69B706AC" w14:textId="77777777" w:rsidR="000A2709" w:rsidRPr="00452113" w:rsidRDefault="000A2709" w:rsidP="00763A77">
                                  <w:pPr>
                                    <w:spacing w:line="240" w:lineRule="exact"/>
                                    <w:ind w:rightChars="5" w:right="12" w:firstLineChars="0" w:firstLine="0"/>
                                    <w:jc w:val="right"/>
                                    <w:rPr>
                                      <w:rFonts w:cs="Calibri"/>
                                    </w:rPr>
                                  </w:pPr>
                                  <w:r w:rsidRPr="00452113">
                                    <w:rPr>
                                      <w:rFonts w:cs="Calibri"/>
                                    </w:rPr>
                                    <w:t>67.86</w:t>
                                  </w:r>
                                </w:p>
                              </w:tc>
                            </w:tr>
                            <w:tr w:rsidR="000A2709" w:rsidRPr="00FF07A1" w14:paraId="204BCDF3" w14:textId="77777777" w:rsidTr="00E74FA7">
                              <w:trPr>
                                <w:trHeight w:val="340"/>
                                <w:jc w:val="center"/>
                              </w:trPr>
                              <w:tc>
                                <w:tcPr>
                                  <w:tcW w:w="2012" w:type="dxa"/>
                                  <w:vAlign w:val="center"/>
                                </w:tcPr>
                                <w:p w14:paraId="5369B99E" w14:textId="77777777" w:rsidR="000A2709" w:rsidRPr="00FF07A1" w:rsidRDefault="000A2709" w:rsidP="00763A77">
                                  <w:pPr>
                                    <w:spacing w:line="240" w:lineRule="exact"/>
                                    <w:ind w:rightChars="-19" w:right="-46" w:firstLineChars="0" w:firstLine="0"/>
                                    <w:jc w:val="center"/>
                                    <w:rPr>
                                      <w:rFonts w:cs="Calibri"/>
                                    </w:rPr>
                                  </w:pPr>
                                  <w:r w:rsidRPr="00FF07A1">
                                    <w:rPr>
                                      <w:rFonts w:cs="Calibri" w:hint="eastAsia"/>
                                    </w:rPr>
                                    <w:t>因醫院空間能量不足</w:t>
                                  </w:r>
                                </w:p>
                              </w:tc>
                              <w:tc>
                                <w:tcPr>
                                  <w:tcW w:w="1502" w:type="dxa"/>
                                  <w:tcMar>
                                    <w:right w:w="28" w:type="dxa"/>
                                  </w:tcMar>
                                  <w:vAlign w:val="center"/>
                                </w:tcPr>
                                <w:p w14:paraId="1A02C874" w14:textId="77777777" w:rsidR="000A2709" w:rsidRPr="00452113" w:rsidRDefault="000A2709" w:rsidP="00763A77">
                                  <w:pPr>
                                    <w:spacing w:line="240" w:lineRule="exact"/>
                                    <w:ind w:rightChars="5" w:right="12" w:firstLineChars="0" w:firstLine="0"/>
                                    <w:jc w:val="right"/>
                                    <w:rPr>
                                      <w:rFonts w:cs="Calibri"/>
                                    </w:rPr>
                                  </w:pPr>
                                  <w:r w:rsidRPr="00452113">
                                    <w:rPr>
                                      <w:rFonts w:cs="Calibri" w:hint="eastAsia"/>
                                    </w:rPr>
                                    <w:t>19</w:t>
                                  </w:r>
                                </w:p>
                              </w:tc>
                              <w:tc>
                                <w:tcPr>
                                  <w:tcW w:w="1503" w:type="dxa"/>
                                  <w:tcMar>
                                    <w:right w:w="28" w:type="dxa"/>
                                  </w:tcMar>
                                  <w:vAlign w:val="center"/>
                                </w:tcPr>
                                <w:p w14:paraId="77D0CCC0" w14:textId="77777777" w:rsidR="000A2709" w:rsidRPr="00452113" w:rsidRDefault="000A2709" w:rsidP="00763A77">
                                  <w:pPr>
                                    <w:spacing w:line="240" w:lineRule="exact"/>
                                    <w:ind w:rightChars="5" w:right="12" w:firstLineChars="0" w:firstLine="0"/>
                                    <w:jc w:val="right"/>
                                    <w:rPr>
                                      <w:rFonts w:cs="Calibri"/>
                                    </w:rPr>
                                  </w:pPr>
                                  <w:r w:rsidRPr="00452113">
                                    <w:rPr>
                                      <w:rFonts w:cs="Calibri"/>
                                    </w:rPr>
                                    <w:t>13.57</w:t>
                                  </w:r>
                                </w:p>
                              </w:tc>
                            </w:tr>
                            <w:tr w:rsidR="000A2709" w:rsidRPr="00FF07A1" w14:paraId="34F05361" w14:textId="77777777" w:rsidTr="00E74FA7">
                              <w:trPr>
                                <w:trHeight w:val="340"/>
                                <w:jc w:val="center"/>
                              </w:trPr>
                              <w:tc>
                                <w:tcPr>
                                  <w:tcW w:w="2012" w:type="dxa"/>
                                  <w:vAlign w:val="center"/>
                                </w:tcPr>
                                <w:p w14:paraId="1728A1D8" w14:textId="77777777" w:rsidR="000A2709" w:rsidRPr="00FF07A1" w:rsidRDefault="000A2709" w:rsidP="00763A77">
                                  <w:pPr>
                                    <w:spacing w:line="240" w:lineRule="exact"/>
                                    <w:ind w:firstLineChars="0" w:firstLine="0"/>
                                    <w:jc w:val="center"/>
                                    <w:rPr>
                                      <w:rFonts w:cs="Calibri"/>
                                    </w:rPr>
                                  </w:pPr>
                                  <w:r w:rsidRPr="00FF07A1">
                                    <w:rPr>
                                      <w:rFonts w:cs="Calibri" w:hint="eastAsia"/>
                                    </w:rPr>
                                    <w:t>病人或家屬要求</w:t>
                                  </w:r>
                                </w:p>
                              </w:tc>
                              <w:tc>
                                <w:tcPr>
                                  <w:tcW w:w="1502" w:type="dxa"/>
                                  <w:tcMar>
                                    <w:right w:w="28" w:type="dxa"/>
                                  </w:tcMar>
                                  <w:vAlign w:val="center"/>
                                </w:tcPr>
                                <w:p w14:paraId="0CD5A8A6" w14:textId="77777777" w:rsidR="000A2709" w:rsidRPr="00452113" w:rsidRDefault="000A2709" w:rsidP="00763A77">
                                  <w:pPr>
                                    <w:spacing w:line="240" w:lineRule="exact"/>
                                    <w:ind w:rightChars="5" w:right="12" w:firstLineChars="0" w:firstLine="0"/>
                                    <w:jc w:val="right"/>
                                    <w:rPr>
                                      <w:rFonts w:cs="Calibri"/>
                                    </w:rPr>
                                  </w:pPr>
                                  <w:r w:rsidRPr="00452113">
                                    <w:rPr>
                                      <w:rFonts w:cs="Calibri" w:hint="eastAsia"/>
                                    </w:rPr>
                                    <w:t>22</w:t>
                                  </w:r>
                                </w:p>
                              </w:tc>
                              <w:tc>
                                <w:tcPr>
                                  <w:tcW w:w="1503" w:type="dxa"/>
                                  <w:tcMar>
                                    <w:right w:w="28" w:type="dxa"/>
                                  </w:tcMar>
                                  <w:vAlign w:val="center"/>
                                </w:tcPr>
                                <w:p w14:paraId="7BB39F39" w14:textId="77777777" w:rsidR="000A2709" w:rsidRPr="00452113" w:rsidRDefault="000A2709" w:rsidP="00763A77">
                                  <w:pPr>
                                    <w:spacing w:line="240" w:lineRule="exact"/>
                                    <w:ind w:rightChars="5" w:right="12" w:firstLineChars="0" w:firstLine="0"/>
                                    <w:jc w:val="right"/>
                                    <w:rPr>
                                      <w:rFonts w:cs="Calibri"/>
                                    </w:rPr>
                                  </w:pPr>
                                  <w:r w:rsidRPr="00452113">
                                    <w:rPr>
                                      <w:rFonts w:cs="Calibri"/>
                                    </w:rPr>
                                    <w:t>15.71</w:t>
                                  </w:r>
                                </w:p>
                              </w:tc>
                            </w:tr>
                            <w:tr w:rsidR="000A2709" w:rsidRPr="00FF07A1" w14:paraId="755A29DB" w14:textId="77777777" w:rsidTr="00E74FA7">
                              <w:trPr>
                                <w:trHeight w:val="340"/>
                                <w:jc w:val="center"/>
                              </w:trPr>
                              <w:tc>
                                <w:tcPr>
                                  <w:tcW w:w="2012" w:type="dxa"/>
                                  <w:vAlign w:val="center"/>
                                </w:tcPr>
                                <w:p w14:paraId="02BB8BE1" w14:textId="77777777" w:rsidR="000A2709" w:rsidRPr="00FF07A1" w:rsidRDefault="000A2709" w:rsidP="00163D2F">
                                  <w:pPr>
                                    <w:tabs>
                                      <w:tab w:val="left" w:pos="265"/>
                                      <w:tab w:val="left" w:pos="505"/>
                                    </w:tabs>
                                    <w:spacing w:line="240" w:lineRule="exact"/>
                                    <w:ind w:firstLineChars="0" w:firstLine="0"/>
                                    <w:jc w:val="center"/>
                                    <w:rPr>
                                      <w:rFonts w:cs="Calibri"/>
                                    </w:rPr>
                                  </w:pPr>
                                  <w:r w:rsidRPr="00FF07A1">
                                    <w:rPr>
                                      <w:rFonts w:cs="Calibri" w:hint="eastAsia"/>
                                    </w:rPr>
                                    <w:t>其他特殊原因</w:t>
                                  </w:r>
                                </w:p>
                              </w:tc>
                              <w:tc>
                                <w:tcPr>
                                  <w:tcW w:w="1502" w:type="dxa"/>
                                  <w:tcMar>
                                    <w:right w:w="28" w:type="dxa"/>
                                  </w:tcMar>
                                  <w:vAlign w:val="center"/>
                                </w:tcPr>
                                <w:p w14:paraId="6FF1EFD5" w14:textId="77777777" w:rsidR="000A2709" w:rsidRPr="00452113" w:rsidRDefault="000A2709" w:rsidP="00763A77">
                                  <w:pPr>
                                    <w:spacing w:line="240" w:lineRule="exact"/>
                                    <w:ind w:rightChars="5" w:right="12" w:firstLineChars="0" w:firstLine="0"/>
                                    <w:jc w:val="right"/>
                                    <w:rPr>
                                      <w:rFonts w:cs="Calibri"/>
                                    </w:rPr>
                                  </w:pPr>
                                  <w:r w:rsidRPr="00452113">
                                    <w:rPr>
                                      <w:rFonts w:cs="Calibri" w:hint="eastAsia"/>
                                    </w:rPr>
                                    <w:t>4</w:t>
                                  </w:r>
                                </w:p>
                              </w:tc>
                              <w:tc>
                                <w:tcPr>
                                  <w:tcW w:w="1503" w:type="dxa"/>
                                  <w:tcMar>
                                    <w:right w:w="28" w:type="dxa"/>
                                  </w:tcMar>
                                  <w:vAlign w:val="center"/>
                                </w:tcPr>
                                <w:p w14:paraId="2F8AA7F5" w14:textId="77777777" w:rsidR="000A2709" w:rsidRPr="00452113" w:rsidRDefault="000A2709" w:rsidP="00763A77">
                                  <w:pPr>
                                    <w:spacing w:line="240" w:lineRule="exact"/>
                                    <w:ind w:rightChars="5" w:right="12" w:firstLineChars="0" w:firstLine="0"/>
                                    <w:jc w:val="right"/>
                                    <w:rPr>
                                      <w:rFonts w:cs="Calibri"/>
                                    </w:rPr>
                                  </w:pPr>
                                  <w:r w:rsidRPr="00452113">
                                    <w:rPr>
                                      <w:rFonts w:cs="Calibri"/>
                                    </w:rPr>
                                    <w:t>2.86</w:t>
                                  </w:r>
                                </w:p>
                              </w:tc>
                            </w:tr>
                          </w:tbl>
                          <w:p w14:paraId="1F04BE2E" w14:textId="77777777" w:rsidR="000A2709" w:rsidRPr="00FF07A1" w:rsidRDefault="000A2709" w:rsidP="00E74FA7">
                            <w:pPr>
                              <w:spacing w:line="200" w:lineRule="exact"/>
                              <w:ind w:leftChars="-5" w:left="532" w:hangingChars="302" w:hanging="544"/>
                              <w:rPr>
                                <w:sz w:val="18"/>
                              </w:rPr>
                            </w:pPr>
                            <w:proofErr w:type="gramStart"/>
                            <w:r w:rsidRPr="00FF07A1">
                              <w:rPr>
                                <w:rFonts w:hint="eastAsia"/>
                                <w:sz w:val="18"/>
                              </w:rPr>
                              <w:t>註</w:t>
                            </w:r>
                            <w:proofErr w:type="gramEnd"/>
                            <w:r w:rsidRPr="00FF07A1">
                              <w:rPr>
                                <w:rFonts w:hint="eastAsia"/>
                                <w:sz w:val="18"/>
                              </w:rPr>
                              <w:t>：1.</w:t>
                            </w:r>
                            <w:r w:rsidRPr="00A32DE4">
                              <w:rPr>
                                <w:rFonts w:hint="eastAsia"/>
                                <w:sz w:val="18"/>
                              </w:rPr>
                              <w:t>臺大醫院</w:t>
                            </w:r>
                            <w:r w:rsidRPr="00102B20">
                              <w:rPr>
                                <w:rFonts w:hint="eastAsia"/>
                                <w:sz w:val="18"/>
                              </w:rPr>
                              <w:t>新竹生</w:t>
                            </w:r>
                            <w:proofErr w:type="gramStart"/>
                            <w:r w:rsidRPr="00102B20">
                              <w:rPr>
                                <w:rFonts w:hint="eastAsia"/>
                                <w:sz w:val="18"/>
                              </w:rPr>
                              <w:t>醫</w:t>
                            </w:r>
                            <w:proofErr w:type="gramEnd"/>
                            <w:r w:rsidRPr="00102B20">
                              <w:rPr>
                                <w:rFonts w:hint="eastAsia"/>
                                <w:sz w:val="18"/>
                              </w:rPr>
                              <w:t>園區分院自109年2月12日起提供急診服務，</w:t>
                            </w:r>
                            <w:proofErr w:type="gramStart"/>
                            <w:r w:rsidRPr="00102B20">
                              <w:rPr>
                                <w:rFonts w:hint="eastAsia"/>
                                <w:sz w:val="18"/>
                              </w:rPr>
                              <w:t>爰</w:t>
                            </w:r>
                            <w:proofErr w:type="gramEnd"/>
                            <w:r w:rsidRPr="00102B20">
                              <w:rPr>
                                <w:rFonts w:hint="eastAsia"/>
                                <w:sz w:val="18"/>
                              </w:rPr>
                              <w:t>於109年3月起始有緊急醫療品質指標通報資料。</w:t>
                            </w:r>
                          </w:p>
                          <w:p w14:paraId="1400BBDC" w14:textId="59E6FDD2" w:rsidR="000A2709" w:rsidRPr="00A32DE4" w:rsidRDefault="000A2709" w:rsidP="00E74FA7">
                            <w:pPr>
                              <w:spacing w:line="200" w:lineRule="exact"/>
                              <w:ind w:firstLineChars="221" w:firstLine="362"/>
                              <w:rPr>
                                <w:spacing w:val="-8"/>
                                <w:sz w:val="18"/>
                              </w:rPr>
                            </w:pPr>
                            <w:r w:rsidRPr="00A32DE4">
                              <w:rPr>
                                <w:rFonts w:hint="eastAsia"/>
                                <w:spacing w:val="-8"/>
                                <w:sz w:val="18"/>
                              </w:rPr>
                              <w:t>2.</w:t>
                            </w:r>
                            <w:r w:rsidRPr="00E74FA7">
                              <w:rPr>
                                <w:rFonts w:hint="eastAsia"/>
                                <w:sz w:val="18"/>
                              </w:rPr>
                              <w:t>資料來源：</w:t>
                            </w:r>
                            <w:r w:rsidRPr="00A845B6">
                              <w:rPr>
                                <w:rFonts w:hint="eastAsia"/>
                                <w:spacing w:val="-2"/>
                                <w:sz w:val="18"/>
                              </w:rPr>
                              <w:t>整理自臺大醫院新竹生</w:t>
                            </w:r>
                            <w:proofErr w:type="gramStart"/>
                            <w:r w:rsidRPr="00A845B6">
                              <w:rPr>
                                <w:rFonts w:hint="eastAsia"/>
                                <w:spacing w:val="-2"/>
                                <w:sz w:val="18"/>
                              </w:rPr>
                              <w:t>醫</w:t>
                            </w:r>
                            <w:proofErr w:type="gramEnd"/>
                            <w:r w:rsidRPr="00A845B6">
                              <w:rPr>
                                <w:rFonts w:hint="eastAsia"/>
                                <w:spacing w:val="-2"/>
                                <w:sz w:val="18"/>
                              </w:rPr>
                              <w:t>園區分院提供資料。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3" o:spid="_x0000_s1028" type="#_x0000_t202" style="position:absolute;left:0;text-align:left;margin-left:240pt;margin-top:440.9pt;width:263.95pt;height:201.1pt;z-index:251673088;visibility:visible;mso-wrap-style:square;mso-width-percent:0;mso-height-percent:0;mso-wrap-distance-left:9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" filled="f" stroked="f">
                <v:textbox>
                  <w:txbxContent>
                    <w:p w14:paraId="0F288452" w14:textId="77777777" w:rsidR="000A2709" w:rsidRPr="00AC67E2" w:rsidRDefault="000A2709" w:rsidP="006F491C">
                      <w:pPr>
                        <w:spacing w:line="260" w:lineRule="exact"/>
                        <w:ind w:left="673" w:hangingChars="280" w:hanging="673"/>
                        <w:rPr>
                          <w:rFonts w:cs="Calibri"/>
                          <w:b/>
                        </w:rPr>
                      </w:pPr>
                      <w:r w:rsidRPr="00AC67E2">
                        <w:rPr>
                          <w:rFonts w:cs="Calibri" w:hint="eastAsia"/>
                          <w:b/>
                        </w:rPr>
                        <w:t>表</w:t>
                      </w:r>
                      <w:r>
                        <w:rPr>
                          <w:rFonts w:cs="Calibri" w:hint="eastAsia"/>
                          <w:b/>
                        </w:rPr>
                        <w:t>3</w:t>
                      </w:r>
                      <w:r w:rsidRPr="00AC67E2">
                        <w:rPr>
                          <w:rFonts w:cs="Calibri" w:hint="eastAsia"/>
                          <w:b/>
                        </w:rPr>
                        <w:t xml:space="preserve">　109年3至12月</w:t>
                      </w:r>
                      <w:r w:rsidRPr="00A32DE4">
                        <w:rPr>
                          <w:rFonts w:cs="Calibri" w:hint="eastAsia"/>
                          <w:b/>
                        </w:rPr>
                        <w:t>臺大醫院</w:t>
                      </w:r>
                      <w:r w:rsidRPr="00AC67E2">
                        <w:rPr>
                          <w:rFonts w:cs="Calibri" w:hint="eastAsia"/>
                          <w:b/>
                        </w:rPr>
                        <w:t>新竹生</w:t>
                      </w:r>
                      <w:proofErr w:type="gramStart"/>
                      <w:r w:rsidRPr="00AC67E2">
                        <w:rPr>
                          <w:rFonts w:cs="Calibri" w:hint="eastAsia"/>
                          <w:b/>
                        </w:rPr>
                        <w:t>醫</w:t>
                      </w:r>
                      <w:proofErr w:type="gramEnd"/>
                      <w:r w:rsidRPr="004C16C9">
                        <w:rPr>
                          <w:rFonts w:cs="Calibri" w:hint="eastAsia"/>
                          <w:b/>
                        </w:rPr>
                        <w:t>園區</w:t>
                      </w:r>
                      <w:r w:rsidRPr="00AC67E2">
                        <w:rPr>
                          <w:rFonts w:cs="Calibri" w:hint="eastAsia"/>
                          <w:b/>
                        </w:rPr>
                        <w:t>分院急診病患轉出原因分析</w:t>
                      </w:r>
                    </w:p>
                    <w:p w14:paraId="2068E4AE" w14:textId="77777777" w:rsidR="000A2709" w:rsidRPr="00FF07A1" w:rsidRDefault="000A2709" w:rsidP="00EC7EDD">
                      <w:pPr>
                        <w:spacing w:line="240" w:lineRule="exact"/>
                        <w:ind w:firstLineChars="0" w:firstLine="0"/>
                        <w:jc w:val="right"/>
                        <w:rPr>
                          <w:rFonts w:cs="Calibri"/>
                          <w:spacing w:val="-10"/>
                          <w:sz w:val="20"/>
                        </w:rPr>
                      </w:pPr>
                      <w:r w:rsidRPr="00FF07A1">
                        <w:rPr>
                          <w:rFonts w:cs="Calibri" w:hint="eastAsia"/>
                          <w:spacing w:val="-10"/>
                          <w:sz w:val="20"/>
                        </w:rPr>
                        <w:t>單位：人</w:t>
                      </w:r>
                      <w:r>
                        <w:rPr>
                          <w:rFonts w:cs="Calibri" w:hint="eastAsia"/>
                          <w:spacing w:val="-10"/>
                          <w:sz w:val="20"/>
                        </w:rPr>
                        <w:t>、％</w:t>
                      </w:r>
                    </w:p>
                    <w:tbl>
                      <w:tblPr>
                        <w:tblStyle w:val="15"/>
                        <w:tblW w:w="5017" w:type="dxa"/>
                        <w:jc w:val="center"/>
                        <w:tblInd w:w="130" w:type="dxa"/>
                        <w:tblLook w:val="04A0" w:firstRow="1" w:lastRow="0" w:firstColumn="1" w:lastColumn="0" w:noHBand="0" w:noVBand="1"/>
                      </w:tblPr>
                      <w:tblGrid>
                        <w:gridCol w:w="2012"/>
                        <w:gridCol w:w="1502"/>
                        <w:gridCol w:w="1503"/>
                      </w:tblGrid>
                      <w:tr w:rsidR="000A2709" w:rsidRPr="00FF07A1" w14:paraId="20092D18" w14:textId="77777777" w:rsidTr="00E74FA7">
                        <w:trPr>
                          <w:trHeight w:val="454"/>
                          <w:jc w:val="center"/>
                        </w:trPr>
                        <w:tc>
                          <w:tcPr>
                            <w:tcW w:w="2012" w:type="dxa"/>
                            <w:vAlign w:val="center"/>
                          </w:tcPr>
                          <w:p w14:paraId="7319A519" w14:textId="77777777" w:rsidR="000A2709" w:rsidRPr="00FF07A1" w:rsidRDefault="000A2709" w:rsidP="006F491C">
                            <w:pPr>
                              <w:spacing w:line="240" w:lineRule="exact"/>
                              <w:ind w:firstLineChars="0" w:firstLine="0"/>
                              <w:jc w:val="center"/>
                              <w:rPr>
                                <w:rFonts w:cs="Calibri"/>
                              </w:rPr>
                            </w:pPr>
                            <w:r w:rsidRPr="00FF07A1">
                              <w:rPr>
                                <w:rFonts w:cs="Calibri"/>
                              </w:rPr>
                              <w:t>轉出原因</w:t>
                            </w:r>
                          </w:p>
                        </w:tc>
                        <w:tc>
                          <w:tcPr>
                            <w:tcW w:w="1502" w:type="dxa"/>
                            <w:vAlign w:val="center"/>
                          </w:tcPr>
                          <w:p w14:paraId="39DFB1A2" w14:textId="77777777" w:rsidR="000A2709" w:rsidRPr="00FF07A1" w:rsidRDefault="000A2709" w:rsidP="006F491C">
                            <w:pPr>
                              <w:spacing w:line="240" w:lineRule="exact"/>
                              <w:ind w:firstLineChars="0" w:firstLine="0"/>
                              <w:jc w:val="center"/>
                              <w:rPr>
                                <w:rFonts w:cs="Calibri"/>
                              </w:rPr>
                            </w:pPr>
                            <w:r w:rsidRPr="00FF07A1">
                              <w:rPr>
                                <w:rFonts w:cs="Calibri" w:hint="eastAsia"/>
                              </w:rPr>
                              <w:t>轉出人數</w:t>
                            </w:r>
                          </w:p>
                        </w:tc>
                        <w:tc>
                          <w:tcPr>
                            <w:tcW w:w="1503" w:type="dxa"/>
                            <w:vAlign w:val="center"/>
                          </w:tcPr>
                          <w:p w14:paraId="55AE6FF0" w14:textId="77777777" w:rsidR="000A2709" w:rsidRPr="00FF07A1" w:rsidRDefault="000A2709" w:rsidP="006F491C">
                            <w:pPr>
                              <w:spacing w:line="240" w:lineRule="exact"/>
                              <w:ind w:firstLineChars="0" w:firstLine="0"/>
                              <w:jc w:val="center"/>
                              <w:rPr>
                                <w:rFonts w:cs="Calibri"/>
                              </w:rPr>
                            </w:pPr>
                            <w:r>
                              <w:rPr>
                                <w:rFonts w:cs="Calibri" w:hint="eastAsia"/>
                              </w:rPr>
                              <w:t>占比</w:t>
                            </w:r>
                          </w:p>
                        </w:tc>
                      </w:tr>
                      <w:tr w:rsidR="000A2709" w:rsidRPr="00FF07A1" w14:paraId="43AF5510" w14:textId="77777777" w:rsidTr="00E74FA7">
                        <w:trPr>
                          <w:trHeight w:val="340"/>
                          <w:jc w:val="center"/>
                        </w:trPr>
                        <w:tc>
                          <w:tcPr>
                            <w:tcW w:w="2012" w:type="dxa"/>
                            <w:vAlign w:val="center"/>
                          </w:tcPr>
                          <w:p w14:paraId="1B13C292" w14:textId="77777777" w:rsidR="000A2709" w:rsidRPr="00FF07A1" w:rsidRDefault="000A2709" w:rsidP="00763A77">
                            <w:pPr>
                              <w:spacing w:line="240" w:lineRule="exact"/>
                              <w:ind w:firstLineChars="0" w:firstLine="0"/>
                              <w:jc w:val="center"/>
                              <w:rPr>
                                <w:rFonts w:cs="Calibri"/>
                                <w:b/>
                              </w:rPr>
                            </w:pPr>
                            <w:r w:rsidRPr="00FF07A1">
                              <w:rPr>
                                <w:rFonts w:cs="Calibri" w:hint="eastAsia"/>
                                <w:b/>
                              </w:rPr>
                              <w:t>合計</w:t>
                            </w:r>
                          </w:p>
                        </w:tc>
                        <w:tc>
                          <w:tcPr>
                            <w:tcW w:w="1502" w:type="dxa"/>
                            <w:tcMar>
                              <w:right w:w="28" w:type="dxa"/>
                            </w:tcMar>
                            <w:vAlign w:val="center"/>
                          </w:tcPr>
                          <w:p w14:paraId="601C0E23" w14:textId="77777777" w:rsidR="000A2709" w:rsidRPr="00452113" w:rsidRDefault="000A2709" w:rsidP="00763A77">
                            <w:pPr>
                              <w:spacing w:line="240" w:lineRule="exact"/>
                              <w:ind w:rightChars="5" w:right="12" w:firstLineChars="0" w:firstLine="0"/>
                              <w:jc w:val="right"/>
                              <w:rPr>
                                <w:rFonts w:cs="Calibri"/>
                                <w:b/>
                              </w:rPr>
                            </w:pPr>
                            <w:r w:rsidRPr="00452113">
                              <w:rPr>
                                <w:rFonts w:cs="Calibri" w:hint="eastAsia"/>
                                <w:b/>
                              </w:rPr>
                              <w:t>140</w:t>
                            </w:r>
                          </w:p>
                        </w:tc>
                        <w:tc>
                          <w:tcPr>
                            <w:tcW w:w="1503" w:type="dxa"/>
                            <w:tcMar>
                              <w:right w:w="28" w:type="dxa"/>
                            </w:tcMar>
                            <w:vAlign w:val="center"/>
                          </w:tcPr>
                          <w:p w14:paraId="2F575046" w14:textId="77777777" w:rsidR="000A2709" w:rsidRPr="00452113" w:rsidRDefault="000A2709" w:rsidP="00763A77">
                            <w:pPr>
                              <w:spacing w:line="240" w:lineRule="exact"/>
                              <w:ind w:rightChars="5" w:right="12" w:firstLineChars="0" w:firstLine="0"/>
                              <w:jc w:val="right"/>
                              <w:rPr>
                                <w:rFonts w:cs="Calibri"/>
                                <w:b/>
                              </w:rPr>
                            </w:pPr>
                            <w:r w:rsidRPr="00452113">
                              <w:rPr>
                                <w:rFonts w:cs="Calibri"/>
                                <w:b/>
                              </w:rPr>
                              <w:t>100.00</w:t>
                            </w:r>
                          </w:p>
                        </w:tc>
                      </w:tr>
                      <w:tr w:rsidR="000A2709" w:rsidRPr="00FF07A1" w14:paraId="2D87F25E" w14:textId="77777777" w:rsidTr="00E74FA7">
                        <w:trPr>
                          <w:trHeight w:val="340"/>
                          <w:jc w:val="center"/>
                        </w:trPr>
                        <w:tc>
                          <w:tcPr>
                            <w:tcW w:w="2012" w:type="dxa"/>
                            <w:vAlign w:val="center"/>
                          </w:tcPr>
                          <w:p w14:paraId="385F132A" w14:textId="77777777" w:rsidR="000A2709" w:rsidRPr="00FF07A1" w:rsidRDefault="000A2709" w:rsidP="00763A77">
                            <w:pPr>
                              <w:spacing w:line="240" w:lineRule="exact"/>
                              <w:ind w:firstLineChars="0" w:firstLine="0"/>
                              <w:jc w:val="center"/>
                              <w:rPr>
                                <w:rFonts w:cs="Calibri"/>
                              </w:rPr>
                            </w:pPr>
                            <w:r w:rsidRPr="00FF07A1">
                              <w:rPr>
                                <w:rFonts w:cs="Calibri" w:hint="eastAsia"/>
                              </w:rPr>
                              <w:t>專科醫師</w:t>
                            </w:r>
                            <w:r>
                              <w:rPr>
                                <w:rFonts w:cs="Calibri" w:hint="eastAsia"/>
                              </w:rPr>
                              <w:t>人力</w:t>
                            </w:r>
                            <w:r w:rsidRPr="00FF07A1">
                              <w:rPr>
                                <w:rFonts w:cs="Calibri" w:hint="eastAsia"/>
                              </w:rPr>
                              <w:t>問題</w:t>
                            </w:r>
                          </w:p>
                        </w:tc>
                        <w:tc>
                          <w:tcPr>
                            <w:tcW w:w="1502" w:type="dxa"/>
                            <w:tcMar>
                              <w:right w:w="28" w:type="dxa"/>
                            </w:tcMar>
                            <w:vAlign w:val="center"/>
                          </w:tcPr>
                          <w:p w14:paraId="326F0F9F" w14:textId="77777777" w:rsidR="000A2709" w:rsidRPr="00452113" w:rsidRDefault="000A2709" w:rsidP="00763A77">
                            <w:pPr>
                              <w:spacing w:line="240" w:lineRule="exact"/>
                              <w:ind w:rightChars="5" w:right="12" w:firstLineChars="0" w:firstLine="0"/>
                              <w:jc w:val="right"/>
                              <w:rPr>
                                <w:rFonts w:cs="Calibri"/>
                              </w:rPr>
                            </w:pPr>
                            <w:r w:rsidRPr="00452113">
                              <w:rPr>
                                <w:rFonts w:cs="Calibri" w:hint="eastAsia"/>
                              </w:rPr>
                              <w:t>95</w:t>
                            </w:r>
                          </w:p>
                        </w:tc>
                        <w:tc>
                          <w:tcPr>
                            <w:tcW w:w="1503" w:type="dxa"/>
                            <w:tcMar>
                              <w:right w:w="28" w:type="dxa"/>
                            </w:tcMar>
                            <w:vAlign w:val="center"/>
                          </w:tcPr>
                          <w:p w14:paraId="69B706AC" w14:textId="77777777" w:rsidR="000A2709" w:rsidRPr="00452113" w:rsidRDefault="000A2709" w:rsidP="00763A77">
                            <w:pPr>
                              <w:spacing w:line="240" w:lineRule="exact"/>
                              <w:ind w:rightChars="5" w:right="12" w:firstLineChars="0" w:firstLine="0"/>
                              <w:jc w:val="right"/>
                              <w:rPr>
                                <w:rFonts w:cs="Calibri"/>
                              </w:rPr>
                            </w:pPr>
                            <w:r w:rsidRPr="00452113">
                              <w:rPr>
                                <w:rFonts w:cs="Calibri"/>
                              </w:rPr>
                              <w:t>67.86</w:t>
                            </w:r>
                          </w:p>
                        </w:tc>
                      </w:tr>
                      <w:tr w:rsidR="000A2709" w:rsidRPr="00FF07A1" w14:paraId="204BCDF3" w14:textId="77777777" w:rsidTr="00E74FA7">
                        <w:trPr>
                          <w:trHeight w:val="340"/>
                          <w:jc w:val="center"/>
                        </w:trPr>
                        <w:tc>
                          <w:tcPr>
                            <w:tcW w:w="2012" w:type="dxa"/>
                            <w:vAlign w:val="center"/>
                          </w:tcPr>
                          <w:p w14:paraId="5369B99E" w14:textId="77777777" w:rsidR="000A2709" w:rsidRPr="00FF07A1" w:rsidRDefault="000A2709" w:rsidP="00763A77">
                            <w:pPr>
                              <w:spacing w:line="240" w:lineRule="exact"/>
                              <w:ind w:rightChars="-19" w:right="-46" w:firstLineChars="0" w:firstLine="0"/>
                              <w:jc w:val="center"/>
                              <w:rPr>
                                <w:rFonts w:cs="Calibri"/>
                              </w:rPr>
                            </w:pPr>
                            <w:r w:rsidRPr="00FF07A1">
                              <w:rPr>
                                <w:rFonts w:cs="Calibri" w:hint="eastAsia"/>
                              </w:rPr>
                              <w:t>因醫院空間能量不足</w:t>
                            </w:r>
                          </w:p>
                        </w:tc>
                        <w:tc>
                          <w:tcPr>
                            <w:tcW w:w="1502" w:type="dxa"/>
                            <w:tcMar>
                              <w:right w:w="28" w:type="dxa"/>
                            </w:tcMar>
                            <w:vAlign w:val="center"/>
                          </w:tcPr>
                          <w:p w14:paraId="1A02C874" w14:textId="77777777" w:rsidR="000A2709" w:rsidRPr="00452113" w:rsidRDefault="000A2709" w:rsidP="00763A77">
                            <w:pPr>
                              <w:spacing w:line="240" w:lineRule="exact"/>
                              <w:ind w:rightChars="5" w:right="12" w:firstLineChars="0" w:firstLine="0"/>
                              <w:jc w:val="right"/>
                              <w:rPr>
                                <w:rFonts w:cs="Calibri"/>
                              </w:rPr>
                            </w:pPr>
                            <w:r w:rsidRPr="00452113">
                              <w:rPr>
                                <w:rFonts w:cs="Calibri" w:hint="eastAsia"/>
                              </w:rPr>
                              <w:t>19</w:t>
                            </w:r>
                          </w:p>
                        </w:tc>
                        <w:tc>
                          <w:tcPr>
                            <w:tcW w:w="1503" w:type="dxa"/>
                            <w:tcMar>
                              <w:right w:w="28" w:type="dxa"/>
                            </w:tcMar>
                            <w:vAlign w:val="center"/>
                          </w:tcPr>
                          <w:p w14:paraId="77D0CCC0" w14:textId="77777777" w:rsidR="000A2709" w:rsidRPr="00452113" w:rsidRDefault="000A2709" w:rsidP="00763A77">
                            <w:pPr>
                              <w:spacing w:line="240" w:lineRule="exact"/>
                              <w:ind w:rightChars="5" w:right="12" w:firstLineChars="0" w:firstLine="0"/>
                              <w:jc w:val="right"/>
                              <w:rPr>
                                <w:rFonts w:cs="Calibri"/>
                              </w:rPr>
                            </w:pPr>
                            <w:r w:rsidRPr="00452113">
                              <w:rPr>
                                <w:rFonts w:cs="Calibri"/>
                              </w:rPr>
                              <w:t>13.57</w:t>
                            </w:r>
                          </w:p>
                        </w:tc>
                      </w:tr>
                      <w:tr w:rsidR="000A2709" w:rsidRPr="00FF07A1" w14:paraId="34F05361" w14:textId="77777777" w:rsidTr="00E74FA7">
                        <w:trPr>
                          <w:trHeight w:val="340"/>
                          <w:jc w:val="center"/>
                        </w:trPr>
                        <w:tc>
                          <w:tcPr>
                            <w:tcW w:w="2012" w:type="dxa"/>
                            <w:vAlign w:val="center"/>
                          </w:tcPr>
                          <w:p w14:paraId="1728A1D8" w14:textId="77777777" w:rsidR="000A2709" w:rsidRPr="00FF07A1" w:rsidRDefault="000A2709" w:rsidP="00763A77">
                            <w:pPr>
                              <w:spacing w:line="240" w:lineRule="exact"/>
                              <w:ind w:firstLineChars="0" w:firstLine="0"/>
                              <w:jc w:val="center"/>
                              <w:rPr>
                                <w:rFonts w:cs="Calibri"/>
                              </w:rPr>
                            </w:pPr>
                            <w:r w:rsidRPr="00FF07A1">
                              <w:rPr>
                                <w:rFonts w:cs="Calibri" w:hint="eastAsia"/>
                              </w:rPr>
                              <w:t>病人或家屬要求</w:t>
                            </w:r>
                          </w:p>
                        </w:tc>
                        <w:tc>
                          <w:tcPr>
                            <w:tcW w:w="1502" w:type="dxa"/>
                            <w:tcMar>
                              <w:right w:w="28" w:type="dxa"/>
                            </w:tcMar>
                            <w:vAlign w:val="center"/>
                          </w:tcPr>
                          <w:p w14:paraId="0CD5A8A6" w14:textId="77777777" w:rsidR="000A2709" w:rsidRPr="00452113" w:rsidRDefault="000A2709" w:rsidP="00763A77">
                            <w:pPr>
                              <w:spacing w:line="240" w:lineRule="exact"/>
                              <w:ind w:rightChars="5" w:right="12" w:firstLineChars="0" w:firstLine="0"/>
                              <w:jc w:val="right"/>
                              <w:rPr>
                                <w:rFonts w:cs="Calibri"/>
                              </w:rPr>
                            </w:pPr>
                            <w:r w:rsidRPr="00452113">
                              <w:rPr>
                                <w:rFonts w:cs="Calibri" w:hint="eastAsia"/>
                              </w:rPr>
                              <w:t>22</w:t>
                            </w:r>
                          </w:p>
                        </w:tc>
                        <w:tc>
                          <w:tcPr>
                            <w:tcW w:w="1503" w:type="dxa"/>
                            <w:tcMar>
                              <w:right w:w="28" w:type="dxa"/>
                            </w:tcMar>
                            <w:vAlign w:val="center"/>
                          </w:tcPr>
                          <w:p w14:paraId="7BB39F39" w14:textId="77777777" w:rsidR="000A2709" w:rsidRPr="00452113" w:rsidRDefault="000A2709" w:rsidP="00763A77">
                            <w:pPr>
                              <w:spacing w:line="240" w:lineRule="exact"/>
                              <w:ind w:rightChars="5" w:right="12" w:firstLineChars="0" w:firstLine="0"/>
                              <w:jc w:val="right"/>
                              <w:rPr>
                                <w:rFonts w:cs="Calibri"/>
                              </w:rPr>
                            </w:pPr>
                            <w:r w:rsidRPr="00452113">
                              <w:rPr>
                                <w:rFonts w:cs="Calibri"/>
                              </w:rPr>
                              <w:t>15.71</w:t>
                            </w:r>
                          </w:p>
                        </w:tc>
                      </w:tr>
                      <w:tr w:rsidR="000A2709" w:rsidRPr="00FF07A1" w14:paraId="755A29DB" w14:textId="77777777" w:rsidTr="00E74FA7">
                        <w:trPr>
                          <w:trHeight w:val="340"/>
                          <w:jc w:val="center"/>
                        </w:trPr>
                        <w:tc>
                          <w:tcPr>
                            <w:tcW w:w="2012" w:type="dxa"/>
                            <w:vAlign w:val="center"/>
                          </w:tcPr>
                          <w:p w14:paraId="02BB8BE1" w14:textId="77777777" w:rsidR="000A2709" w:rsidRPr="00FF07A1" w:rsidRDefault="000A2709" w:rsidP="00163D2F">
                            <w:pPr>
                              <w:tabs>
                                <w:tab w:val="left" w:pos="265"/>
                                <w:tab w:val="left" w:pos="505"/>
                              </w:tabs>
                              <w:spacing w:line="240" w:lineRule="exact"/>
                              <w:ind w:firstLineChars="0" w:firstLine="0"/>
                              <w:jc w:val="center"/>
                              <w:rPr>
                                <w:rFonts w:cs="Calibri"/>
                              </w:rPr>
                            </w:pPr>
                            <w:r w:rsidRPr="00FF07A1">
                              <w:rPr>
                                <w:rFonts w:cs="Calibri" w:hint="eastAsia"/>
                              </w:rPr>
                              <w:t>其他特殊原因</w:t>
                            </w:r>
                          </w:p>
                        </w:tc>
                        <w:tc>
                          <w:tcPr>
                            <w:tcW w:w="1502" w:type="dxa"/>
                            <w:tcMar>
                              <w:right w:w="28" w:type="dxa"/>
                            </w:tcMar>
                            <w:vAlign w:val="center"/>
                          </w:tcPr>
                          <w:p w14:paraId="6FF1EFD5" w14:textId="77777777" w:rsidR="000A2709" w:rsidRPr="00452113" w:rsidRDefault="000A2709" w:rsidP="00763A77">
                            <w:pPr>
                              <w:spacing w:line="240" w:lineRule="exact"/>
                              <w:ind w:rightChars="5" w:right="12" w:firstLineChars="0" w:firstLine="0"/>
                              <w:jc w:val="right"/>
                              <w:rPr>
                                <w:rFonts w:cs="Calibri"/>
                              </w:rPr>
                            </w:pPr>
                            <w:r w:rsidRPr="00452113">
                              <w:rPr>
                                <w:rFonts w:cs="Calibri" w:hint="eastAsia"/>
                              </w:rPr>
                              <w:t>4</w:t>
                            </w:r>
                          </w:p>
                        </w:tc>
                        <w:tc>
                          <w:tcPr>
                            <w:tcW w:w="1503" w:type="dxa"/>
                            <w:tcMar>
                              <w:right w:w="28" w:type="dxa"/>
                            </w:tcMar>
                            <w:vAlign w:val="center"/>
                          </w:tcPr>
                          <w:p w14:paraId="2F8AA7F5" w14:textId="77777777" w:rsidR="000A2709" w:rsidRPr="00452113" w:rsidRDefault="000A2709" w:rsidP="00763A77">
                            <w:pPr>
                              <w:spacing w:line="240" w:lineRule="exact"/>
                              <w:ind w:rightChars="5" w:right="12" w:firstLineChars="0" w:firstLine="0"/>
                              <w:jc w:val="right"/>
                              <w:rPr>
                                <w:rFonts w:cs="Calibri"/>
                              </w:rPr>
                            </w:pPr>
                            <w:r w:rsidRPr="00452113">
                              <w:rPr>
                                <w:rFonts w:cs="Calibri"/>
                              </w:rPr>
                              <w:t>2.86</w:t>
                            </w:r>
                          </w:p>
                        </w:tc>
                      </w:tr>
                    </w:tbl>
                    <w:p w14:paraId="1F04BE2E" w14:textId="77777777" w:rsidR="000A2709" w:rsidRPr="00FF07A1" w:rsidRDefault="000A2709" w:rsidP="00E74FA7">
                      <w:pPr>
                        <w:spacing w:line="200" w:lineRule="exact"/>
                        <w:ind w:leftChars="-5" w:left="532" w:hangingChars="302" w:hanging="544"/>
                        <w:rPr>
                          <w:sz w:val="18"/>
                        </w:rPr>
                      </w:pPr>
                      <w:proofErr w:type="gramStart"/>
                      <w:r w:rsidRPr="00FF07A1">
                        <w:rPr>
                          <w:rFonts w:hint="eastAsia"/>
                          <w:sz w:val="18"/>
                        </w:rPr>
                        <w:t>註</w:t>
                      </w:r>
                      <w:proofErr w:type="gramEnd"/>
                      <w:r w:rsidRPr="00FF07A1">
                        <w:rPr>
                          <w:rFonts w:hint="eastAsia"/>
                          <w:sz w:val="18"/>
                        </w:rPr>
                        <w:t>：1.</w:t>
                      </w:r>
                      <w:r w:rsidRPr="00A32DE4">
                        <w:rPr>
                          <w:rFonts w:hint="eastAsia"/>
                          <w:sz w:val="18"/>
                        </w:rPr>
                        <w:t>臺大醫院</w:t>
                      </w:r>
                      <w:r w:rsidRPr="00102B20">
                        <w:rPr>
                          <w:rFonts w:hint="eastAsia"/>
                          <w:sz w:val="18"/>
                        </w:rPr>
                        <w:t>新竹生</w:t>
                      </w:r>
                      <w:proofErr w:type="gramStart"/>
                      <w:r w:rsidRPr="00102B20">
                        <w:rPr>
                          <w:rFonts w:hint="eastAsia"/>
                          <w:sz w:val="18"/>
                        </w:rPr>
                        <w:t>醫</w:t>
                      </w:r>
                      <w:proofErr w:type="gramEnd"/>
                      <w:r w:rsidRPr="00102B20">
                        <w:rPr>
                          <w:rFonts w:hint="eastAsia"/>
                          <w:sz w:val="18"/>
                        </w:rPr>
                        <w:t>園區分院自109年2月12日起提供急診服務，</w:t>
                      </w:r>
                      <w:proofErr w:type="gramStart"/>
                      <w:r w:rsidRPr="00102B20">
                        <w:rPr>
                          <w:rFonts w:hint="eastAsia"/>
                          <w:sz w:val="18"/>
                        </w:rPr>
                        <w:t>爰</w:t>
                      </w:r>
                      <w:proofErr w:type="gramEnd"/>
                      <w:r w:rsidRPr="00102B20">
                        <w:rPr>
                          <w:rFonts w:hint="eastAsia"/>
                          <w:sz w:val="18"/>
                        </w:rPr>
                        <w:t>於109年3月起始有緊急醫療品質指標通報資料。</w:t>
                      </w:r>
                    </w:p>
                    <w:p w14:paraId="1400BBDC" w14:textId="59E6FDD2" w:rsidR="000A2709" w:rsidRPr="00A32DE4" w:rsidRDefault="000A2709" w:rsidP="00E74FA7">
                      <w:pPr>
                        <w:spacing w:line="200" w:lineRule="exact"/>
                        <w:ind w:firstLineChars="221" w:firstLine="362"/>
                        <w:rPr>
                          <w:spacing w:val="-8"/>
                          <w:sz w:val="18"/>
                        </w:rPr>
                      </w:pPr>
                      <w:r w:rsidRPr="00A32DE4">
                        <w:rPr>
                          <w:rFonts w:hint="eastAsia"/>
                          <w:spacing w:val="-8"/>
                          <w:sz w:val="18"/>
                        </w:rPr>
                        <w:t>2.</w:t>
                      </w:r>
                      <w:r w:rsidRPr="00E74FA7">
                        <w:rPr>
                          <w:rFonts w:hint="eastAsia"/>
                          <w:sz w:val="18"/>
                        </w:rPr>
                        <w:t>資料來源：</w:t>
                      </w:r>
                      <w:r w:rsidRPr="00A845B6">
                        <w:rPr>
                          <w:rFonts w:hint="eastAsia"/>
                          <w:spacing w:val="-2"/>
                          <w:sz w:val="18"/>
                        </w:rPr>
                        <w:t>整理自臺大醫院新竹生</w:t>
                      </w:r>
                      <w:proofErr w:type="gramStart"/>
                      <w:r w:rsidRPr="00A845B6">
                        <w:rPr>
                          <w:rFonts w:hint="eastAsia"/>
                          <w:spacing w:val="-2"/>
                          <w:sz w:val="18"/>
                        </w:rPr>
                        <w:t>醫</w:t>
                      </w:r>
                      <w:proofErr w:type="gramEnd"/>
                      <w:r w:rsidRPr="00A845B6">
                        <w:rPr>
                          <w:rFonts w:hint="eastAsia"/>
                          <w:spacing w:val="-2"/>
                          <w:sz w:val="18"/>
                        </w:rPr>
                        <w:t>園區分院提供資料。</w:t>
                      </w:r>
                    </w:p>
                  </w:txbxContent>
                </v:textbox>
                <w10:wrap type="square"/>
              </v:shape>
            </w:pict>
          </mc:Fallback>
        </mc:AlternateContent>
      </w:r>
      <w:r w:rsidRPr="009C0F13">
        <w:rPr>
          <w:rFonts w:hint="eastAsia"/>
        </w:rPr>
        <w:t>餘元，營運成效欠佳</w:t>
      </w:r>
      <w:r w:rsidR="000A29D8" w:rsidRPr="009C0F13">
        <w:rPr>
          <w:rFonts w:hint="eastAsia"/>
        </w:rPr>
        <w:t>，</w:t>
      </w:r>
      <w:r w:rsidRPr="009C0F13">
        <w:rPr>
          <w:rFonts w:hint="eastAsia"/>
        </w:rPr>
        <w:t>經函請臺大醫院</w:t>
      </w:r>
      <w:r w:rsidRPr="009C0F13">
        <w:t>妥謀有效對策因應</w:t>
      </w:r>
      <w:r w:rsidRPr="009C0F13">
        <w:rPr>
          <w:rFonts w:hint="eastAsia"/>
        </w:rPr>
        <w:t>。據復：</w:t>
      </w:r>
      <w:bookmarkEnd w:id="3"/>
      <w:r w:rsidRPr="009C0F13">
        <w:rPr>
          <w:rFonts w:hint="eastAsia"/>
        </w:rPr>
        <w:t>將</w:t>
      </w:r>
      <w:r w:rsidRPr="009C0F13">
        <w:rPr>
          <w:rFonts w:hint="eastAsia"/>
          <w:bCs/>
        </w:rPr>
        <w:t>積極</w:t>
      </w:r>
      <w:r w:rsidR="00431FA7" w:rsidRPr="009C0F13">
        <w:rPr>
          <w:rFonts w:hint="eastAsia"/>
          <w:bCs/>
        </w:rPr>
        <w:t>招募</w:t>
      </w:r>
      <w:r w:rsidRPr="009C0F13">
        <w:rPr>
          <w:rFonts w:hint="eastAsia"/>
          <w:bCs/>
        </w:rPr>
        <w:t>人力，並請儀器設備</w:t>
      </w:r>
      <w:r w:rsidR="00431FA7" w:rsidRPr="009C0F13">
        <w:rPr>
          <w:rFonts w:hint="eastAsia"/>
          <w:bCs/>
        </w:rPr>
        <w:t>需求</w:t>
      </w:r>
      <w:r w:rsidRPr="009C0F13">
        <w:rPr>
          <w:rFonts w:hint="eastAsia"/>
          <w:bCs/>
        </w:rPr>
        <w:t>單位提早請購，暨持續拓展醫療業務，另</w:t>
      </w:r>
      <w:r w:rsidR="009E5B10" w:rsidRPr="009C0F13">
        <w:rPr>
          <w:rFonts w:hint="eastAsia"/>
          <w:bCs/>
        </w:rPr>
        <w:t>於</w:t>
      </w:r>
      <w:proofErr w:type="gramStart"/>
      <w:r w:rsidRPr="009C0F13">
        <w:rPr>
          <w:bCs/>
        </w:rPr>
        <w:t>110</w:t>
      </w:r>
      <w:proofErr w:type="gramEnd"/>
      <w:r w:rsidRPr="009C0F13">
        <w:rPr>
          <w:bCs/>
        </w:rPr>
        <w:t>年</w:t>
      </w:r>
      <w:r w:rsidRPr="009C0F13">
        <w:rPr>
          <w:rFonts w:hint="eastAsia"/>
          <w:bCs/>
        </w:rPr>
        <w:t>度臺大醫院新竹、竹東及新竹生</w:t>
      </w:r>
      <w:proofErr w:type="gramStart"/>
      <w:r w:rsidRPr="009C0F13">
        <w:rPr>
          <w:rFonts w:hint="eastAsia"/>
          <w:bCs/>
        </w:rPr>
        <w:t>醫</w:t>
      </w:r>
      <w:proofErr w:type="gramEnd"/>
      <w:r w:rsidRPr="009C0F13">
        <w:rPr>
          <w:rFonts w:hint="eastAsia"/>
          <w:bCs/>
        </w:rPr>
        <w:t>園區等</w:t>
      </w:r>
      <w:r w:rsidRPr="009C0F13">
        <w:rPr>
          <w:bCs/>
        </w:rPr>
        <w:t>3家分院整</w:t>
      </w:r>
      <w:proofErr w:type="gramStart"/>
      <w:r w:rsidRPr="009C0F13">
        <w:rPr>
          <w:bCs/>
        </w:rPr>
        <w:t>併</w:t>
      </w:r>
      <w:proofErr w:type="gramEnd"/>
      <w:r w:rsidRPr="009C0F13">
        <w:rPr>
          <w:bCs/>
        </w:rPr>
        <w:t>為</w:t>
      </w:r>
      <w:r w:rsidRPr="009C0F13">
        <w:rPr>
          <w:rFonts w:hint="eastAsia"/>
          <w:bCs/>
        </w:rPr>
        <w:t>臺大醫院</w:t>
      </w:r>
      <w:r w:rsidRPr="009C0F13">
        <w:rPr>
          <w:bCs/>
        </w:rPr>
        <w:t>新竹臺大分院</w:t>
      </w:r>
      <w:r w:rsidR="00431FA7" w:rsidRPr="009C0F13">
        <w:rPr>
          <w:rFonts w:hint="eastAsia"/>
          <w:bCs/>
        </w:rPr>
        <w:t>，透過醫療資源整合與共享，增加</w:t>
      </w:r>
      <w:r w:rsidRPr="009C0F13">
        <w:rPr>
          <w:rFonts w:hint="eastAsia"/>
          <w:bCs/>
        </w:rPr>
        <w:t>急重症醫療服務量能，</w:t>
      </w:r>
      <w:r w:rsidR="003868B7" w:rsidRPr="009C0F13">
        <w:rPr>
          <w:rFonts w:hint="eastAsia"/>
          <w:bCs/>
        </w:rPr>
        <w:t>以</w:t>
      </w:r>
      <w:r w:rsidRPr="009C0F13">
        <w:rPr>
          <w:rFonts w:hint="eastAsia"/>
          <w:bCs/>
        </w:rPr>
        <w:t>提升營運績效。</w:t>
      </w:r>
    </w:p>
    <w:p w14:paraId="2564A05A" w14:textId="6355355A" w:rsidR="0048157E" w:rsidRPr="009C0F13" w:rsidRDefault="0048157E" w:rsidP="007546EF">
      <w:pPr>
        <w:pStyle w:val="3012"/>
        <w:ind w:firstLine="480"/>
        <w:rPr>
          <w:color w:val="auto"/>
        </w:rPr>
      </w:pPr>
      <w:r w:rsidRPr="009C0F13">
        <w:rPr>
          <w:rFonts w:hint="eastAsia"/>
          <w:color w:val="auto"/>
        </w:rPr>
        <w:t>茲將該基金收支餘</w:t>
      </w:r>
      <w:proofErr w:type="gramStart"/>
      <w:r w:rsidRPr="009C0F13">
        <w:rPr>
          <w:rFonts w:hint="eastAsia"/>
          <w:color w:val="auto"/>
        </w:rPr>
        <w:t>絀</w:t>
      </w:r>
      <w:proofErr w:type="gramEnd"/>
      <w:r w:rsidRPr="009C0F13">
        <w:rPr>
          <w:rFonts w:hint="eastAsia"/>
          <w:color w:val="auto"/>
        </w:rPr>
        <w:t>與餘</w:t>
      </w:r>
      <w:proofErr w:type="gramStart"/>
      <w:r w:rsidRPr="009C0F13">
        <w:rPr>
          <w:rFonts w:hint="eastAsia"/>
          <w:color w:val="auto"/>
        </w:rPr>
        <w:t>絀</w:t>
      </w:r>
      <w:proofErr w:type="gramEnd"/>
      <w:r w:rsidRPr="009C0F13">
        <w:rPr>
          <w:rFonts w:hint="eastAsia"/>
          <w:color w:val="auto"/>
        </w:rPr>
        <w:t>撥補之審定，餘</w:t>
      </w:r>
      <w:proofErr w:type="gramStart"/>
      <w:r w:rsidRPr="009C0F13">
        <w:rPr>
          <w:rFonts w:hint="eastAsia"/>
          <w:color w:val="auto"/>
        </w:rPr>
        <w:t>絀</w:t>
      </w:r>
      <w:proofErr w:type="gramEnd"/>
      <w:r w:rsidRPr="009C0F13">
        <w:rPr>
          <w:rFonts w:hint="eastAsia"/>
          <w:color w:val="auto"/>
        </w:rPr>
        <w:t>審定後現金流量及資產負債狀況，暨所屬分預算收支餘</w:t>
      </w:r>
      <w:proofErr w:type="gramStart"/>
      <w:r w:rsidRPr="009C0F13">
        <w:rPr>
          <w:rFonts w:hint="eastAsia"/>
          <w:color w:val="auto"/>
        </w:rPr>
        <w:t>絀</w:t>
      </w:r>
      <w:proofErr w:type="gramEnd"/>
      <w:r w:rsidRPr="009C0F13">
        <w:rPr>
          <w:rFonts w:hint="eastAsia"/>
          <w:color w:val="auto"/>
        </w:rPr>
        <w:t>概況，分別列表如次：</w:t>
      </w:r>
    </w:p>
    <w:p w14:paraId="01E53004" w14:textId="77777777" w:rsidR="005D1CFC" w:rsidRDefault="005D1CFC" w:rsidP="00484368">
      <w:pPr>
        <w:spacing w:line="360" w:lineRule="exact"/>
        <w:ind w:firstLine="480"/>
        <w:rPr>
          <w:rFonts w:cs="Calibri"/>
          <w:b/>
        </w:rPr>
        <w:sectPr w:rsidR="005D1CFC" w:rsidSect="005E3713">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112"/>
          <w:cols w:space="425"/>
          <w:docGrid w:type="lines" w:linePitch="360"/>
        </w:sectPr>
      </w:pPr>
    </w:p>
    <w:p w14:paraId="5A017B64" w14:textId="77777777" w:rsidR="0048157E" w:rsidRPr="003868B7" w:rsidRDefault="0048157E" w:rsidP="00163D2F">
      <w:pPr>
        <w:tabs>
          <w:tab w:val="left" w:pos="540"/>
          <w:tab w:val="center" w:pos="4800"/>
        </w:tabs>
        <w:overflowPunct/>
        <w:adjustRightInd w:val="0"/>
        <w:snapToGrid w:val="0"/>
        <w:ind w:left="-284" w:firstLineChars="0" w:firstLine="0"/>
        <w:jc w:val="center"/>
        <w:rPr>
          <w:b/>
          <w:sz w:val="32"/>
          <w:u w:val="single" w:color="000000"/>
        </w:rPr>
      </w:pPr>
      <w:r w:rsidRPr="003868B7">
        <w:rPr>
          <w:rFonts w:hint="eastAsia"/>
          <w:b/>
          <w:sz w:val="32"/>
          <w:u w:val="single" w:color="000000"/>
        </w:rPr>
        <w:lastRenderedPageBreak/>
        <w:t xml:space="preserve">　國立臺灣大學附設醫院作業基金收支餘</w:t>
      </w:r>
      <w:proofErr w:type="gramStart"/>
      <w:r w:rsidRPr="003868B7">
        <w:rPr>
          <w:rFonts w:hint="eastAsia"/>
          <w:b/>
          <w:sz w:val="32"/>
          <w:u w:val="single" w:color="000000"/>
        </w:rPr>
        <w:t>絀</w:t>
      </w:r>
      <w:proofErr w:type="gramEnd"/>
      <w:r w:rsidRPr="003868B7">
        <w:rPr>
          <w:rFonts w:hint="eastAsia"/>
          <w:b/>
          <w:sz w:val="32"/>
          <w:u w:val="single" w:color="000000"/>
        </w:rPr>
        <w:t xml:space="preserve">審定表　</w:t>
      </w:r>
    </w:p>
    <w:p w14:paraId="05E7A2C5" w14:textId="046BE945" w:rsidR="0048157E" w:rsidRPr="003868B7" w:rsidRDefault="0048157E" w:rsidP="00565DD9">
      <w:pPr>
        <w:tabs>
          <w:tab w:val="left" w:pos="4488"/>
        </w:tabs>
        <w:overflowPunct/>
        <w:snapToGrid w:val="0"/>
        <w:ind w:firstLineChars="0" w:firstLine="0"/>
        <w:jc w:val="right"/>
      </w:pPr>
      <w:r w:rsidRPr="003868B7">
        <w:rPr>
          <w:rFonts w:hint="eastAsia"/>
        </w:rPr>
        <w:t>中華民國</w:t>
      </w:r>
      <w:proofErr w:type="gramStart"/>
      <w:r w:rsidRPr="003868B7">
        <w:rPr>
          <w:rFonts w:hint="eastAsia"/>
        </w:rPr>
        <w:t>10</w:t>
      </w:r>
      <w:r w:rsidR="00163A68" w:rsidRPr="003868B7">
        <w:t>9</w:t>
      </w:r>
      <w:proofErr w:type="gramEnd"/>
      <w:r w:rsidRPr="003868B7">
        <w:rPr>
          <w:rFonts w:hint="eastAsia"/>
        </w:rPr>
        <w:t>年度</w:t>
      </w:r>
      <w:r w:rsidRPr="003868B7">
        <w:tab/>
      </w:r>
      <w:r w:rsidRPr="003868B7">
        <w:rPr>
          <w:rFonts w:hint="eastAsia"/>
          <w:spacing w:val="-2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8"/>
        <w:gridCol w:w="1383"/>
        <w:gridCol w:w="1383"/>
        <w:gridCol w:w="1383"/>
        <w:gridCol w:w="1383"/>
        <w:gridCol w:w="1386"/>
        <w:gridCol w:w="614"/>
      </w:tblGrid>
      <w:tr w:rsidR="0048157E" w:rsidRPr="003868B7" w14:paraId="154B5E9D" w14:textId="77777777" w:rsidTr="006847C1">
        <w:trPr>
          <w:cantSplit/>
          <w:trHeight w:val="380"/>
        </w:trPr>
        <w:tc>
          <w:tcPr>
            <w:tcW w:w="2438" w:type="dxa"/>
            <w:vMerge w:val="restart"/>
            <w:tcBorders>
              <w:top w:val="single" w:sz="8" w:space="0" w:color="auto"/>
              <w:left w:val="nil"/>
              <w:bottom w:val="nil"/>
            </w:tcBorders>
            <w:vAlign w:val="center"/>
          </w:tcPr>
          <w:p w14:paraId="225C0136" w14:textId="77777777" w:rsidR="0048157E" w:rsidRPr="003868B7" w:rsidRDefault="0048157E" w:rsidP="00427529">
            <w:pPr>
              <w:snapToGrid w:val="0"/>
              <w:ind w:leftChars="20" w:left="48" w:rightChars="20" w:right="48" w:firstLineChars="0" w:firstLine="0"/>
              <w:jc w:val="distribute"/>
            </w:pPr>
            <w:r w:rsidRPr="003868B7">
              <w:rPr>
                <w:rFonts w:hint="eastAsia"/>
              </w:rPr>
              <w:t>科目</w:t>
            </w:r>
          </w:p>
        </w:tc>
        <w:tc>
          <w:tcPr>
            <w:tcW w:w="1383" w:type="dxa"/>
            <w:vMerge w:val="restart"/>
            <w:tcBorders>
              <w:top w:val="single" w:sz="8" w:space="0" w:color="auto"/>
            </w:tcBorders>
            <w:vAlign w:val="center"/>
          </w:tcPr>
          <w:p w14:paraId="3EA73D73" w14:textId="77777777" w:rsidR="0048157E" w:rsidRPr="003868B7" w:rsidRDefault="0048157E" w:rsidP="00427529">
            <w:pPr>
              <w:snapToGrid w:val="0"/>
              <w:ind w:leftChars="20" w:left="48" w:rightChars="20" w:right="48" w:firstLineChars="0" w:firstLine="0"/>
              <w:jc w:val="distribute"/>
            </w:pPr>
            <w:r w:rsidRPr="003868B7">
              <w:rPr>
                <w:rFonts w:hint="eastAsia"/>
              </w:rPr>
              <w:t>預算數</w:t>
            </w:r>
          </w:p>
        </w:tc>
        <w:tc>
          <w:tcPr>
            <w:tcW w:w="1383" w:type="dxa"/>
            <w:vMerge w:val="restart"/>
            <w:tcBorders>
              <w:top w:val="single" w:sz="8" w:space="0" w:color="auto"/>
            </w:tcBorders>
            <w:vAlign w:val="center"/>
          </w:tcPr>
          <w:p w14:paraId="30ED2D89" w14:textId="77777777" w:rsidR="0048157E" w:rsidRPr="003868B7" w:rsidRDefault="0048157E" w:rsidP="00427529">
            <w:pPr>
              <w:snapToGrid w:val="0"/>
              <w:ind w:leftChars="20" w:left="48" w:rightChars="20" w:right="48" w:firstLineChars="0" w:firstLine="0"/>
              <w:jc w:val="distribute"/>
            </w:pPr>
            <w:r w:rsidRPr="003868B7">
              <w:rPr>
                <w:rFonts w:hint="eastAsia"/>
              </w:rPr>
              <w:t>決算數</w:t>
            </w:r>
          </w:p>
        </w:tc>
        <w:tc>
          <w:tcPr>
            <w:tcW w:w="1383" w:type="dxa"/>
            <w:vMerge w:val="restart"/>
            <w:tcBorders>
              <w:top w:val="single" w:sz="8" w:space="0" w:color="auto"/>
              <w:bottom w:val="nil"/>
            </w:tcBorders>
            <w:vAlign w:val="center"/>
          </w:tcPr>
          <w:p w14:paraId="15F8A28F" w14:textId="77777777" w:rsidR="0048157E" w:rsidRPr="003868B7" w:rsidRDefault="0048157E" w:rsidP="00427529">
            <w:pPr>
              <w:spacing w:line="240" w:lineRule="exact"/>
              <w:ind w:leftChars="20" w:left="48" w:rightChars="20" w:right="48" w:firstLineChars="0" w:firstLine="0"/>
              <w:jc w:val="distribute"/>
            </w:pPr>
            <w:r w:rsidRPr="003868B7">
              <w:rPr>
                <w:rFonts w:hint="eastAsia"/>
              </w:rPr>
              <w:t>修正數</w:t>
            </w:r>
          </w:p>
        </w:tc>
        <w:tc>
          <w:tcPr>
            <w:tcW w:w="1383" w:type="dxa"/>
            <w:vMerge w:val="restart"/>
            <w:tcBorders>
              <w:top w:val="single" w:sz="8" w:space="0" w:color="auto"/>
            </w:tcBorders>
            <w:vAlign w:val="center"/>
          </w:tcPr>
          <w:p w14:paraId="7E810DDB" w14:textId="77777777" w:rsidR="0048157E" w:rsidRPr="003868B7" w:rsidRDefault="0048157E" w:rsidP="00427529">
            <w:pPr>
              <w:snapToGrid w:val="0"/>
              <w:ind w:leftChars="20" w:left="48" w:rightChars="20" w:right="48" w:firstLineChars="0" w:firstLine="0"/>
              <w:jc w:val="distribute"/>
            </w:pPr>
            <w:r w:rsidRPr="003868B7">
              <w:rPr>
                <w:rFonts w:hint="eastAsia"/>
              </w:rPr>
              <w:t>決算審定數</w:t>
            </w:r>
          </w:p>
        </w:tc>
        <w:tc>
          <w:tcPr>
            <w:tcW w:w="2000" w:type="dxa"/>
            <w:gridSpan w:val="2"/>
            <w:tcBorders>
              <w:top w:val="single" w:sz="8" w:space="0" w:color="auto"/>
              <w:bottom w:val="nil"/>
              <w:right w:val="nil"/>
            </w:tcBorders>
            <w:vAlign w:val="center"/>
          </w:tcPr>
          <w:p w14:paraId="37FD7675" w14:textId="77777777" w:rsidR="0048157E" w:rsidRPr="003868B7" w:rsidRDefault="0048157E" w:rsidP="00427529">
            <w:pPr>
              <w:spacing w:line="240" w:lineRule="exact"/>
              <w:ind w:firstLineChars="0" w:firstLine="0"/>
              <w:jc w:val="distribute"/>
            </w:pPr>
            <w:r w:rsidRPr="003868B7">
              <w:rPr>
                <w:rFonts w:hint="eastAsia"/>
              </w:rPr>
              <w:t>審定數與預算數</w:t>
            </w:r>
          </w:p>
          <w:p w14:paraId="11B62F90" w14:textId="77777777" w:rsidR="0048157E" w:rsidRPr="003868B7" w:rsidRDefault="0048157E" w:rsidP="00427529">
            <w:pPr>
              <w:spacing w:line="240" w:lineRule="exact"/>
              <w:ind w:firstLineChars="0" w:firstLine="0"/>
              <w:jc w:val="distribute"/>
            </w:pPr>
            <w:r w:rsidRPr="003868B7">
              <w:rPr>
                <w:rFonts w:hint="eastAsia"/>
              </w:rPr>
              <w:t>比較增減</w:t>
            </w:r>
          </w:p>
        </w:tc>
      </w:tr>
      <w:tr w:rsidR="0048157E" w:rsidRPr="003868B7" w14:paraId="47C51527" w14:textId="77777777" w:rsidTr="006847C1">
        <w:trPr>
          <w:cantSplit/>
          <w:trHeight w:val="376"/>
        </w:trPr>
        <w:tc>
          <w:tcPr>
            <w:tcW w:w="2438" w:type="dxa"/>
            <w:vMerge/>
            <w:tcBorders>
              <w:top w:val="nil"/>
              <w:left w:val="nil"/>
              <w:bottom w:val="single" w:sz="8" w:space="0" w:color="auto"/>
            </w:tcBorders>
            <w:vAlign w:val="center"/>
          </w:tcPr>
          <w:p w14:paraId="07796276" w14:textId="77777777" w:rsidR="0048157E" w:rsidRPr="003868B7" w:rsidRDefault="0048157E" w:rsidP="00427529">
            <w:pPr>
              <w:snapToGrid w:val="0"/>
              <w:ind w:firstLineChars="0" w:firstLine="0"/>
              <w:jc w:val="distribute"/>
            </w:pPr>
          </w:p>
        </w:tc>
        <w:tc>
          <w:tcPr>
            <w:tcW w:w="1383" w:type="dxa"/>
            <w:vMerge/>
            <w:tcBorders>
              <w:bottom w:val="single" w:sz="8" w:space="0" w:color="auto"/>
            </w:tcBorders>
            <w:vAlign w:val="center"/>
          </w:tcPr>
          <w:p w14:paraId="56C30FE6" w14:textId="77777777" w:rsidR="0048157E" w:rsidRPr="003868B7" w:rsidRDefault="0048157E" w:rsidP="00427529">
            <w:pPr>
              <w:snapToGrid w:val="0"/>
              <w:ind w:firstLineChars="0" w:firstLine="0"/>
              <w:jc w:val="distribute"/>
            </w:pPr>
          </w:p>
        </w:tc>
        <w:tc>
          <w:tcPr>
            <w:tcW w:w="1383" w:type="dxa"/>
            <w:vMerge/>
            <w:tcBorders>
              <w:bottom w:val="single" w:sz="8" w:space="0" w:color="auto"/>
            </w:tcBorders>
            <w:vAlign w:val="center"/>
          </w:tcPr>
          <w:p w14:paraId="1445CBE4" w14:textId="77777777" w:rsidR="0048157E" w:rsidRPr="003868B7" w:rsidRDefault="0048157E" w:rsidP="00427529">
            <w:pPr>
              <w:snapToGrid w:val="0"/>
              <w:ind w:firstLineChars="0" w:firstLine="0"/>
              <w:jc w:val="distribute"/>
            </w:pPr>
          </w:p>
        </w:tc>
        <w:tc>
          <w:tcPr>
            <w:tcW w:w="1383" w:type="dxa"/>
            <w:vMerge/>
            <w:tcBorders>
              <w:top w:val="nil"/>
              <w:bottom w:val="single" w:sz="8" w:space="0" w:color="auto"/>
            </w:tcBorders>
            <w:vAlign w:val="center"/>
          </w:tcPr>
          <w:p w14:paraId="54AB9B6E" w14:textId="77777777" w:rsidR="0048157E" w:rsidRPr="003868B7" w:rsidRDefault="0048157E" w:rsidP="00427529">
            <w:pPr>
              <w:snapToGrid w:val="0"/>
              <w:ind w:firstLineChars="0" w:firstLine="0"/>
              <w:jc w:val="distribute"/>
            </w:pPr>
          </w:p>
        </w:tc>
        <w:tc>
          <w:tcPr>
            <w:tcW w:w="1383" w:type="dxa"/>
            <w:vMerge/>
            <w:tcBorders>
              <w:bottom w:val="single" w:sz="8" w:space="0" w:color="auto"/>
            </w:tcBorders>
            <w:vAlign w:val="center"/>
          </w:tcPr>
          <w:p w14:paraId="5676AE3D" w14:textId="77777777" w:rsidR="0048157E" w:rsidRPr="003868B7" w:rsidRDefault="0048157E" w:rsidP="00427529">
            <w:pPr>
              <w:snapToGrid w:val="0"/>
              <w:ind w:firstLineChars="0" w:firstLine="0"/>
              <w:jc w:val="distribute"/>
            </w:pPr>
          </w:p>
        </w:tc>
        <w:tc>
          <w:tcPr>
            <w:tcW w:w="1386" w:type="dxa"/>
            <w:tcBorders>
              <w:bottom w:val="single" w:sz="8" w:space="0" w:color="auto"/>
            </w:tcBorders>
            <w:vAlign w:val="center"/>
          </w:tcPr>
          <w:p w14:paraId="22074DDA" w14:textId="77777777" w:rsidR="0048157E" w:rsidRPr="003868B7" w:rsidRDefault="0048157E" w:rsidP="006847C1">
            <w:pPr>
              <w:snapToGrid w:val="0"/>
              <w:ind w:leftChars="20" w:left="48" w:rightChars="20" w:right="48" w:firstLineChars="0" w:firstLine="0"/>
              <w:jc w:val="distribute"/>
            </w:pPr>
            <w:r w:rsidRPr="003868B7">
              <w:rPr>
                <w:rFonts w:hint="eastAsia"/>
              </w:rPr>
              <w:t>金額</w:t>
            </w:r>
          </w:p>
        </w:tc>
        <w:tc>
          <w:tcPr>
            <w:tcW w:w="614" w:type="dxa"/>
            <w:tcBorders>
              <w:bottom w:val="single" w:sz="8" w:space="0" w:color="auto"/>
              <w:right w:val="nil"/>
            </w:tcBorders>
            <w:vAlign w:val="center"/>
          </w:tcPr>
          <w:p w14:paraId="0D42690F" w14:textId="77777777" w:rsidR="0048157E" w:rsidRPr="003868B7" w:rsidRDefault="0048157E" w:rsidP="006847C1">
            <w:pPr>
              <w:snapToGrid w:val="0"/>
              <w:ind w:leftChars="20" w:left="48" w:rightChars="20" w:right="48" w:firstLineChars="0" w:firstLine="0"/>
              <w:jc w:val="distribute"/>
            </w:pPr>
            <w:r w:rsidRPr="003868B7">
              <w:rPr>
                <w:rFonts w:hint="eastAsia"/>
              </w:rPr>
              <w:t>％</w:t>
            </w:r>
          </w:p>
        </w:tc>
      </w:tr>
      <w:tr w:rsidR="00163A68" w:rsidRPr="003868B7" w14:paraId="5C2691F4" w14:textId="77777777" w:rsidTr="003420CF">
        <w:trPr>
          <w:cantSplit/>
          <w:trHeight w:val="706"/>
        </w:trPr>
        <w:tc>
          <w:tcPr>
            <w:tcW w:w="2438" w:type="dxa"/>
            <w:tcBorders>
              <w:top w:val="single" w:sz="8" w:space="0" w:color="auto"/>
              <w:left w:val="nil"/>
              <w:bottom w:val="nil"/>
              <w:right w:val="single" w:sz="4" w:space="0" w:color="auto"/>
            </w:tcBorders>
            <w:vAlign w:val="center"/>
          </w:tcPr>
          <w:p w14:paraId="6EC9558D"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業務收入</w:t>
            </w:r>
          </w:p>
        </w:tc>
        <w:tc>
          <w:tcPr>
            <w:tcW w:w="1383" w:type="dxa"/>
            <w:tcBorders>
              <w:top w:val="single" w:sz="8" w:space="0" w:color="auto"/>
              <w:left w:val="single" w:sz="4" w:space="0" w:color="auto"/>
              <w:bottom w:val="nil"/>
              <w:right w:val="single" w:sz="4" w:space="0" w:color="auto"/>
            </w:tcBorders>
            <w:vAlign w:val="center"/>
          </w:tcPr>
          <w:p w14:paraId="3CE40100" w14:textId="6D274A50"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38,166,348,000</w:t>
            </w:r>
          </w:p>
        </w:tc>
        <w:tc>
          <w:tcPr>
            <w:tcW w:w="1383" w:type="dxa"/>
            <w:tcBorders>
              <w:top w:val="single" w:sz="8" w:space="0" w:color="auto"/>
              <w:left w:val="single" w:sz="4" w:space="0" w:color="auto"/>
              <w:bottom w:val="nil"/>
              <w:right w:val="single" w:sz="4" w:space="0" w:color="auto"/>
            </w:tcBorders>
            <w:vAlign w:val="center"/>
          </w:tcPr>
          <w:p w14:paraId="120743BB" w14:textId="127C3951"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40,538,169,578</w:t>
            </w:r>
          </w:p>
        </w:tc>
        <w:tc>
          <w:tcPr>
            <w:tcW w:w="1383" w:type="dxa"/>
            <w:tcBorders>
              <w:top w:val="single" w:sz="8" w:space="0" w:color="auto"/>
              <w:left w:val="single" w:sz="4" w:space="0" w:color="auto"/>
              <w:bottom w:val="nil"/>
              <w:right w:val="single" w:sz="4" w:space="0" w:color="auto"/>
            </w:tcBorders>
            <w:vAlign w:val="center"/>
          </w:tcPr>
          <w:p w14:paraId="3BBE1189" w14:textId="625D9CAF"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w:t>
            </w:r>
          </w:p>
        </w:tc>
        <w:tc>
          <w:tcPr>
            <w:tcW w:w="1383" w:type="dxa"/>
            <w:tcBorders>
              <w:top w:val="single" w:sz="8" w:space="0" w:color="auto"/>
              <w:left w:val="single" w:sz="4" w:space="0" w:color="auto"/>
              <w:bottom w:val="nil"/>
              <w:right w:val="single" w:sz="4" w:space="0" w:color="auto"/>
            </w:tcBorders>
            <w:vAlign w:val="center"/>
          </w:tcPr>
          <w:p w14:paraId="05B37BE1" w14:textId="04CE4904"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40,538,169,578</w:t>
            </w:r>
          </w:p>
        </w:tc>
        <w:tc>
          <w:tcPr>
            <w:tcW w:w="1386" w:type="dxa"/>
            <w:tcBorders>
              <w:top w:val="single" w:sz="8" w:space="0" w:color="auto"/>
              <w:left w:val="single" w:sz="4" w:space="0" w:color="auto"/>
              <w:bottom w:val="nil"/>
              <w:right w:val="single" w:sz="4" w:space="0" w:color="auto"/>
            </w:tcBorders>
            <w:vAlign w:val="center"/>
          </w:tcPr>
          <w:p w14:paraId="51A428AD" w14:textId="6F15A10E" w:rsidR="00163A68" w:rsidRPr="009C0F13" w:rsidRDefault="00163A68" w:rsidP="00163A68">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hint="eastAsia"/>
                <w:b/>
                <w:noProof/>
                <w:sz w:val="18"/>
                <w:szCs w:val="18"/>
              </w:rPr>
              <w:t>2,371,821,578</w:t>
            </w:r>
          </w:p>
        </w:tc>
        <w:tc>
          <w:tcPr>
            <w:tcW w:w="614" w:type="dxa"/>
            <w:tcBorders>
              <w:top w:val="single" w:sz="8" w:space="0" w:color="auto"/>
              <w:left w:val="single" w:sz="4" w:space="0" w:color="auto"/>
              <w:bottom w:val="nil"/>
              <w:right w:val="nil"/>
            </w:tcBorders>
            <w:vAlign w:val="center"/>
          </w:tcPr>
          <w:p w14:paraId="21B948B2" w14:textId="7B592FAE" w:rsidR="00163A68" w:rsidRPr="009C0F13" w:rsidRDefault="00163A68" w:rsidP="00163A68">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6.21</w:t>
            </w:r>
          </w:p>
        </w:tc>
      </w:tr>
      <w:tr w:rsidR="00163A68" w:rsidRPr="003868B7" w14:paraId="0D325A95" w14:textId="77777777" w:rsidTr="003420CF">
        <w:trPr>
          <w:cantSplit/>
          <w:trHeight w:val="706"/>
        </w:trPr>
        <w:tc>
          <w:tcPr>
            <w:tcW w:w="2438" w:type="dxa"/>
            <w:tcBorders>
              <w:top w:val="nil"/>
              <w:left w:val="nil"/>
              <w:bottom w:val="nil"/>
              <w:right w:val="single" w:sz="4" w:space="0" w:color="auto"/>
            </w:tcBorders>
            <w:vAlign w:val="center"/>
          </w:tcPr>
          <w:p w14:paraId="4EBA2DCF"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醫療收入</w:t>
            </w:r>
          </w:p>
        </w:tc>
        <w:tc>
          <w:tcPr>
            <w:tcW w:w="1383" w:type="dxa"/>
            <w:tcBorders>
              <w:top w:val="nil"/>
              <w:left w:val="single" w:sz="4" w:space="0" w:color="auto"/>
              <w:bottom w:val="nil"/>
              <w:right w:val="single" w:sz="4" w:space="0" w:color="auto"/>
            </w:tcBorders>
            <w:vAlign w:val="center"/>
          </w:tcPr>
          <w:p w14:paraId="577C34D1" w14:textId="051076BF"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37,402,800,000</w:t>
            </w:r>
          </w:p>
        </w:tc>
        <w:tc>
          <w:tcPr>
            <w:tcW w:w="1383" w:type="dxa"/>
            <w:tcBorders>
              <w:top w:val="nil"/>
              <w:left w:val="single" w:sz="4" w:space="0" w:color="auto"/>
              <w:bottom w:val="nil"/>
              <w:right w:val="single" w:sz="4" w:space="0" w:color="auto"/>
            </w:tcBorders>
            <w:vAlign w:val="center"/>
          </w:tcPr>
          <w:p w14:paraId="53030EDD" w14:textId="46CBFB6E"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39,782,249,665</w:t>
            </w:r>
          </w:p>
        </w:tc>
        <w:tc>
          <w:tcPr>
            <w:tcW w:w="1383" w:type="dxa"/>
            <w:tcBorders>
              <w:top w:val="nil"/>
              <w:left w:val="single" w:sz="4" w:space="0" w:color="auto"/>
              <w:bottom w:val="nil"/>
              <w:right w:val="single" w:sz="4" w:space="0" w:color="auto"/>
            </w:tcBorders>
            <w:vAlign w:val="center"/>
          </w:tcPr>
          <w:p w14:paraId="375E256D" w14:textId="4438CF03"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31CEAB14" w14:textId="5D24A354"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39,782,249,665</w:t>
            </w:r>
          </w:p>
        </w:tc>
        <w:tc>
          <w:tcPr>
            <w:tcW w:w="1386" w:type="dxa"/>
            <w:tcBorders>
              <w:top w:val="nil"/>
              <w:left w:val="single" w:sz="4" w:space="0" w:color="auto"/>
              <w:bottom w:val="nil"/>
              <w:right w:val="single" w:sz="4" w:space="0" w:color="auto"/>
            </w:tcBorders>
            <w:vAlign w:val="center"/>
          </w:tcPr>
          <w:p w14:paraId="6085E7FE" w14:textId="047506D9"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2,379,449,665</w:t>
            </w:r>
          </w:p>
        </w:tc>
        <w:tc>
          <w:tcPr>
            <w:tcW w:w="614" w:type="dxa"/>
            <w:tcBorders>
              <w:top w:val="nil"/>
              <w:left w:val="single" w:sz="4" w:space="0" w:color="auto"/>
              <w:bottom w:val="nil"/>
              <w:right w:val="nil"/>
            </w:tcBorders>
            <w:vAlign w:val="center"/>
          </w:tcPr>
          <w:p w14:paraId="0C21F14A" w14:textId="0F8D5D3B"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6.36</w:t>
            </w:r>
          </w:p>
        </w:tc>
      </w:tr>
      <w:tr w:rsidR="00163A68" w:rsidRPr="003868B7" w14:paraId="3D49385A" w14:textId="77777777" w:rsidTr="003420CF">
        <w:trPr>
          <w:cantSplit/>
          <w:trHeight w:val="706"/>
        </w:trPr>
        <w:tc>
          <w:tcPr>
            <w:tcW w:w="2438" w:type="dxa"/>
            <w:tcBorders>
              <w:top w:val="nil"/>
              <w:left w:val="nil"/>
              <w:bottom w:val="nil"/>
              <w:right w:val="single" w:sz="4" w:space="0" w:color="auto"/>
            </w:tcBorders>
            <w:vAlign w:val="center"/>
          </w:tcPr>
          <w:p w14:paraId="5FC9D088"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其他業務收入</w:t>
            </w:r>
          </w:p>
        </w:tc>
        <w:tc>
          <w:tcPr>
            <w:tcW w:w="1383" w:type="dxa"/>
            <w:tcBorders>
              <w:top w:val="nil"/>
              <w:left w:val="single" w:sz="4" w:space="0" w:color="auto"/>
              <w:bottom w:val="nil"/>
              <w:right w:val="single" w:sz="4" w:space="0" w:color="auto"/>
            </w:tcBorders>
            <w:vAlign w:val="center"/>
          </w:tcPr>
          <w:p w14:paraId="5C51D968" w14:textId="19515866"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763,548,000</w:t>
            </w:r>
          </w:p>
        </w:tc>
        <w:tc>
          <w:tcPr>
            <w:tcW w:w="1383" w:type="dxa"/>
            <w:tcBorders>
              <w:top w:val="nil"/>
              <w:left w:val="single" w:sz="4" w:space="0" w:color="auto"/>
              <w:bottom w:val="nil"/>
              <w:right w:val="single" w:sz="4" w:space="0" w:color="auto"/>
            </w:tcBorders>
            <w:vAlign w:val="center"/>
          </w:tcPr>
          <w:p w14:paraId="4B0E491E" w14:textId="3566D61A"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755,919,913</w:t>
            </w:r>
          </w:p>
        </w:tc>
        <w:tc>
          <w:tcPr>
            <w:tcW w:w="1383" w:type="dxa"/>
            <w:tcBorders>
              <w:top w:val="nil"/>
              <w:left w:val="single" w:sz="4" w:space="0" w:color="auto"/>
              <w:bottom w:val="nil"/>
              <w:right w:val="single" w:sz="4" w:space="0" w:color="auto"/>
            </w:tcBorders>
            <w:vAlign w:val="center"/>
          </w:tcPr>
          <w:p w14:paraId="7E17D1AC" w14:textId="6DF025F6"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72D3A227" w14:textId="1676DC35"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755,919,913</w:t>
            </w:r>
          </w:p>
        </w:tc>
        <w:tc>
          <w:tcPr>
            <w:tcW w:w="1386" w:type="dxa"/>
            <w:tcBorders>
              <w:top w:val="nil"/>
              <w:left w:val="single" w:sz="4" w:space="0" w:color="auto"/>
              <w:bottom w:val="nil"/>
              <w:right w:val="single" w:sz="4" w:space="0" w:color="auto"/>
            </w:tcBorders>
            <w:vAlign w:val="center"/>
          </w:tcPr>
          <w:p w14:paraId="3C0096F2" w14:textId="09BC47BD"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- 7,628,087</w:t>
            </w:r>
          </w:p>
        </w:tc>
        <w:tc>
          <w:tcPr>
            <w:tcW w:w="614" w:type="dxa"/>
            <w:tcBorders>
              <w:top w:val="nil"/>
              <w:left w:val="single" w:sz="4" w:space="0" w:color="auto"/>
              <w:bottom w:val="nil"/>
              <w:right w:val="nil"/>
            </w:tcBorders>
            <w:vAlign w:val="center"/>
          </w:tcPr>
          <w:p w14:paraId="7DABA797" w14:textId="2EA8D70D"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- 1.00</w:t>
            </w:r>
          </w:p>
        </w:tc>
      </w:tr>
      <w:tr w:rsidR="00163A68" w:rsidRPr="003868B7" w14:paraId="0C172D08" w14:textId="77777777" w:rsidTr="003420CF">
        <w:trPr>
          <w:cantSplit/>
          <w:trHeight w:val="706"/>
        </w:trPr>
        <w:tc>
          <w:tcPr>
            <w:tcW w:w="2438" w:type="dxa"/>
            <w:tcBorders>
              <w:top w:val="nil"/>
              <w:left w:val="nil"/>
              <w:bottom w:val="nil"/>
              <w:right w:val="single" w:sz="4" w:space="0" w:color="auto"/>
            </w:tcBorders>
            <w:vAlign w:val="center"/>
          </w:tcPr>
          <w:p w14:paraId="3D03AF22"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業務成本與費用</w:t>
            </w:r>
          </w:p>
        </w:tc>
        <w:tc>
          <w:tcPr>
            <w:tcW w:w="1383" w:type="dxa"/>
            <w:tcBorders>
              <w:top w:val="nil"/>
              <w:left w:val="single" w:sz="4" w:space="0" w:color="auto"/>
              <w:bottom w:val="nil"/>
              <w:right w:val="single" w:sz="4" w:space="0" w:color="auto"/>
            </w:tcBorders>
            <w:vAlign w:val="center"/>
          </w:tcPr>
          <w:p w14:paraId="51628E68" w14:textId="52810338"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36,593,612,000</w:t>
            </w:r>
          </w:p>
        </w:tc>
        <w:tc>
          <w:tcPr>
            <w:tcW w:w="1383" w:type="dxa"/>
            <w:tcBorders>
              <w:top w:val="nil"/>
              <w:left w:val="single" w:sz="4" w:space="0" w:color="auto"/>
              <w:bottom w:val="nil"/>
              <w:right w:val="single" w:sz="4" w:space="0" w:color="auto"/>
            </w:tcBorders>
            <w:vAlign w:val="center"/>
          </w:tcPr>
          <w:p w14:paraId="4CFE0A91" w14:textId="5D4814D2"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38,749,097,769</w:t>
            </w:r>
          </w:p>
        </w:tc>
        <w:tc>
          <w:tcPr>
            <w:tcW w:w="1383" w:type="dxa"/>
            <w:tcBorders>
              <w:top w:val="nil"/>
              <w:left w:val="single" w:sz="4" w:space="0" w:color="auto"/>
              <w:bottom w:val="nil"/>
              <w:right w:val="single" w:sz="4" w:space="0" w:color="auto"/>
            </w:tcBorders>
            <w:vAlign w:val="center"/>
          </w:tcPr>
          <w:p w14:paraId="48E82DE6" w14:textId="72033B82"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0E35A680" w14:textId="303C5E10"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38,749,097,769</w:t>
            </w:r>
          </w:p>
        </w:tc>
        <w:tc>
          <w:tcPr>
            <w:tcW w:w="1386" w:type="dxa"/>
            <w:tcBorders>
              <w:top w:val="nil"/>
              <w:left w:val="single" w:sz="4" w:space="0" w:color="auto"/>
              <w:bottom w:val="nil"/>
              <w:right w:val="single" w:sz="4" w:space="0" w:color="auto"/>
            </w:tcBorders>
            <w:vAlign w:val="center"/>
          </w:tcPr>
          <w:p w14:paraId="3B413D17" w14:textId="43435275" w:rsidR="00163A68" w:rsidRPr="009C0F13" w:rsidRDefault="00163A68" w:rsidP="00163A68">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hint="eastAsia"/>
                <w:b/>
                <w:noProof/>
                <w:sz w:val="18"/>
                <w:szCs w:val="18"/>
              </w:rPr>
              <w:t>2,155,485,769</w:t>
            </w:r>
          </w:p>
        </w:tc>
        <w:tc>
          <w:tcPr>
            <w:tcW w:w="614" w:type="dxa"/>
            <w:tcBorders>
              <w:top w:val="nil"/>
              <w:left w:val="single" w:sz="4" w:space="0" w:color="auto"/>
              <w:bottom w:val="nil"/>
              <w:right w:val="nil"/>
            </w:tcBorders>
            <w:vAlign w:val="center"/>
          </w:tcPr>
          <w:p w14:paraId="50D164DC" w14:textId="28E86F9C" w:rsidR="00163A68" w:rsidRPr="009C0F13" w:rsidRDefault="00163A68" w:rsidP="00163A68">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5.89</w:t>
            </w:r>
          </w:p>
        </w:tc>
      </w:tr>
      <w:tr w:rsidR="00163A68" w:rsidRPr="003868B7" w14:paraId="1A40A444" w14:textId="77777777" w:rsidTr="003420CF">
        <w:trPr>
          <w:cantSplit/>
          <w:trHeight w:val="706"/>
        </w:trPr>
        <w:tc>
          <w:tcPr>
            <w:tcW w:w="2438" w:type="dxa"/>
            <w:tcBorders>
              <w:top w:val="nil"/>
              <w:left w:val="nil"/>
              <w:bottom w:val="nil"/>
              <w:right w:val="single" w:sz="4" w:space="0" w:color="auto"/>
            </w:tcBorders>
            <w:vAlign w:val="center"/>
          </w:tcPr>
          <w:p w14:paraId="70274EF7"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教學成本</w:t>
            </w:r>
          </w:p>
        </w:tc>
        <w:tc>
          <w:tcPr>
            <w:tcW w:w="1383" w:type="dxa"/>
            <w:tcBorders>
              <w:top w:val="nil"/>
              <w:left w:val="single" w:sz="4" w:space="0" w:color="auto"/>
              <w:bottom w:val="nil"/>
              <w:right w:val="single" w:sz="4" w:space="0" w:color="auto"/>
            </w:tcBorders>
            <w:vAlign w:val="center"/>
          </w:tcPr>
          <w:p w14:paraId="2F0D4960" w14:textId="5ED3C93B"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3,201,837,000</w:t>
            </w:r>
          </w:p>
        </w:tc>
        <w:tc>
          <w:tcPr>
            <w:tcW w:w="1383" w:type="dxa"/>
            <w:tcBorders>
              <w:top w:val="nil"/>
              <w:left w:val="single" w:sz="4" w:space="0" w:color="auto"/>
              <w:bottom w:val="nil"/>
              <w:right w:val="single" w:sz="4" w:space="0" w:color="auto"/>
            </w:tcBorders>
            <w:vAlign w:val="center"/>
          </w:tcPr>
          <w:p w14:paraId="2BC4B43A" w14:textId="713CE97A"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3,243,995,330</w:t>
            </w:r>
          </w:p>
        </w:tc>
        <w:tc>
          <w:tcPr>
            <w:tcW w:w="1383" w:type="dxa"/>
            <w:tcBorders>
              <w:top w:val="nil"/>
              <w:left w:val="single" w:sz="4" w:space="0" w:color="auto"/>
              <w:bottom w:val="nil"/>
              <w:right w:val="single" w:sz="4" w:space="0" w:color="auto"/>
            </w:tcBorders>
            <w:vAlign w:val="center"/>
          </w:tcPr>
          <w:p w14:paraId="3442F26F" w14:textId="51EF0076"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075B4C3E" w14:textId="4541777C"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3,243,995,330</w:t>
            </w:r>
          </w:p>
        </w:tc>
        <w:tc>
          <w:tcPr>
            <w:tcW w:w="1386" w:type="dxa"/>
            <w:tcBorders>
              <w:top w:val="nil"/>
              <w:left w:val="single" w:sz="4" w:space="0" w:color="auto"/>
              <w:bottom w:val="nil"/>
              <w:right w:val="single" w:sz="4" w:space="0" w:color="auto"/>
            </w:tcBorders>
            <w:vAlign w:val="center"/>
          </w:tcPr>
          <w:p w14:paraId="548897AD" w14:textId="205A022E"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42,158,330</w:t>
            </w:r>
          </w:p>
        </w:tc>
        <w:tc>
          <w:tcPr>
            <w:tcW w:w="614" w:type="dxa"/>
            <w:tcBorders>
              <w:top w:val="nil"/>
              <w:left w:val="single" w:sz="4" w:space="0" w:color="auto"/>
              <w:bottom w:val="nil"/>
              <w:right w:val="nil"/>
            </w:tcBorders>
            <w:vAlign w:val="center"/>
          </w:tcPr>
          <w:p w14:paraId="172FA7AF" w14:textId="33633C0A"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1.32</w:t>
            </w:r>
          </w:p>
        </w:tc>
      </w:tr>
      <w:tr w:rsidR="00163A68" w:rsidRPr="003868B7" w14:paraId="63A0ADB8" w14:textId="77777777" w:rsidTr="003420CF">
        <w:trPr>
          <w:cantSplit/>
          <w:trHeight w:val="706"/>
        </w:trPr>
        <w:tc>
          <w:tcPr>
            <w:tcW w:w="2438" w:type="dxa"/>
            <w:tcBorders>
              <w:top w:val="nil"/>
              <w:left w:val="nil"/>
              <w:bottom w:val="nil"/>
              <w:right w:val="single" w:sz="4" w:space="0" w:color="auto"/>
            </w:tcBorders>
            <w:vAlign w:val="center"/>
          </w:tcPr>
          <w:p w14:paraId="3CEA8751"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醫療成本</w:t>
            </w:r>
          </w:p>
        </w:tc>
        <w:tc>
          <w:tcPr>
            <w:tcW w:w="1383" w:type="dxa"/>
            <w:tcBorders>
              <w:top w:val="nil"/>
              <w:left w:val="single" w:sz="4" w:space="0" w:color="auto"/>
              <w:bottom w:val="nil"/>
              <w:right w:val="single" w:sz="4" w:space="0" w:color="auto"/>
            </w:tcBorders>
            <w:vAlign w:val="center"/>
          </w:tcPr>
          <w:p w14:paraId="0C55F443" w14:textId="6FA7B14D"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31,560,630,000</w:t>
            </w:r>
          </w:p>
        </w:tc>
        <w:tc>
          <w:tcPr>
            <w:tcW w:w="1383" w:type="dxa"/>
            <w:tcBorders>
              <w:top w:val="nil"/>
              <w:left w:val="single" w:sz="4" w:space="0" w:color="auto"/>
              <w:bottom w:val="nil"/>
              <w:right w:val="single" w:sz="4" w:space="0" w:color="auto"/>
            </w:tcBorders>
            <w:vAlign w:val="center"/>
          </w:tcPr>
          <w:p w14:paraId="58886CE7" w14:textId="1C07D6B5"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33,651,229,376</w:t>
            </w:r>
          </w:p>
        </w:tc>
        <w:tc>
          <w:tcPr>
            <w:tcW w:w="1383" w:type="dxa"/>
            <w:tcBorders>
              <w:top w:val="nil"/>
              <w:left w:val="single" w:sz="4" w:space="0" w:color="auto"/>
              <w:bottom w:val="nil"/>
              <w:right w:val="single" w:sz="4" w:space="0" w:color="auto"/>
            </w:tcBorders>
            <w:vAlign w:val="center"/>
          </w:tcPr>
          <w:p w14:paraId="04C6CD76" w14:textId="5B85023F"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59C4DECA" w14:textId="4CA7AAEF"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33,651,229,376</w:t>
            </w:r>
          </w:p>
        </w:tc>
        <w:tc>
          <w:tcPr>
            <w:tcW w:w="1386" w:type="dxa"/>
            <w:tcBorders>
              <w:top w:val="nil"/>
              <w:left w:val="single" w:sz="4" w:space="0" w:color="auto"/>
              <w:bottom w:val="nil"/>
              <w:right w:val="single" w:sz="4" w:space="0" w:color="auto"/>
            </w:tcBorders>
            <w:vAlign w:val="center"/>
          </w:tcPr>
          <w:p w14:paraId="70A3CAB0" w14:textId="0192DA51"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2,090,599,376</w:t>
            </w:r>
          </w:p>
        </w:tc>
        <w:tc>
          <w:tcPr>
            <w:tcW w:w="614" w:type="dxa"/>
            <w:tcBorders>
              <w:top w:val="nil"/>
              <w:left w:val="single" w:sz="4" w:space="0" w:color="auto"/>
              <w:bottom w:val="nil"/>
              <w:right w:val="nil"/>
            </w:tcBorders>
            <w:vAlign w:val="center"/>
          </w:tcPr>
          <w:p w14:paraId="56A3C3F0" w14:textId="6E556D51"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6.62</w:t>
            </w:r>
          </w:p>
        </w:tc>
      </w:tr>
      <w:tr w:rsidR="00163A68" w:rsidRPr="003868B7" w14:paraId="22DD9177" w14:textId="77777777" w:rsidTr="003420CF">
        <w:trPr>
          <w:cantSplit/>
          <w:trHeight w:val="706"/>
        </w:trPr>
        <w:tc>
          <w:tcPr>
            <w:tcW w:w="2438" w:type="dxa"/>
            <w:tcBorders>
              <w:top w:val="nil"/>
              <w:left w:val="nil"/>
              <w:bottom w:val="nil"/>
              <w:right w:val="single" w:sz="4" w:space="0" w:color="auto"/>
            </w:tcBorders>
            <w:vAlign w:val="center"/>
          </w:tcPr>
          <w:p w14:paraId="26355C63"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其他業務成本</w:t>
            </w:r>
          </w:p>
        </w:tc>
        <w:tc>
          <w:tcPr>
            <w:tcW w:w="1383" w:type="dxa"/>
            <w:tcBorders>
              <w:top w:val="nil"/>
              <w:left w:val="single" w:sz="4" w:space="0" w:color="auto"/>
              <w:bottom w:val="nil"/>
              <w:right w:val="single" w:sz="4" w:space="0" w:color="auto"/>
            </w:tcBorders>
            <w:vAlign w:val="center"/>
          </w:tcPr>
          <w:p w14:paraId="6826150F" w14:textId="3032EA35"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11,701,000</w:t>
            </w:r>
          </w:p>
        </w:tc>
        <w:tc>
          <w:tcPr>
            <w:tcW w:w="1383" w:type="dxa"/>
            <w:tcBorders>
              <w:top w:val="nil"/>
              <w:left w:val="single" w:sz="4" w:space="0" w:color="auto"/>
              <w:bottom w:val="nil"/>
              <w:right w:val="single" w:sz="4" w:space="0" w:color="auto"/>
            </w:tcBorders>
            <w:vAlign w:val="center"/>
          </w:tcPr>
          <w:p w14:paraId="1802CB26" w14:textId="0AB897B3"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11,257,490</w:t>
            </w:r>
          </w:p>
        </w:tc>
        <w:tc>
          <w:tcPr>
            <w:tcW w:w="1383" w:type="dxa"/>
            <w:tcBorders>
              <w:top w:val="nil"/>
              <w:left w:val="single" w:sz="4" w:space="0" w:color="auto"/>
              <w:bottom w:val="nil"/>
              <w:right w:val="single" w:sz="4" w:space="0" w:color="auto"/>
            </w:tcBorders>
            <w:vAlign w:val="center"/>
          </w:tcPr>
          <w:p w14:paraId="3E383D75" w14:textId="30F1CD3C"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0E9A8461" w14:textId="15736BEA"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11,257,490</w:t>
            </w:r>
          </w:p>
        </w:tc>
        <w:tc>
          <w:tcPr>
            <w:tcW w:w="1386" w:type="dxa"/>
            <w:tcBorders>
              <w:top w:val="nil"/>
              <w:left w:val="single" w:sz="4" w:space="0" w:color="auto"/>
              <w:bottom w:val="nil"/>
              <w:right w:val="single" w:sz="4" w:space="0" w:color="auto"/>
            </w:tcBorders>
            <w:vAlign w:val="center"/>
          </w:tcPr>
          <w:p w14:paraId="58D52CAB" w14:textId="78295B72"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- 443,510</w:t>
            </w:r>
          </w:p>
        </w:tc>
        <w:tc>
          <w:tcPr>
            <w:tcW w:w="614" w:type="dxa"/>
            <w:tcBorders>
              <w:top w:val="nil"/>
              <w:left w:val="single" w:sz="4" w:space="0" w:color="auto"/>
              <w:bottom w:val="nil"/>
              <w:right w:val="nil"/>
            </w:tcBorders>
            <w:vAlign w:val="center"/>
          </w:tcPr>
          <w:p w14:paraId="051F7524" w14:textId="2F1752E8"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- 3.79</w:t>
            </w:r>
          </w:p>
        </w:tc>
      </w:tr>
      <w:tr w:rsidR="00163A68" w:rsidRPr="003868B7" w14:paraId="257184C5" w14:textId="77777777" w:rsidTr="003420CF">
        <w:trPr>
          <w:cantSplit/>
          <w:trHeight w:val="706"/>
        </w:trPr>
        <w:tc>
          <w:tcPr>
            <w:tcW w:w="2438" w:type="dxa"/>
            <w:tcBorders>
              <w:top w:val="nil"/>
              <w:left w:val="nil"/>
              <w:bottom w:val="nil"/>
              <w:right w:val="single" w:sz="4" w:space="0" w:color="auto"/>
            </w:tcBorders>
            <w:vAlign w:val="center"/>
          </w:tcPr>
          <w:p w14:paraId="29223C3A"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管理及總務費用</w:t>
            </w:r>
          </w:p>
        </w:tc>
        <w:tc>
          <w:tcPr>
            <w:tcW w:w="1383" w:type="dxa"/>
            <w:tcBorders>
              <w:top w:val="nil"/>
              <w:left w:val="single" w:sz="4" w:space="0" w:color="auto"/>
              <w:bottom w:val="nil"/>
              <w:right w:val="single" w:sz="4" w:space="0" w:color="auto"/>
            </w:tcBorders>
            <w:vAlign w:val="center"/>
          </w:tcPr>
          <w:p w14:paraId="216D472D" w14:textId="69C574CA"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1,819,444,000</w:t>
            </w:r>
          </w:p>
        </w:tc>
        <w:tc>
          <w:tcPr>
            <w:tcW w:w="1383" w:type="dxa"/>
            <w:tcBorders>
              <w:top w:val="nil"/>
              <w:left w:val="single" w:sz="4" w:space="0" w:color="auto"/>
              <w:bottom w:val="nil"/>
              <w:right w:val="single" w:sz="4" w:space="0" w:color="auto"/>
            </w:tcBorders>
            <w:vAlign w:val="center"/>
          </w:tcPr>
          <w:p w14:paraId="78505579" w14:textId="3FD789F0"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1,842,615,573</w:t>
            </w:r>
          </w:p>
        </w:tc>
        <w:tc>
          <w:tcPr>
            <w:tcW w:w="1383" w:type="dxa"/>
            <w:tcBorders>
              <w:top w:val="nil"/>
              <w:left w:val="single" w:sz="4" w:space="0" w:color="auto"/>
              <w:bottom w:val="nil"/>
              <w:right w:val="single" w:sz="4" w:space="0" w:color="auto"/>
            </w:tcBorders>
            <w:vAlign w:val="center"/>
          </w:tcPr>
          <w:p w14:paraId="3CEBF1C7" w14:textId="3306F284"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42A72BA5" w14:textId="0CA520F3"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1,842,615,573</w:t>
            </w:r>
          </w:p>
        </w:tc>
        <w:tc>
          <w:tcPr>
            <w:tcW w:w="1386" w:type="dxa"/>
            <w:tcBorders>
              <w:top w:val="nil"/>
              <w:left w:val="single" w:sz="4" w:space="0" w:color="auto"/>
              <w:bottom w:val="nil"/>
              <w:right w:val="single" w:sz="4" w:space="0" w:color="auto"/>
            </w:tcBorders>
            <w:vAlign w:val="center"/>
          </w:tcPr>
          <w:p w14:paraId="2242364E" w14:textId="7B229777"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23,171,573</w:t>
            </w:r>
          </w:p>
        </w:tc>
        <w:tc>
          <w:tcPr>
            <w:tcW w:w="614" w:type="dxa"/>
            <w:tcBorders>
              <w:top w:val="nil"/>
              <w:left w:val="single" w:sz="4" w:space="0" w:color="auto"/>
              <w:bottom w:val="nil"/>
              <w:right w:val="nil"/>
            </w:tcBorders>
            <w:vAlign w:val="center"/>
          </w:tcPr>
          <w:p w14:paraId="612A0E40" w14:textId="68AF4E36"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1.27</w:t>
            </w:r>
          </w:p>
        </w:tc>
      </w:tr>
      <w:tr w:rsidR="00163A68" w:rsidRPr="003868B7" w14:paraId="17CC2587" w14:textId="77777777" w:rsidTr="003420CF">
        <w:trPr>
          <w:cantSplit/>
          <w:trHeight w:val="706"/>
        </w:trPr>
        <w:tc>
          <w:tcPr>
            <w:tcW w:w="2438" w:type="dxa"/>
            <w:tcBorders>
              <w:top w:val="nil"/>
              <w:left w:val="nil"/>
              <w:bottom w:val="nil"/>
              <w:right w:val="single" w:sz="4" w:space="0" w:color="auto"/>
            </w:tcBorders>
            <w:vAlign w:val="center"/>
          </w:tcPr>
          <w:p w14:paraId="0EFF330A"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業務賸餘（短</w:t>
            </w:r>
            <w:proofErr w:type="gramStart"/>
            <w:r w:rsidRPr="003868B7">
              <w:rPr>
                <w:rFonts w:hint="eastAsia"/>
                <w:b/>
                <w:kern w:val="0"/>
                <w:sz w:val="22"/>
                <w:szCs w:val="20"/>
              </w:rPr>
              <w:t>絀</w:t>
            </w:r>
            <w:proofErr w:type="gramEnd"/>
            <w:r w:rsidRPr="003868B7">
              <w:rPr>
                <w:rFonts w:hint="eastAsia"/>
                <w:b/>
                <w:kern w:val="0"/>
                <w:sz w:val="22"/>
                <w:szCs w:val="20"/>
              </w:rPr>
              <w:t>）</w:t>
            </w:r>
          </w:p>
        </w:tc>
        <w:tc>
          <w:tcPr>
            <w:tcW w:w="1383" w:type="dxa"/>
            <w:tcBorders>
              <w:top w:val="nil"/>
              <w:left w:val="single" w:sz="4" w:space="0" w:color="auto"/>
              <w:bottom w:val="nil"/>
              <w:right w:val="single" w:sz="4" w:space="0" w:color="auto"/>
            </w:tcBorders>
            <w:vAlign w:val="center"/>
          </w:tcPr>
          <w:p w14:paraId="6F55C652" w14:textId="6077859E"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1,572,736,000</w:t>
            </w:r>
          </w:p>
        </w:tc>
        <w:tc>
          <w:tcPr>
            <w:tcW w:w="1383" w:type="dxa"/>
            <w:tcBorders>
              <w:top w:val="nil"/>
              <w:left w:val="single" w:sz="4" w:space="0" w:color="auto"/>
              <w:bottom w:val="nil"/>
              <w:right w:val="single" w:sz="4" w:space="0" w:color="auto"/>
            </w:tcBorders>
            <w:vAlign w:val="center"/>
          </w:tcPr>
          <w:p w14:paraId="48A620C3" w14:textId="1DE57A5D"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1,789,071,809</w:t>
            </w:r>
          </w:p>
        </w:tc>
        <w:tc>
          <w:tcPr>
            <w:tcW w:w="1383" w:type="dxa"/>
            <w:tcBorders>
              <w:top w:val="nil"/>
              <w:left w:val="single" w:sz="4" w:space="0" w:color="auto"/>
              <w:bottom w:val="nil"/>
              <w:right w:val="single" w:sz="4" w:space="0" w:color="auto"/>
            </w:tcBorders>
            <w:vAlign w:val="center"/>
          </w:tcPr>
          <w:p w14:paraId="2843C51D" w14:textId="538DCD7E"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4AEDAF11" w14:textId="69ABF63D"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1,789,071,809</w:t>
            </w:r>
          </w:p>
        </w:tc>
        <w:tc>
          <w:tcPr>
            <w:tcW w:w="1386" w:type="dxa"/>
            <w:tcBorders>
              <w:top w:val="nil"/>
              <w:left w:val="single" w:sz="4" w:space="0" w:color="auto"/>
              <w:bottom w:val="nil"/>
              <w:right w:val="single" w:sz="4" w:space="0" w:color="auto"/>
            </w:tcBorders>
            <w:vAlign w:val="center"/>
          </w:tcPr>
          <w:p w14:paraId="1B620E99" w14:textId="2FECABCF" w:rsidR="00163A68" w:rsidRPr="009C0F13" w:rsidRDefault="00163A68" w:rsidP="00163A68">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hint="eastAsia"/>
                <w:b/>
                <w:noProof/>
                <w:sz w:val="18"/>
                <w:szCs w:val="18"/>
              </w:rPr>
              <w:t>216,335,809</w:t>
            </w:r>
          </w:p>
        </w:tc>
        <w:tc>
          <w:tcPr>
            <w:tcW w:w="614" w:type="dxa"/>
            <w:tcBorders>
              <w:top w:val="nil"/>
              <w:left w:val="single" w:sz="4" w:space="0" w:color="auto"/>
              <w:bottom w:val="nil"/>
              <w:right w:val="nil"/>
            </w:tcBorders>
            <w:vAlign w:val="center"/>
          </w:tcPr>
          <w:p w14:paraId="1BD6BAE2" w14:textId="6C0D041B" w:rsidR="00163A68" w:rsidRPr="009C0F13" w:rsidRDefault="00163A68" w:rsidP="00163A68">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13.76</w:t>
            </w:r>
          </w:p>
        </w:tc>
      </w:tr>
      <w:tr w:rsidR="00163A68" w:rsidRPr="003868B7" w14:paraId="67583B1D" w14:textId="77777777" w:rsidTr="003420CF">
        <w:trPr>
          <w:cantSplit/>
          <w:trHeight w:val="706"/>
        </w:trPr>
        <w:tc>
          <w:tcPr>
            <w:tcW w:w="2438" w:type="dxa"/>
            <w:tcBorders>
              <w:top w:val="nil"/>
              <w:left w:val="nil"/>
              <w:bottom w:val="nil"/>
              <w:right w:val="single" w:sz="4" w:space="0" w:color="auto"/>
            </w:tcBorders>
            <w:vAlign w:val="center"/>
          </w:tcPr>
          <w:p w14:paraId="0DC87314"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業務外收入</w:t>
            </w:r>
          </w:p>
        </w:tc>
        <w:tc>
          <w:tcPr>
            <w:tcW w:w="1383" w:type="dxa"/>
            <w:tcBorders>
              <w:top w:val="nil"/>
              <w:left w:val="single" w:sz="4" w:space="0" w:color="auto"/>
              <w:bottom w:val="nil"/>
              <w:right w:val="single" w:sz="4" w:space="0" w:color="auto"/>
            </w:tcBorders>
            <w:vAlign w:val="center"/>
          </w:tcPr>
          <w:p w14:paraId="5DF3813C" w14:textId="6407FDDF"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1,516,234,000</w:t>
            </w:r>
          </w:p>
        </w:tc>
        <w:tc>
          <w:tcPr>
            <w:tcW w:w="1383" w:type="dxa"/>
            <w:tcBorders>
              <w:top w:val="nil"/>
              <w:left w:val="single" w:sz="4" w:space="0" w:color="auto"/>
              <w:bottom w:val="nil"/>
              <w:right w:val="single" w:sz="4" w:space="0" w:color="auto"/>
            </w:tcBorders>
            <w:vAlign w:val="center"/>
          </w:tcPr>
          <w:p w14:paraId="61B1B2C3" w14:textId="0C9E704F"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1,776,982,045</w:t>
            </w:r>
          </w:p>
        </w:tc>
        <w:tc>
          <w:tcPr>
            <w:tcW w:w="1383" w:type="dxa"/>
            <w:tcBorders>
              <w:top w:val="nil"/>
              <w:left w:val="single" w:sz="4" w:space="0" w:color="auto"/>
              <w:bottom w:val="nil"/>
              <w:right w:val="single" w:sz="4" w:space="0" w:color="auto"/>
            </w:tcBorders>
            <w:vAlign w:val="center"/>
          </w:tcPr>
          <w:p w14:paraId="7923C61E" w14:textId="0AAEE995"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6C746096" w14:textId="0472BCCE"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1,776,982,045</w:t>
            </w:r>
          </w:p>
        </w:tc>
        <w:tc>
          <w:tcPr>
            <w:tcW w:w="1386" w:type="dxa"/>
            <w:tcBorders>
              <w:top w:val="nil"/>
              <w:left w:val="single" w:sz="4" w:space="0" w:color="auto"/>
              <w:bottom w:val="nil"/>
              <w:right w:val="single" w:sz="4" w:space="0" w:color="auto"/>
            </w:tcBorders>
            <w:vAlign w:val="center"/>
          </w:tcPr>
          <w:p w14:paraId="47AA45B7" w14:textId="6A1E21DA" w:rsidR="00163A68" w:rsidRPr="009C0F13" w:rsidRDefault="00163A68" w:rsidP="00163A68">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hint="eastAsia"/>
                <w:b/>
                <w:noProof/>
                <w:sz w:val="18"/>
                <w:szCs w:val="18"/>
              </w:rPr>
              <w:t>260,748,045</w:t>
            </w:r>
          </w:p>
        </w:tc>
        <w:tc>
          <w:tcPr>
            <w:tcW w:w="614" w:type="dxa"/>
            <w:tcBorders>
              <w:top w:val="nil"/>
              <w:left w:val="single" w:sz="4" w:space="0" w:color="auto"/>
              <w:bottom w:val="nil"/>
              <w:right w:val="nil"/>
            </w:tcBorders>
            <w:vAlign w:val="center"/>
          </w:tcPr>
          <w:p w14:paraId="6A41549F" w14:textId="6D1AD0C4" w:rsidR="00163A68" w:rsidRPr="009C0F13" w:rsidRDefault="00163A68" w:rsidP="00163A68">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17.20</w:t>
            </w:r>
          </w:p>
        </w:tc>
      </w:tr>
      <w:tr w:rsidR="00163A68" w:rsidRPr="003868B7" w14:paraId="57948714" w14:textId="77777777" w:rsidTr="003420CF">
        <w:trPr>
          <w:cantSplit/>
          <w:trHeight w:val="706"/>
        </w:trPr>
        <w:tc>
          <w:tcPr>
            <w:tcW w:w="2438" w:type="dxa"/>
            <w:tcBorders>
              <w:top w:val="nil"/>
              <w:left w:val="nil"/>
              <w:bottom w:val="nil"/>
              <w:right w:val="single" w:sz="4" w:space="0" w:color="auto"/>
            </w:tcBorders>
            <w:vAlign w:val="center"/>
          </w:tcPr>
          <w:p w14:paraId="3EE0C231"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財務收入</w:t>
            </w:r>
          </w:p>
        </w:tc>
        <w:tc>
          <w:tcPr>
            <w:tcW w:w="1383" w:type="dxa"/>
            <w:tcBorders>
              <w:top w:val="nil"/>
              <w:left w:val="single" w:sz="4" w:space="0" w:color="auto"/>
              <w:bottom w:val="nil"/>
              <w:right w:val="single" w:sz="4" w:space="0" w:color="auto"/>
            </w:tcBorders>
            <w:vAlign w:val="center"/>
          </w:tcPr>
          <w:p w14:paraId="4F86B8E7" w14:textId="64CBAD7B"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358,457,000</w:t>
            </w:r>
          </w:p>
        </w:tc>
        <w:tc>
          <w:tcPr>
            <w:tcW w:w="1383" w:type="dxa"/>
            <w:tcBorders>
              <w:top w:val="nil"/>
              <w:left w:val="single" w:sz="4" w:space="0" w:color="auto"/>
              <w:bottom w:val="nil"/>
              <w:right w:val="single" w:sz="4" w:space="0" w:color="auto"/>
            </w:tcBorders>
            <w:vAlign w:val="center"/>
          </w:tcPr>
          <w:p w14:paraId="7E704D5B" w14:textId="32A922A2"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323,301,708</w:t>
            </w:r>
          </w:p>
        </w:tc>
        <w:tc>
          <w:tcPr>
            <w:tcW w:w="1383" w:type="dxa"/>
            <w:tcBorders>
              <w:top w:val="nil"/>
              <w:left w:val="single" w:sz="4" w:space="0" w:color="auto"/>
              <w:bottom w:val="nil"/>
              <w:right w:val="single" w:sz="4" w:space="0" w:color="auto"/>
            </w:tcBorders>
            <w:vAlign w:val="center"/>
          </w:tcPr>
          <w:p w14:paraId="35549B4A" w14:textId="7C35B662"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09D629D9" w14:textId="0978D5AC"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323,301,708</w:t>
            </w:r>
          </w:p>
        </w:tc>
        <w:tc>
          <w:tcPr>
            <w:tcW w:w="1386" w:type="dxa"/>
            <w:tcBorders>
              <w:top w:val="nil"/>
              <w:left w:val="single" w:sz="4" w:space="0" w:color="auto"/>
              <w:bottom w:val="nil"/>
              <w:right w:val="single" w:sz="4" w:space="0" w:color="auto"/>
            </w:tcBorders>
            <w:vAlign w:val="center"/>
          </w:tcPr>
          <w:p w14:paraId="781013A4" w14:textId="3C1CD9BE"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- 35,155,292</w:t>
            </w:r>
          </w:p>
        </w:tc>
        <w:tc>
          <w:tcPr>
            <w:tcW w:w="614" w:type="dxa"/>
            <w:tcBorders>
              <w:top w:val="nil"/>
              <w:left w:val="single" w:sz="4" w:space="0" w:color="auto"/>
              <w:bottom w:val="nil"/>
              <w:right w:val="nil"/>
            </w:tcBorders>
            <w:vAlign w:val="center"/>
          </w:tcPr>
          <w:p w14:paraId="1BCE620E" w14:textId="7E63BB8B"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- 9.81</w:t>
            </w:r>
          </w:p>
        </w:tc>
      </w:tr>
      <w:tr w:rsidR="00163A68" w:rsidRPr="003868B7" w14:paraId="6D7D7384" w14:textId="77777777" w:rsidTr="003420CF">
        <w:trPr>
          <w:cantSplit/>
          <w:trHeight w:val="706"/>
        </w:trPr>
        <w:tc>
          <w:tcPr>
            <w:tcW w:w="2438" w:type="dxa"/>
            <w:tcBorders>
              <w:top w:val="nil"/>
              <w:left w:val="nil"/>
              <w:bottom w:val="nil"/>
              <w:right w:val="single" w:sz="4" w:space="0" w:color="auto"/>
            </w:tcBorders>
            <w:vAlign w:val="center"/>
          </w:tcPr>
          <w:p w14:paraId="780EFBDB"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其他業務外收入</w:t>
            </w:r>
          </w:p>
        </w:tc>
        <w:tc>
          <w:tcPr>
            <w:tcW w:w="1383" w:type="dxa"/>
            <w:tcBorders>
              <w:top w:val="nil"/>
              <w:left w:val="single" w:sz="4" w:space="0" w:color="auto"/>
              <w:bottom w:val="nil"/>
              <w:right w:val="single" w:sz="4" w:space="0" w:color="auto"/>
            </w:tcBorders>
            <w:vAlign w:val="center"/>
          </w:tcPr>
          <w:p w14:paraId="71E0E87B" w14:textId="5E9CB7E5"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1,157,777,000</w:t>
            </w:r>
          </w:p>
        </w:tc>
        <w:tc>
          <w:tcPr>
            <w:tcW w:w="1383" w:type="dxa"/>
            <w:tcBorders>
              <w:top w:val="nil"/>
              <w:left w:val="single" w:sz="4" w:space="0" w:color="auto"/>
              <w:bottom w:val="nil"/>
              <w:right w:val="single" w:sz="4" w:space="0" w:color="auto"/>
            </w:tcBorders>
            <w:vAlign w:val="center"/>
          </w:tcPr>
          <w:p w14:paraId="5C43B47D" w14:textId="006BB613"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1,453,680,337</w:t>
            </w:r>
          </w:p>
        </w:tc>
        <w:tc>
          <w:tcPr>
            <w:tcW w:w="1383" w:type="dxa"/>
            <w:tcBorders>
              <w:top w:val="nil"/>
              <w:left w:val="single" w:sz="4" w:space="0" w:color="auto"/>
              <w:bottom w:val="nil"/>
              <w:right w:val="single" w:sz="4" w:space="0" w:color="auto"/>
            </w:tcBorders>
            <w:vAlign w:val="center"/>
          </w:tcPr>
          <w:p w14:paraId="2C6FF85A" w14:textId="61D54448"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5E975F79" w14:textId="76FD4826"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1,453,680,337</w:t>
            </w:r>
          </w:p>
        </w:tc>
        <w:tc>
          <w:tcPr>
            <w:tcW w:w="1386" w:type="dxa"/>
            <w:tcBorders>
              <w:top w:val="nil"/>
              <w:left w:val="single" w:sz="4" w:space="0" w:color="auto"/>
              <w:bottom w:val="nil"/>
              <w:right w:val="single" w:sz="4" w:space="0" w:color="auto"/>
            </w:tcBorders>
            <w:vAlign w:val="center"/>
          </w:tcPr>
          <w:p w14:paraId="7036896F" w14:textId="5701F63C"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295,903,337</w:t>
            </w:r>
          </w:p>
        </w:tc>
        <w:tc>
          <w:tcPr>
            <w:tcW w:w="614" w:type="dxa"/>
            <w:tcBorders>
              <w:top w:val="nil"/>
              <w:left w:val="single" w:sz="4" w:space="0" w:color="auto"/>
              <w:bottom w:val="nil"/>
              <w:right w:val="nil"/>
            </w:tcBorders>
            <w:vAlign w:val="center"/>
          </w:tcPr>
          <w:p w14:paraId="7743576A" w14:textId="003FDC32"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25.56</w:t>
            </w:r>
          </w:p>
        </w:tc>
      </w:tr>
      <w:tr w:rsidR="00163A68" w:rsidRPr="003868B7" w14:paraId="353973FE" w14:textId="77777777" w:rsidTr="003420CF">
        <w:trPr>
          <w:cantSplit/>
          <w:trHeight w:val="706"/>
        </w:trPr>
        <w:tc>
          <w:tcPr>
            <w:tcW w:w="2438" w:type="dxa"/>
            <w:tcBorders>
              <w:top w:val="nil"/>
              <w:left w:val="nil"/>
              <w:bottom w:val="nil"/>
              <w:right w:val="single" w:sz="4" w:space="0" w:color="auto"/>
            </w:tcBorders>
            <w:vAlign w:val="center"/>
          </w:tcPr>
          <w:p w14:paraId="00C59275"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業務外費用</w:t>
            </w:r>
          </w:p>
        </w:tc>
        <w:tc>
          <w:tcPr>
            <w:tcW w:w="1383" w:type="dxa"/>
            <w:tcBorders>
              <w:top w:val="nil"/>
              <w:left w:val="single" w:sz="4" w:space="0" w:color="auto"/>
              <w:bottom w:val="nil"/>
              <w:right w:val="single" w:sz="4" w:space="0" w:color="auto"/>
            </w:tcBorders>
            <w:vAlign w:val="center"/>
          </w:tcPr>
          <w:p w14:paraId="36903D97" w14:textId="6E45233F"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348,004,000</w:t>
            </w:r>
          </w:p>
        </w:tc>
        <w:tc>
          <w:tcPr>
            <w:tcW w:w="1383" w:type="dxa"/>
            <w:tcBorders>
              <w:top w:val="nil"/>
              <w:left w:val="single" w:sz="4" w:space="0" w:color="auto"/>
              <w:bottom w:val="nil"/>
              <w:right w:val="single" w:sz="4" w:space="0" w:color="auto"/>
            </w:tcBorders>
            <w:vAlign w:val="center"/>
          </w:tcPr>
          <w:p w14:paraId="56978E57" w14:textId="7E40242C"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776,651,838</w:t>
            </w:r>
          </w:p>
        </w:tc>
        <w:tc>
          <w:tcPr>
            <w:tcW w:w="1383" w:type="dxa"/>
            <w:tcBorders>
              <w:top w:val="nil"/>
              <w:left w:val="single" w:sz="4" w:space="0" w:color="auto"/>
              <w:bottom w:val="nil"/>
              <w:right w:val="single" w:sz="4" w:space="0" w:color="auto"/>
            </w:tcBorders>
            <w:vAlign w:val="center"/>
          </w:tcPr>
          <w:p w14:paraId="0F3C85A9" w14:textId="2FEF07FB"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1FE06702" w14:textId="4AE21483"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776,651,838</w:t>
            </w:r>
          </w:p>
        </w:tc>
        <w:tc>
          <w:tcPr>
            <w:tcW w:w="1386" w:type="dxa"/>
            <w:tcBorders>
              <w:top w:val="nil"/>
              <w:left w:val="single" w:sz="4" w:space="0" w:color="auto"/>
              <w:bottom w:val="nil"/>
              <w:right w:val="single" w:sz="4" w:space="0" w:color="auto"/>
            </w:tcBorders>
            <w:vAlign w:val="center"/>
          </w:tcPr>
          <w:p w14:paraId="7EDC7D8E" w14:textId="672A0D03" w:rsidR="00163A68" w:rsidRPr="009C0F13" w:rsidRDefault="00163A68" w:rsidP="00163A68">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hint="eastAsia"/>
                <w:b/>
                <w:noProof/>
                <w:sz w:val="18"/>
                <w:szCs w:val="18"/>
              </w:rPr>
              <w:t>428,647,838</w:t>
            </w:r>
          </w:p>
        </w:tc>
        <w:tc>
          <w:tcPr>
            <w:tcW w:w="614" w:type="dxa"/>
            <w:tcBorders>
              <w:top w:val="nil"/>
              <w:left w:val="single" w:sz="4" w:space="0" w:color="auto"/>
              <w:bottom w:val="nil"/>
              <w:right w:val="nil"/>
            </w:tcBorders>
            <w:vAlign w:val="center"/>
          </w:tcPr>
          <w:p w14:paraId="6BC9BBE0" w14:textId="289979BC" w:rsidR="00163A68" w:rsidRPr="009C0F13" w:rsidRDefault="00163A68" w:rsidP="00163A68">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123.17</w:t>
            </w:r>
          </w:p>
        </w:tc>
      </w:tr>
      <w:tr w:rsidR="00163A68" w:rsidRPr="003868B7" w14:paraId="70A3869B" w14:textId="77777777" w:rsidTr="003420CF">
        <w:trPr>
          <w:cantSplit/>
          <w:trHeight w:val="706"/>
        </w:trPr>
        <w:tc>
          <w:tcPr>
            <w:tcW w:w="2438" w:type="dxa"/>
            <w:tcBorders>
              <w:top w:val="nil"/>
              <w:left w:val="nil"/>
              <w:bottom w:val="nil"/>
              <w:right w:val="single" w:sz="4" w:space="0" w:color="auto"/>
            </w:tcBorders>
            <w:vAlign w:val="center"/>
          </w:tcPr>
          <w:p w14:paraId="7823953C"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財務費用</w:t>
            </w:r>
          </w:p>
        </w:tc>
        <w:tc>
          <w:tcPr>
            <w:tcW w:w="1383" w:type="dxa"/>
            <w:tcBorders>
              <w:top w:val="nil"/>
              <w:left w:val="single" w:sz="4" w:space="0" w:color="auto"/>
              <w:bottom w:val="nil"/>
              <w:right w:val="single" w:sz="4" w:space="0" w:color="auto"/>
            </w:tcBorders>
            <w:vAlign w:val="center"/>
          </w:tcPr>
          <w:p w14:paraId="08212752" w14:textId="04FA47AB"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7AEE2677" w14:textId="4F856E4E"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3,881</w:t>
            </w:r>
          </w:p>
        </w:tc>
        <w:tc>
          <w:tcPr>
            <w:tcW w:w="1383" w:type="dxa"/>
            <w:tcBorders>
              <w:top w:val="nil"/>
              <w:left w:val="single" w:sz="4" w:space="0" w:color="auto"/>
              <w:bottom w:val="nil"/>
              <w:right w:val="single" w:sz="4" w:space="0" w:color="auto"/>
            </w:tcBorders>
            <w:vAlign w:val="center"/>
          </w:tcPr>
          <w:p w14:paraId="1D468D7B" w14:textId="1E5E6E66"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36AE710A" w14:textId="3D645933"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3,881</w:t>
            </w:r>
          </w:p>
        </w:tc>
        <w:tc>
          <w:tcPr>
            <w:tcW w:w="1386" w:type="dxa"/>
            <w:tcBorders>
              <w:top w:val="nil"/>
              <w:left w:val="single" w:sz="4" w:space="0" w:color="auto"/>
              <w:bottom w:val="nil"/>
              <w:right w:val="single" w:sz="4" w:space="0" w:color="auto"/>
            </w:tcBorders>
            <w:vAlign w:val="center"/>
          </w:tcPr>
          <w:p w14:paraId="5D335FCD" w14:textId="2B669E57"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3,881</w:t>
            </w:r>
          </w:p>
        </w:tc>
        <w:tc>
          <w:tcPr>
            <w:tcW w:w="614" w:type="dxa"/>
            <w:tcBorders>
              <w:top w:val="nil"/>
              <w:left w:val="single" w:sz="4" w:space="0" w:color="auto"/>
              <w:bottom w:val="nil"/>
              <w:right w:val="nil"/>
            </w:tcBorders>
            <w:vAlign w:val="center"/>
          </w:tcPr>
          <w:p w14:paraId="16EF2D24" w14:textId="02BD341C"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w:t>
            </w:r>
          </w:p>
        </w:tc>
      </w:tr>
      <w:tr w:rsidR="00163A68" w:rsidRPr="003868B7" w14:paraId="1F51AAD0" w14:textId="77777777" w:rsidTr="003420CF">
        <w:trPr>
          <w:cantSplit/>
          <w:trHeight w:val="706"/>
        </w:trPr>
        <w:tc>
          <w:tcPr>
            <w:tcW w:w="2438" w:type="dxa"/>
            <w:tcBorders>
              <w:top w:val="nil"/>
              <w:left w:val="nil"/>
              <w:bottom w:val="nil"/>
              <w:right w:val="single" w:sz="4" w:space="0" w:color="auto"/>
            </w:tcBorders>
            <w:vAlign w:val="center"/>
          </w:tcPr>
          <w:p w14:paraId="4C6FE1EB"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其他業務外費用</w:t>
            </w:r>
          </w:p>
        </w:tc>
        <w:tc>
          <w:tcPr>
            <w:tcW w:w="1383" w:type="dxa"/>
            <w:tcBorders>
              <w:top w:val="nil"/>
              <w:left w:val="single" w:sz="4" w:space="0" w:color="auto"/>
              <w:bottom w:val="nil"/>
              <w:right w:val="single" w:sz="4" w:space="0" w:color="auto"/>
            </w:tcBorders>
            <w:vAlign w:val="center"/>
          </w:tcPr>
          <w:p w14:paraId="7B3AC6B7" w14:textId="12334E43"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348,004,000</w:t>
            </w:r>
          </w:p>
        </w:tc>
        <w:tc>
          <w:tcPr>
            <w:tcW w:w="1383" w:type="dxa"/>
            <w:tcBorders>
              <w:top w:val="nil"/>
              <w:left w:val="single" w:sz="4" w:space="0" w:color="auto"/>
              <w:bottom w:val="nil"/>
              <w:right w:val="single" w:sz="4" w:space="0" w:color="auto"/>
            </w:tcBorders>
            <w:vAlign w:val="center"/>
          </w:tcPr>
          <w:p w14:paraId="18E64C39" w14:textId="2EEAEFA5"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776,647,957</w:t>
            </w:r>
          </w:p>
        </w:tc>
        <w:tc>
          <w:tcPr>
            <w:tcW w:w="1383" w:type="dxa"/>
            <w:tcBorders>
              <w:top w:val="nil"/>
              <w:left w:val="single" w:sz="4" w:space="0" w:color="auto"/>
              <w:bottom w:val="nil"/>
              <w:right w:val="single" w:sz="4" w:space="0" w:color="auto"/>
            </w:tcBorders>
            <w:vAlign w:val="center"/>
          </w:tcPr>
          <w:p w14:paraId="5606F65B" w14:textId="20D1AEC7"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w:t>
            </w:r>
          </w:p>
        </w:tc>
        <w:tc>
          <w:tcPr>
            <w:tcW w:w="1383" w:type="dxa"/>
            <w:tcBorders>
              <w:top w:val="nil"/>
              <w:left w:val="single" w:sz="4" w:space="0" w:color="auto"/>
              <w:bottom w:val="nil"/>
              <w:right w:val="single" w:sz="4" w:space="0" w:color="auto"/>
            </w:tcBorders>
            <w:vAlign w:val="center"/>
          </w:tcPr>
          <w:p w14:paraId="6425DE1E" w14:textId="2EAB9825" w:rsidR="00163A68" w:rsidRPr="009C0F13" w:rsidRDefault="00163A68" w:rsidP="00163A68">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hint="eastAsia"/>
                <w:sz w:val="18"/>
                <w:szCs w:val="18"/>
              </w:rPr>
              <w:t>776,647,957</w:t>
            </w:r>
          </w:p>
        </w:tc>
        <w:tc>
          <w:tcPr>
            <w:tcW w:w="1386" w:type="dxa"/>
            <w:tcBorders>
              <w:top w:val="nil"/>
              <w:left w:val="single" w:sz="4" w:space="0" w:color="auto"/>
              <w:bottom w:val="nil"/>
              <w:right w:val="single" w:sz="4" w:space="0" w:color="auto"/>
            </w:tcBorders>
            <w:vAlign w:val="center"/>
          </w:tcPr>
          <w:p w14:paraId="1BC715AB" w14:textId="6391F48C" w:rsidR="00163A68" w:rsidRPr="009C0F13" w:rsidRDefault="00163A68" w:rsidP="00163A68">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hint="eastAsia"/>
                <w:noProof/>
                <w:sz w:val="18"/>
                <w:szCs w:val="18"/>
              </w:rPr>
              <w:t>428,643,957</w:t>
            </w:r>
          </w:p>
        </w:tc>
        <w:tc>
          <w:tcPr>
            <w:tcW w:w="614" w:type="dxa"/>
            <w:tcBorders>
              <w:top w:val="nil"/>
              <w:left w:val="single" w:sz="4" w:space="0" w:color="auto"/>
              <w:bottom w:val="nil"/>
              <w:right w:val="nil"/>
            </w:tcBorders>
            <w:vAlign w:val="center"/>
          </w:tcPr>
          <w:p w14:paraId="3F9702C2" w14:textId="7A40F32F" w:rsidR="00163A68" w:rsidRPr="009C0F13" w:rsidRDefault="00163A68" w:rsidP="00163A68">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123.17</w:t>
            </w:r>
          </w:p>
        </w:tc>
      </w:tr>
      <w:tr w:rsidR="00163A68" w:rsidRPr="003868B7" w14:paraId="5BA7913C" w14:textId="77777777" w:rsidTr="003420CF">
        <w:trPr>
          <w:cantSplit/>
          <w:trHeight w:val="706"/>
        </w:trPr>
        <w:tc>
          <w:tcPr>
            <w:tcW w:w="2438" w:type="dxa"/>
            <w:tcBorders>
              <w:top w:val="nil"/>
              <w:left w:val="nil"/>
              <w:bottom w:val="nil"/>
              <w:right w:val="single" w:sz="4" w:space="0" w:color="auto"/>
            </w:tcBorders>
            <w:vAlign w:val="center"/>
          </w:tcPr>
          <w:p w14:paraId="1B12BB57"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業務外賸餘（短</w:t>
            </w:r>
            <w:proofErr w:type="gramStart"/>
            <w:r w:rsidRPr="003868B7">
              <w:rPr>
                <w:rFonts w:hint="eastAsia"/>
                <w:b/>
                <w:kern w:val="0"/>
                <w:sz w:val="22"/>
                <w:szCs w:val="20"/>
              </w:rPr>
              <w:t>絀</w:t>
            </w:r>
            <w:proofErr w:type="gramEnd"/>
            <w:r w:rsidRPr="003868B7">
              <w:rPr>
                <w:rFonts w:hint="eastAsia"/>
                <w:b/>
                <w:kern w:val="0"/>
                <w:sz w:val="22"/>
                <w:szCs w:val="20"/>
              </w:rPr>
              <w:t>）</w:t>
            </w:r>
          </w:p>
        </w:tc>
        <w:tc>
          <w:tcPr>
            <w:tcW w:w="1383" w:type="dxa"/>
            <w:tcBorders>
              <w:top w:val="nil"/>
              <w:left w:val="single" w:sz="4" w:space="0" w:color="auto"/>
              <w:bottom w:val="nil"/>
              <w:right w:val="single" w:sz="4" w:space="0" w:color="auto"/>
            </w:tcBorders>
            <w:vAlign w:val="center"/>
          </w:tcPr>
          <w:p w14:paraId="38A9C0E9" w14:textId="2592E022"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1,168,230,000</w:t>
            </w:r>
          </w:p>
        </w:tc>
        <w:tc>
          <w:tcPr>
            <w:tcW w:w="1383" w:type="dxa"/>
            <w:tcBorders>
              <w:top w:val="nil"/>
              <w:left w:val="single" w:sz="4" w:space="0" w:color="auto"/>
              <w:bottom w:val="nil"/>
              <w:right w:val="single" w:sz="4" w:space="0" w:color="auto"/>
            </w:tcBorders>
            <w:vAlign w:val="center"/>
          </w:tcPr>
          <w:p w14:paraId="635A8F59" w14:textId="25D8C5C8"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1,000,330,207</w:t>
            </w:r>
          </w:p>
        </w:tc>
        <w:tc>
          <w:tcPr>
            <w:tcW w:w="1383" w:type="dxa"/>
            <w:tcBorders>
              <w:top w:val="nil"/>
              <w:left w:val="single" w:sz="4" w:space="0" w:color="auto"/>
              <w:bottom w:val="nil"/>
              <w:right w:val="single" w:sz="4" w:space="0" w:color="auto"/>
            </w:tcBorders>
            <w:vAlign w:val="center"/>
          </w:tcPr>
          <w:p w14:paraId="243A27F8" w14:textId="0F333FAF"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w:t>
            </w:r>
          </w:p>
        </w:tc>
        <w:tc>
          <w:tcPr>
            <w:tcW w:w="1383" w:type="dxa"/>
            <w:tcBorders>
              <w:top w:val="nil"/>
              <w:left w:val="single" w:sz="4" w:space="0" w:color="auto"/>
              <w:bottom w:val="nil"/>
              <w:right w:val="single" w:sz="4" w:space="0" w:color="auto"/>
            </w:tcBorders>
            <w:vAlign w:val="center"/>
          </w:tcPr>
          <w:p w14:paraId="661C1861" w14:textId="07175DC4"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1,000,330,207</w:t>
            </w:r>
          </w:p>
        </w:tc>
        <w:tc>
          <w:tcPr>
            <w:tcW w:w="1386" w:type="dxa"/>
            <w:tcBorders>
              <w:top w:val="nil"/>
              <w:left w:val="single" w:sz="4" w:space="0" w:color="auto"/>
              <w:bottom w:val="nil"/>
              <w:right w:val="single" w:sz="4" w:space="0" w:color="auto"/>
            </w:tcBorders>
            <w:vAlign w:val="center"/>
          </w:tcPr>
          <w:p w14:paraId="5EE01F6C" w14:textId="6D334756" w:rsidR="00163A68" w:rsidRPr="009C0F13" w:rsidRDefault="00163A68" w:rsidP="00163A68">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hint="eastAsia"/>
                <w:b/>
                <w:noProof/>
                <w:sz w:val="18"/>
                <w:szCs w:val="18"/>
              </w:rPr>
              <w:t>- 167,899,793</w:t>
            </w:r>
          </w:p>
        </w:tc>
        <w:tc>
          <w:tcPr>
            <w:tcW w:w="614" w:type="dxa"/>
            <w:tcBorders>
              <w:top w:val="nil"/>
              <w:left w:val="single" w:sz="4" w:space="0" w:color="auto"/>
              <w:bottom w:val="nil"/>
              <w:right w:val="nil"/>
            </w:tcBorders>
            <w:vAlign w:val="center"/>
          </w:tcPr>
          <w:p w14:paraId="5722586F" w14:textId="5A69D9D1" w:rsidR="00163A68" w:rsidRPr="009C0F13" w:rsidRDefault="00163A68" w:rsidP="00163A68">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- 14.37</w:t>
            </w:r>
          </w:p>
        </w:tc>
      </w:tr>
      <w:tr w:rsidR="00163A68" w:rsidRPr="003868B7" w14:paraId="41C48C65" w14:textId="77777777" w:rsidTr="003420CF">
        <w:trPr>
          <w:cantSplit/>
          <w:trHeight w:val="706"/>
        </w:trPr>
        <w:tc>
          <w:tcPr>
            <w:tcW w:w="2438" w:type="dxa"/>
            <w:tcBorders>
              <w:top w:val="nil"/>
              <w:left w:val="nil"/>
              <w:bottom w:val="single" w:sz="8" w:space="0" w:color="auto"/>
              <w:right w:val="single" w:sz="4" w:space="0" w:color="auto"/>
            </w:tcBorders>
            <w:vAlign w:val="center"/>
          </w:tcPr>
          <w:p w14:paraId="467B8EC0"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本期賸餘（短</w:t>
            </w:r>
            <w:proofErr w:type="gramStart"/>
            <w:r w:rsidRPr="003868B7">
              <w:rPr>
                <w:rFonts w:hint="eastAsia"/>
                <w:b/>
                <w:kern w:val="0"/>
                <w:sz w:val="22"/>
                <w:szCs w:val="20"/>
              </w:rPr>
              <w:t>絀</w:t>
            </w:r>
            <w:proofErr w:type="gramEnd"/>
            <w:r w:rsidRPr="003868B7">
              <w:rPr>
                <w:rFonts w:hint="eastAsia"/>
                <w:b/>
                <w:kern w:val="0"/>
                <w:sz w:val="22"/>
                <w:szCs w:val="20"/>
              </w:rPr>
              <w:t>）</w:t>
            </w:r>
          </w:p>
        </w:tc>
        <w:tc>
          <w:tcPr>
            <w:tcW w:w="1383" w:type="dxa"/>
            <w:tcBorders>
              <w:top w:val="nil"/>
              <w:left w:val="single" w:sz="4" w:space="0" w:color="auto"/>
              <w:bottom w:val="single" w:sz="8" w:space="0" w:color="auto"/>
              <w:right w:val="single" w:sz="4" w:space="0" w:color="auto"/>
            </w:tcBorders>
            <w:vAlign w:val="center"/>
          </w:tcPr>
          <w:p w14:paraId="0D20416E" w14:textId="126F4ACD"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2,740,966,000</w:t>
            </w:r>
          </w:p>
        </w:tc>
        <w:tc>
          <w:tcPr>
            <w:tcW w:w="1383" w:type="dxa"/>
            <w:tcBorders>
              <w:top w:val="nil"/>
              <w:left w:val="single" w:sz="4" w:space="0" w:color="auto"/>
              <w:bottom w:val="single" w:sz="8" w:space="0" w:color="auto"/>
              <w:right w:val="single" w:sz="4" w:space="0" w:color="auto"/>
            </w:tcBorders>
            <w:vAlign w:val="center"/>
          </w:tcPr>
          <w:p w14:paraId="297ADF18" w14:textId="448318F5"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2,789,402,016</w:t>
            </w:r>
          </w:p>
        </w:tc>
        <w:tc>
          <w:tcPr>
            <w:tcW w:w="1383" w:type="dxa"/>
            <w:tcBorders>
              <w:top w:val="nil"/>
              <w:left w:val="single" w:sz="4" w:space="0" w:color="auto"/>
              <w:bottom w:val="single" w:sz="8" w:space="0" w:color="auto"/>
              <w:right w:val="single" w:sz="4" w:space="0" w:color="auto"/>
            </w:tcBorders>
            <w:vAlign w:val="center"/>
          </w:tcPr>
          <w:p w14:paraId="69CD7628" w14:textId="5508E30F"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w:t>
            </w:r>
          </w:p>
        </w:tc>
        <w:tc>
          <w:tcPr>
            <w:tcW w:w="1383" w:type="dxa"/>
            <w:tcBorders>
              <w:top w:val="nil"/>
              <w:left w:val="single" w:sz="4" w:space="0" w:color="auto"/>
              <w:bottom w:val="single" w:sz="8" w:space="0" w:color="auto"/>
              <w:right w:val="single" w:sz="4" w:space="0" w:color="auto"/>
            </w:tcBorders>
            <w:vAlign w:val="center"/>
          </w:tcPr>
          <w:p w14:paraId="0A3ABF97" w14:textId="609E58BD" w:rsidR="00163A68" w:rsidRPr="009C0F13" w:rsidRDefault="00163A68" w:rsidP="00163A68">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hint="eastAsia"/>
                <w:b/>
                <w:sz w:val="18"/>
                <w:szCs w:val="18"/>
              </w:rPr>
              <w:t>2,789,402,016</w:t>
            </w:r>
          </w:p>
        </w:tc>
        <w:tc>
          <w:tcPr>
            <w:tcW w:w="1386" w:type="dxa"/>
            <w:tcBorders>
              <w:top w:val="nil"/>
              <w:left w:val="single" w:sz="4" w:space="0" w:color="auto"/>
              <w:bottom w:val="single" w:sz="8" w:space="0" w:color="auto"/>
              <w:right w:val="single" w:sz="4" w:space="0" w:color="auto"/>
            </w:tcBorders>
            <w:vAlign w:val="center"/>
          </w:tcPr>
          <w:p w14:paraId="0AD4BC48" w14:textId="0423EEEE" w:rsidR="00163A68" w:rsidRPr="009C0F13" w:rsidRDefault="00163A68" w:rsidP="00163A68">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hint="eastAsia"/>
                <w:b/>
                <w:noProof/>
                <w:sz w:val="18"/>
                <w:szCs w:val="18"/>
              </w:rPr>
              <w:t>48,436,016</w:t>
            </w:r>
          </w:p>
        </w:tc>
        <w:tc>
          <w:tcPr>
            <w:tcW w:w="614" w:type="dxa"/>
            <w:tcBorders>
              <w:top w:val="nil"/>
              <w:left w:val="single" w:sz="4" w:space="0" w:color="auto"/>
              <w:bottom w:val="single" w:sz="8" w:space="0" w:color="auto"/>
              <w:right w:val="nil"/>
            </w:tcBorders>
            <w:vAlign w:val="center"/>
          </w:tcPr>
          <w:p w14:paraId="1E47C105" w14:textId="02C72C80" w:rsidR="00163A68" w:rsidRPr="009C0F13" w:rsidRDefault="00163A68" w:rsidP="00163A68">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1.77</w:t>
            </w:r>
          </w:p>
        </w:tc>
      </w:tr>
    </w:tbl>
    <w:p w14:paraId="66F3A9CC" w14:textId="77777777" w:rsidR="005E3713" w:rsidRDefault="0048157E" w:rsidP="005E3713">
      <w:pPr>
        <w:pStyle w:val="3T0301110P"/>
        <w:ind w:left="360" w:right="48" w:hanging="360"/>
        <w:rPr>
          <w:rFonts w:hint="eastAsia"/>
          <w:color w:val="auto"/>
          <w:sz w:val="18"/>
        </w:rPr>
      </w:pPr>
      <w:proofErr w:type="gramStart"/>
      <w:r w:rsidRPr="009C0F13">
        <w:rPr>
          <w:rFonts w:hint="eastAsia"/>
          <w:color w:val="auto"/>
          <w:sz w:val="18"/>
        </w:rPr>
        <w:t>註</w:t>
      </w:r>
      <w:proofErr w:type="gramEnd"/>
      <w:r w:rsidRPr="009C0F13">
        <w:rPr>
          <w:rFonts w:hint="eastAsia"/>
          <w:color w:val="auto"/>
          <w:sz w:val="18"/>
        </w:rPr>
        <w:t>：</w:t>
      </w:r>
      <w:r w:rsidR="00163A68" w:rsidRPr="009C0F13">
        <w:rPr>
          <w:rFonts w:hint="eastAsia"/>
          <w:color w:val="auto"/>
          <w:sz w:val="18"/>
        </w:rPr>
        <w:t>本期其他綜合餘</w:t>
      </w:r>
      <w:proofErr w:type="gramStart"/>
      <w:r w:rsidR="00163A68" w:rsidRPr="009C0F13">
        <w:rPr>
          <w:rFonts w:hint="eastAsia"/>
          <w:color w:val="auto"/>
          <w:sz w:val="18"/>
        </w:rPr>
        <w:t>絀</w:t>
      </w:r>
      <w:proofErr w:type="gramEnd"/>
      <w:r w:rsidR="00163A68" w:rsidRPr="009C0F13">
        <w:rPr>
          <w:color w:val="auto"/>
          <w:sz w:val="18"/>
        </w:rPr>
        <w:t>13,931元，悉數為備供出售金融資產未實現餘</w:t>
      </w:r>
      <w:proofErr w:type="gramStart"/>
      <w:r w:rsidR="00163A68" w:rsidRPr="009C0F13">
        <w:rPr>
          <w:color w:val="auto"/>
          <w:sz w:val="18"/>
        </w:rPr>
        <w:t>絀</w:t>
      </w:r>
      <w:proofErr w:type="gramEnd"/>
      <w:r w:rsidRPr="009C0F13">
        <w:rPr>
          <w:rFonts w:hint="eastAsia"/>
          <w:color w:val="auto"/>
          <w:sz w:val="18"/>
        </w:rPr>
        <w:t>。</w:t>
      </w:r>
    </w:p>
    <w:p w14:paraId="5058B472" w14:textId="2CC5EE66" w:rsidR="0048157E" w:rsidRPr="003868B7" w:rsidRDefault="0048157E" w:rsidP="005E3713">
      <w:pPr>
        <w:pStyle w:val="3T010116P"/>
        <w:ind w:left="198" w:hanging="198"/>
        <w:rPr>
          <w:b w:val="0"/>
          <w:u w:color="000000"/>
        </w:rPr>
      </w:pPr>
      <w:r w:rsidRPr="003868B7">
        <w:rPr>
          <w:rFonts w:hint="eastAsia"/>
          <w:u w:color="000000"/>
        </w:rPr>
        <w:lastRenderedPageBreak/>
        <w:t xml:space="preserve">　國立臺灣大學附設醫院作業基金餘</w:t>
      </w:r>
      <w:proofErr w:type="gramStart"/>
      <w:r w:rsidRPr="003868B7">
        <w:rPr>
          <w:rFonts w:hint="eastAsia"/>
          <w:u w:color="000000"/>
        </w:rPr>
        <w:t>絀</w:t>
      </w:r>
      <w:bookmarkStart w:id="4" w:name="_GoBack"/>
      <w:bookmarkEnd w:id="4"/>
      <w:proofErr w:type="gramEnd"/>
      <w:r w:rsidRPr="003868B7">
        <w:rPr>
          <w:rFonts w:hint="eastAsia"/>
          <w:u w:color="000000"/>
        </w:rPr>
        <w:t xml:space="preserve">撥補審定表　</w:t>
      </w:r>
    </w:p>
    <w:p w14:paraId="760F5A85" w14:textId="5A5086EF" w:rsidR="0048157E" w:rsidRPr="003868B7" w:rsidRDefault="0048157E" w:rsidP="009E2FE0">
      <w:pPr>
        <w:pStyle w:val="3T0201"/>
        <w:spacing w:beforeLines="0" w:before="0" w:afterLines="0" w:after="0"/>
        <w:rPr>
          <w:color w:val="auto"/>
        </w:rPr>
      </w:pPr>
      <w:r w:rsidRPr="003868B7">
        <w:rPr>
          <w:rFonts w:hint="eastAsia"/>
          <w:color w:val="auto"/>
        </w:rPr>
        <w:t>中華民國</w:t>
      </w:r>
      <w:proofErr w:type="gramStart"/>
      <w:r w:rsidRPr="003868B7">
        <w:rPr>
          <w:rFonts w:hint="eastAsia"/>
          <w:color w:val="auto"/>
        </w:rPr>
        <w:t>10</w:t>
      </w:r>
      <w:r w:rsidR="00163A68" w:rsidRPr="003868B7">
        <w:rPr>
          <w:color w:val="auto"/>
        </w:rPr>
        <w:t>9</w:t>
      </w:r>
      <w:proofErr w:type="gramEnd"/>
      <w:r w:rsidRPr="003868B7">
        <w:rPr>
          <w:rFonts w:hint="eastAsia"/>
          <w:color w:val="auto"/>
        </w:rPr>
        <w:t>年度</w:t>
      </w:r>
      <w:r w:rsidRPr="003868B7">
        <w:rPr>
          <w:color w:val="auto"/>
        </w:rPr>
        <w:tab/>
      </w:r>
      <w:r w:rsidRPr="003868B7">
        <w:rPr>
          <w:rFonts w:hint="eastAsia"/>
          <w:color w:val="auto"/>
          <w:spacing w:val="-20"/>
          <w:kern w:val="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8"/>
        <w:gridCol w:w="1383"/>
        <w:gridCol w:w="1383"/>
        <w:gridCol w:w="1383"/>
        <w:gridCol w:w="1383"/>
        <w:gridCol w:w="1383"/>
        <w:gridCol w:w="612"/>
      </w:tblGrid>
      <w:tr w:rsidR="0048157E" w:rsidRPr="003868B7" w14:paraId="06B9D944" w14:textId="77777777" w:rsidTr="009E2FE0">
        <w:trPr>
          <w:cantSplit/>
          <w:trHeight w:val="380"/>
        </w:trPr>
        <w:tc>
          <w:tcPr>
            <w:tcW w:w="2438" w:type="dxa"/>
            <w:vMerge w:val="restart"/>
            <w:tcBorders>
              <w:top w:val="single" w:sz="8" w:space="0" w:color="auto"/>
              <w:left w:val="nil"/>
              <w:bottom w:val="nil"/>
            </w:tcBorders>
            <w:vAlign w:val="center"/>
          </w:tcPr>
          <w:p w14:paraId="461089BE" w14:textId="77777777" w:rsidR="0048157E" w:rsidRPr="003868B7" w:rsidRDefault="0048157E" w:rsidP="00427529">
            <w:pPr>
              <w:snapToGrid w:val="0"/>
              <w:ind w:leftChars="20" w:left="48" w:rightChars="20" w:right="48" w:firstLineChars="0" w:firstLine="0"/>
              <w:jc w:val="distribute"/>
            </w:pPr>
            <w:r w:rsidRPr="003868B7">
              <w:rPr>
                <w:rFonts w:hint="eastAsia"/>
              </w:rPr>
              <w:t>項目</w:t>
            </w:r>
          </w:p>
        </w:tc>
        <w:tc>
          <w:tcPr>
            <w:tcW w:w="1383" w:type="dxa"/>
            <w:vMerge w:val="restart"/>
            <w:tcBorders>
              <w:top w:val="single" w:sz="8" w:space="0" w:color="auto"/>
            </w:tcBorders>
            <w:vAlign w:val="center"/>
          </w:tcPr>
          <w:p w14:paraId="03810762" w14:textId="77777777" w:rsidR="0048157E" w:rsidRPr="003868B7" w:rsidRDefault="0048157E" w:rsidP="00427529">
            <w:pPr>
              <w:snapToGrid w:val="0"/>
              <w:ind w:leftChars="20" w:left="48" w:rightChars="20" w:right="48" w:firstLineChars="0" w:firstLine="0"/>
              <w:jc w:val="distribute"/>
            </w:pPr>
            <w:r w:rsidRPr="003868B7">
              <w:rPr>
                <w:rFonts w:hint="eastAsia"/>
              </w:rPr>
              <w:t>預算數</w:t>
            </w:r>
          </w:p>
        </w:tc>
        <w:tc>
          <w:tcPr>
            <w:tcW w:w="1383" w:type="dxa"/>
            <w:vMerge w:val="restart"/>
            <w:tcBorders>
              <w:top w:val="single" w:sz="8" w:space="0" w:color="auto"/>
            </w:tcBorders>
            <w:vAlign w:val="center"/>
          </w:tcPr>
          <w:p w14:paraId="0804E76A" w14:textId="77777777" w:rsidR="0048157E" w:rsidRPr="003868B7" w:rsidRDefault="0048157E" w:rsidP="00427529">
            <w:pPr>
              <w:snapToGrid w:val="0"/>
              <w:ind w:leftChars="20" w:left="48" w:rightChars="20" w:right="48" w:firstLineChars="0" w:firstLine="0"/>
              <w:jc w:val="distribute"/>
              <w:rPr>
                <w:spacing w:val="-20"/>
              </w:rPr>
            </w:pPr>
            <w:r w:rsidRPr="003868B7">
              <w:rPr>
                <w:rFonts w:hint="eastAsia"/>
                <w:spacing w:val="-20"/>
              </w:rPr>
              <w:t>決算數</w:t>
            </w:r>
          </w:p>
        </w:tc>
        <w:tc>
          <w:tcPr>
            <w:tcW w:w="1383" w:type="dxa"/>
            <w:vMerge w:val="restart"/>
            <w:tcBorders>
              <w:top w:val="single" w:sz="8" w:space="0" w:color="auto"/>
              <w:bottom w:val="nil"/>
            </w:tcBorders>
            <w:vAlign w:val="center"/>
          </w:tcPr>
          <w:p w14:paraId="3F2E7273" w14:textId="77777777" w:rsidR="0048157E" w:rsidRPr="003868B7" w:rsidRDefault="0048157E" w:rsidP="00427529">
            <w:pPr>
              <w:spacing w:line="240" w:lineRule="exact"/>
              <w:ind w:leftChars="20" w:left="48" w:rightChars="20" w:right="48" w:firstLineChars="0" w:firstLine="0"/>
              <w:jc w:val="distribute"/>
              <w:rPr>
                <w:spacing w:val="-12"/>
              </w:rPr>
            </w:pPr>
            <w:r w:rsidRPr="003868B7">
              <w:rPr>
                <w:rFonts w:hint="eastAsia"/>
                <w:spacing w:val="-12"/>
              </w:rPr>
              <w:t>修正數</w:t>
            </w:r>
          </w:p>
        </w:tc>
        <w:tc>
          <w:tcPr>
            <w:tcW w:w="1383" w:type="dxa"/>
            <w:vMerge w:val="restart"/>
            <w:tcBorders>
              <w:top w:val="single" w:sz="8" w:space="0" w:color="auto"/>
            </w:tcBorders>
            <w:vAlign w:val="center"/>
          </w:tcPr>
          <w:p w14:paraId="73E96E4E" w14:textId="77777777" w:rsidR="0048157E" w:rsidRPr="003868B7" w:rsidRDefault="0048157E" w:rsidP="00427529">
            <w:pPr>
              <w:snapToGrid w:val="0"/>
              <w:ind w:leftChars="20" w:left="48" w:rightChars="20" w:right="48" w:firstLineChars="0" w:firstLine="0"/>
              <w:jc w:val="distribute"/>
            </w:pPr>
            <w:r w:rsidRPr="003868B7">
              <w:rPr>
                <w:rFonts w:hint="eastAsia"/>
              </w:rPr>
              <w:t>決算審定數</w:t>
            </w:r>
          </w:p>
        </w:tc>
        <w:tc>
          <w:tcPr>
            <w:tcW w:w="1995" w:type="dxa"/>
            <w:gridSpan w:val="2"/>
            <w:tcBorders>
              <w:top w:val="single" w:sz="8" w:space="0" w:color="auto"/>
              <w:bottom w:val="nil"/>
              <w:right w:val="nil"/>
            </w:tcBorders>
            <w:vAlign w:val="center"/>
          </w:tcPr>
          <w:p w14:paraId="5D399FF1" w14:textId="77777777" w:rsidR="0048157E" w:rsidRPr="003868B7" w:rsidRDefault="0048157E" w:rsidP="00427529">
            <w:pPr>
              <w:spacing w:line="240" w:lineRule="exact"/>
              <w:ind w:firstLineChars="0" w:firstLine="0"/>
              <w:jc w:val="distribute"/>
            </w:pPr>
            <w:r w:rsidRPr="003868B7">
              <w:rPr>
                <w:rFonts w:hint="eastAsia"/>
              </w:rPr>
              <w:t>審定數與預算數 比較增減</w:t>
            </w:r>
          </w:p>
        </w:tc>
      </w:tr>
      <w:tr w:rsidR="0048157E" w:rsidRPr="003868B7" w14:paraId="7C633204" w14:textId="77777777" w:rsidTr="00427529">
        <w:trPr>
          <w:cantSplit/>
          <w:trHeight w:hRule="exact" w:val="340"/>
        </w:trPr>
        <w:tc>
          <w:tcPr>
            <w:tcW w:w="2438" w:type="dxa"/>
            <w:vMerge/>
            <w:tcBorders>
              <w:top w:val="nil"/>
              <w:left w:val="nil"/>
              <w:bottom w:val="single" w:sz="8" w:space="0" w:color="auto"/>
            </w:tcBorders>
            <w:vAlign w:val="center"/>
          </w:tcPr>
          <w:p w14:paraId="22D0AAB8" w14:textId="77777777" w:rsidR="0048157E" w:rsidRPr="003868B7" w:rsidRDefault="0048157E" w:rsidP="00427529">
            <w:pPr>
              <w:snapToGrid w:val="0"/>
              <w:ind w:leftChars="20" w:left="48" w:rightChars="20" w:right="48" w:firstLineChars="0" w:firstLine="0"/>
              <w:jc w:val="distribute"/>
            </w:pPr>
          </w:p>
        </w:tc>
        <w:tc>
          <w:tcPr>
            <w:tcW w:w="1383" w:type="dxa"/>
            <w:vMerge/>
            <w:tcBorders>
              <w:bottom w:val="single" w:sz="8" w:space="0" w:color="auto"/>
            </w:tcBorders>
            <w:vAlign w:val="center"/>
          </w:tcPr>
          <w:p w14:paraId="3A322458" w14:textId="77777777" w:rsidR="0048157E" w:rsidRPr="003868B7" w:rsidRDefault="0048157E" w:rsidP="00427529">
            <w:pPr>
              <w:snapToGrid w:val="0"/>
              <w:ind w:leftChars="20" w:left="48" w:rightChars="20" w:right="48" w:firstLineChars="0" w:firstLine="0"/>
              <w:jc w:val="distribute"/>
            </w:pPr>
          </w:p>
        </w:tc>
        <w:tc>
          <w:tcPr>
            <w:tcW w:w="1383" w:type="dxa"/>
            <w:vMerge/>
            <w:tcBorders>
              <w:bottom w:val="single" w:sz="8" w:space="0" w:color="auto"/>
            </w:tcBorders>
            <w:vAlign w:val="center"/>
          </w:tcPr>
          <w:p w14:paraId="30A91318" w14:textId="77777777" w:rsidR="0048157E" w:rsidRPr="003868B7" w:rsidRDefault="0048157E" w:rsidP="00427529">
            <w:pPr>
              <w:snapToGrid w:val="0"/>
              <w:ind w:leftChars="20" w:left="48" w:rightChars="20" w:right="48" w:firstLineChars="0" w:firstLine="0"/>
              <w:jc w:val="distribute"/>
            </w:pPr>
          </w:p>
        </w:tc>
        <w:tc>
          <w:tcPr>
            <w:tcW w:w="1383" w:type="dxa"/>
            <w:vMerge/>
            <w:tcBorders>
              <w:top w:val="nil"/>
              <w:bottom w:val="single" w:sz="8" w:space="0" w:color="auto"/>
            </w:tcBorders>
            <w:vAlign w:val="center"/>
          </w:tcPr>
          <w:p w14:paraId="614E525D" w14:textId="77777777" w:rsidR="0048157E" w:rsidRPr="003868B7" w:rsidRDefault="0048157E" w:rsidP="00427529">
            <w:pPr>
              <w:snapToGrid w:val="0"/>
              <w:ind w:leftChars="20" w:left="48" w:rightChars="20" w:right="48" w:firstLineChars="0" w:firstLine="0"/>
              <w:jc w:val="distribute"/>
            </w:pPr>
          </w:p>
        </w:tc>
        <w:tc>
          <w:tcPr>
            <w:tcW w:w="1383" w:type="dxa"/>
            <w:vMerge/>
            <w:tcBorders>
              <w:bottom w:val="single" w:sz="8" w:space="0" w:color="auto"/>
            </w:tcBorders>
            <w:vAlign w:val="center"/>
          </w:tcPr>
          <w:p w14:paraId="14BAA10A" w14:textId="77777777" w:rsidR="0048157E" w:rsidRPr="003868B7" w:rsidRDefault="0048157E" w:rsidP="00427529">
            <w:pPr>
              <w:snapToGrid w:val="0"/>
              <w:ind w:leftChars="20" w:left="48" w:rightChars="20" w:right="48" w:firstLineChars="0" w:firstLine="0"/>
              <w:jc w:val="distribute"/>
            </w:pPr>
          </w:p>
        </w:tc>
        <w:tc>
          <w:tcPr>
            <w:tcW w:w="1383" w:type="dxa"/>
            <w:tcBorders>
              <w:bottom w:val="single" w:sz="8" w:space="0" w:color="auto"/>
            </w:tcBorders>
            <w:vAlign w:val="center"/>
          </w:tcPr>
          <w:p w14:paraId="56C0BBA5" w14:textId="77777777" w:rsidR="0048157E" w:rsidRPr="003868B7" w:rsidRDefault="0048157E" w:rsidP="00427529">
            <w:pPr>
              <w:snapToGrid w:val="0"/>
              <w:ind w:leftChars="20" w:left="48" w:rightChars="20" w:right="48" w:firstLineChars="0" w:firstLine="0"/>
              <w:jc w:val="distribute"/>
            </w:pPr>
            <w:r w:rsidRPr="003868B7">
              <w:rPr>
                <w:rFonts w:hint="eastAsia"/>
              </w:rPr>
              <w:t>金額</w:t>
            </w:r>
          </w:p>
        </w:tc>
        <w:tc>
          <w:tcPr>
            <w:tcW w:w="612" w:type="dxa"/>
            <w:tcBorders>
              <w:bottom w:val="single" w:sz="8" w:space="0" w:color="auto"/>
              <w:right w:val="nil"/>
            </w:tcBorders>
            <w:vAlign w:val="center"/>
          </w:tcPr>
          <w:p w14:paraId="3AEB9FEE" w14:textId="77777777" w:rsidR="0048157E" w:rsidRPr="003868B7" w:rsidRDefault="0048157E" w:rsidP="00427529">
            <w:pPr>
              <w:snapToGrid w:val="0"/>
              <w:ind w:leftChars="20" w:left="48" w:rightChars="20" w:right="48" w:firstLineChars="0" w:firstLine="0"/>
              <w:jc w:val="center"/>
            </w:pPr>
            <w:r w:rsidRPr="003868B7">
              <w:rPr>
                <w:rFonts w:hint="eastAsia"/>
              </w:rPr>
              <w:t>％</w:t>
            </w:r>
          </w:p>
        </w:tc>
      </w:tr>
      <w:tr w:rsidR="00163A68" w:rsidRPr="003868B7" w14:paraId="78832593" w14:textId="77777777" w:rsidTr="00C838E1">
        <w:trPr>
          <w:cantSplit/>
          <w:trHeight w:hRule="exact" w:val="340"/>
        </w:trPr>
        <w:tc>
          <w:tcPr>
            <w:tcW w:w="2438" w:type="dxa"/>
            <w:tcBorders>
              <w:top w:val="single" w:sz="8" w:space="0" w:color="auto"/>
              <w:left w:val="nil"/>
              <w:bottom w:val="nil"/>
              <w:right w:val="single" w:sz="4" w:space="0" w:color="auto"/>
            </w:tcBorders>
            <w:vAlign w:val="center"/>
          </w:tcPr>
          <w:p w14:paraId="0482CB61"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賸餘之部</w:t>
            </w:r>
          </w:p>
        </w:tc>
        <w:tc>
          <w:tcPr>
            <w:tcW w:w="1383" w:type="dxa"/>
            <w:tcBorders>
              <w:top w:val="single" w:sz="8" w:space="0" w:color="auto"/>
              <w:left w:val="single" w:sz="4" w:space="0" w:color="auto"/>
              <w:bottom w:val="nil"/>
              <w:right w:val="single" w:sz="4" w:space="0" w:color="auto"/>
            </w:tcBorders>
            <w:vAlign w:val="center"/>
          </w:tcPr>
          <w:p w14:paraId="28C0E889" w14:textId="032962BF"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12,080,493,000</w:t>
            </w:r>
          </w:p>
        </w:tc>
        <w:tc>
          <w:tcPr>
            <w:tcW w:w="1383" w:type="dxa"/>
            <w:tcBorders>
              <w:top w:val="single" w:sz="8" w:space="0" w:color="auto"/>
              <w:left w:val="single" w:sz="4" w:space="0" w:color="auto"/>
              <w:bottom w:val="nil"/>
              <w:right w:val="single" w:sz="4" w:space="0" w:color="auto"/>
            </w:tcBorders>
            <w:vAlign w:val="center"/>
          </w:tcPr>
          <w:p w14:paraId="0BA58E43" w14:textId="43D29956"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12,567,835,312</w:t>
            </w:r>
          </w:p>
        </w:tc>
        <w:tc>
          <w:tcPr>
            <w:tcW w:w="1383" w:type="dxa"/>
            <w:tcBorders>
              <w:top w:val="single" w:sz="8" w:space="0" w:color="auto"/>
              <w:left w:val="single" w:sz="4" w:space="0" w:color="auto"/>
              <w:bottom w:val="nil"/>
              <w:right w:val="single" w:sz="4" w:space="0" w:color="auto"/>
            </w:tcBorders>
            <w:vAlign w:val="center"/>
          </w:tcPr>
          <w:p w14:paraId="694F668C" w14:textId="2876196A"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w:t>
            </w:r>
          </w:p>
        </w:tc>
        <w:tc>
          <w:tcPr>
            <w:tcW w:w="1383" w:type="dxa"/>
            <w:tcBorders>
              <w:top w:val="single" w:sz="8" w:space="0" w:color="auto"/>
              <w:left w:val="single" w:sz="4" w:space="0" w:color="auto"/>
              <w:bottom w:val="nil"/>
              <w:right w:val="single" w:sz="4" w:space="0" w:color="auto"/>
            </w:tcBorders>
            <w:vAlign w:val="center"/>
          </w:tcPr>
          <w:p w14:paraId="261DEA45" w14:textId="516265E1"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12,567,835,312</w:t>
            </w:r>
          </w:p>
        </w:tc>
        <w:tc>
          <w:tcPr>
            <w:tcW w:w="1383" w:type="dxa"/>
            <w:tcBorders>
              <w:top w:val="single" w:sz="8" w:space="0" w:color="auto"/>
              <w:left w:val="single" w:sz="4" w:space="0" w:color="auto"/>
              <w:bottom w:val="nil"/>
              <w:right w:val="single" w:sz="4" w:space="0" w:color="auto"/>
            </w:tcBorders>
            <w:vAlign w:val="center"/>
          </w:tcPr>
          <w:p w14:paraId="64B111A3" w14:textId="4CCA3DE4"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487,342,312</w:t>
            </w:r>
          </w:p>
        </w:tc>
        <w:tc>
          <w:tcPr>
            <w:tcW w:w="612" w:type="dxa"/>
            <w:tcBorders>
              <w:top w:val="single" w:sz="8" w:space="0" w:color="auto"/>
              <w:left w:val="single" w:sz="4" w:space="0" w:color="auto"/>
              <w:bottom w:val="nil"/>
              <w:right w:val="nil"/>
            </w:tcBorders>
            <w:vAlign w:val="center"/>
          </w:tcPr>
          <w:p w14:paraId="77FE795F" w14:textId="1343E3AF"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4.03</w:t>
            </w:r>
          </w:p>
        </w:tc>
      </w:tr>
      <w:tr w:rsidR="00163A68" w:rsidRPr="003868B7" w14:paraId="37797258" w14:textId="77777777" w:rsidTr="00C838E1">
        <w:trPr>
          <w:cantSplit/>
          <w:trHeight w:hRule="exact" w:val="340"/>
        </w:trPr>
        <w:tc>
          <w:tcPr>
            <w:tcW w:w="2438" w:type="dxa"/>
            <w:tcBorders>
              <w:top w:val="nil"/>
              <w:left w:val="nil"/>
              <w:bottom w:val="nil"/>
              <w:right w:val="single" w:sz="4" w:space="0" w:color="auto"/>
            </w:tcBorders>
            <w:vAlign w:val="center"/>
          </w:tcPr>
          <w:p w14:paraId="5A45602D"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本期賸餘</w:t>
            </w:r>
          </w:p>
        </w:tc>
        <w:tc>
          <w:tcPr>
            <w:tcW w:w="1383" w:type="dxa"/>
            <w:tcBorders>
              <w:top w:val="nil"/>
              <w:left w:val="single" w:sz="4" w:space="0" w:color="auto"/>
              <w:bottom w:val="nil"/>
              <w:right w:val="single" w:sz="4" w:space="0" w:color="auto"/>
            </w:tcBorders>
            <w:vAlign w:val="center"/>
          </w:tcPr>
          <w:p w14:paraId="32878E37" w14:textId="5BBAF317"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2,934,303,000</w:t>
            </w:r>
          </w:p>
        </w:tc>
        <w:tc>
          <w:tcPr>
            <w:tcW w:w="1383" w:type="dxa"/>
            <w:tcBorders>
              <w:top w:val="nil"/>
              <w:left w:val="single" w:sz="4" w:space="0" w:color="auto"/>
              <w:bottom w:val="nil"/>
              <w:right w:val="single" w:sz="4" w:space="0" w:color="auto"/>
            </w:tcBorders>
            <w:vAlign w:val="center"/>
          </w:tcPr>
          <w:p w14:paraId="1567B517" w14:textId="36D3302B"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2,911,136,912</w:t>
            </w:r>
          </w:p>
        </w:tc>
        <w:tc>
          <w:tcPr>
            <w:tcW w:w="1383" w:type="dxa"/>
            <w:tcBorders>
              <w:top w:val="nil"/>
              <w:left w:val="single" w:sz="4" w:space="0" w:color="auto"/>
              <w:bottom w:val="nil"/>
              <w:right w:val="single" w:sz="4" w:space="0" w:color="auto"/>
            </w:tcBorders>
            <w:vAlign w:val="center"/>
          </w:tcPr>
          <w:p w14:paraId="469AF66B" w14:textId="13C2D835"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c>
          <w:tcPr>
            <w:tcW w:w="1383" w:type="dxa"/>
            <w:tcBorders>
              <w:top w:val="nil"/>
              <w:left w:val="single" w:sz="4" w:space="0" w:color="auto"/>
              <w:bottom w:val="nil"/>
              <w:right w:val="single" w:sz="4" w:space="0" w:color="auto"/>
            </w:tcBorders>
            <w:vAlign w:val="center"/>
          </w:tcPr>
          <w:p w14:paraId="41EC3027" w14:textId="08851753"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2,911,136,912</w:t>
            </w:r>
          </w:p>
        </w:tc>
        <w:tc>
          <w:tcPr>
            <w:tcW w:w="1383" w:type="dxa"/>
            <w:tcBorders>
              <w:top w:val="nil"/>
              <w:left w:val="single" w:sz="4" w:space="0" w:color="auto"/>
              <w:bottom w:val="nil"/>
              <w:right w:val="single" w:sz="4" w:space="0" w:color="auto"/>
            </w:tcBorders>
            <w:vAlign w:val="center"/>
          </w:tcPr>
          <w:p w14:paraId="1D00145F" w14:textId="48B3A684"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- 23,166,088</w:t>
            </w:r>
          </w:p>
        </w:tc>
        <w:tc>
          <w:tcPr>
            <w:tcW w:w="612" w:type="dxa"/>
            <w:tcBorders>
              <w:top w:val="nil"/>
              <w:left w:val="single" w:sz="4" w:space="0" w:color="auto"/>
              <w:bottom w:val="nil"/>
              <w:right w:val="nil"/>
            </w:tcBorders>
            <w:vAlign w:val="center"/>
          </w:tcPr>
          <w:p w14:paraId="271A4FF0" w14:textId="5E08961B"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- 0.79</w:t>
            </w:r>
          </w:p>
        </w:tc>
      </w:tr>
      <w:tr w:rsidR="00163A68" w:rsidRPr="003868B7" w14:paraId="25F42CBE" w14:textId="77777777" w:rsidTr="00C838E1">
        <w:trPr>
          <w:cantSplit/>
          <w:trHeight w:hRule="exact" w:val="340"/>
        </w:trPr>
        <w:tc>
          <w:tcPr>
            <w:tcW w:w="2438" w:type="dxa"/>
            <w:tcBorders>
              <w:top w:val="nil"/>
              <w:left w:val="nil"/>
              <w:bottom w:val="nil"/>
              <w:right w:val="single" w:sz="4" w:space="0" w:color="auto"/>
            </w:tcBorders>
            <w:vAlign w:val="center"/>
          </w:tcPr>
          <w:p w14:paraId="492470BC"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前期未分配賸餘</w:t>
            </w:r>
          </w:p>
        </w:tc>
        <w:tc>
          <w:tcPr>
            <w:tcW w:w="1383" w:type="dxa"/>
            <w:tcBorders>
              <w:top w:val="nil"/>
              <w:left w:val="single" w:sz="4" w:space="0" w:color="auto"/>
              <w:bottom w:val="nil"/>
              <w:right w:val="single" w:sz="4" w:space="0" w:color="auto"/>
            </w:tcBorders>
            <w:vAlign w:val="center"/>
          </w:tcPr>
          <w:p w14:paraId="1605C32D" w14:textId="0BDEB9A6"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9,146,190,000</w:t>
            </w:r>
          </w:p>
        </w:tc>
        <w:tc>
          <w:tcPr>
            <w:tcW w:w="1383" w:type="dxa"/>
            <w:tcBorders>
              <w:top w:val="nil"/>
              <w:left w:val="single" w:sz="4" w:space="0" w:color="auto"/>
              <w:bottom w:val="nil"/>
              <w:right w:val="single" w:sz="4" w:space="0" w:color="auto"/>
            </w:tcBorders>
            <w:vAlign w:val="center"/>
          </w:tcPr>
          <w:p w14:paraId="761D57E2" w14:textId="5134880E"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9,656,698,400</w:t>
            </w:r>
          </w:p>
        </w:tc>
        <w:tc>
          <w:tcPr>
            <w:tcW w:w="1383" w:type="dxa"/>
            <w:tcBorders>
              <w:top w:val="nil"/>
              <w:left w:val="single" w:sz="4" w:space="0" w:color="auto"/>
              <w:bottom w:val="nil"/>
              <w:right w:val="single" w:sz="4" w:space="0" w:color="auto"/>
            </w:tcBorders>
            <w:vAlign w:val="center"/>
          </w:tcPr>
          <w:p w14:paraId="5EC15E54" w14:textId="2A6A852F"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c>
          <w:tcPr>
            <w:tcW w:w="1383" w:type="dxa"/>
            <w:tcBorders>
              <w:top w:val="nil"/>
              <w:left w:val="single" w:sz="4" w:space="0" w:color="auto"/>
              <w:bottom w:val="nil"/>
              <w:right w:val="single" w:sz="4" w:space="0" w:color="auto"/>
            </w:tcBorders>
            <w:vAlign w:val="center"/>
          </w:tcPr>
          <w:p w14:paraId="3B4CA5A4" w14:textId="11296E4A"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9,656,698,400</w:t>
            </w:r>
          </w:p>
        </w:tc>
        <w:tc>
          <w:tcPr>
            <w:tcW w:w="1383" w:type="dxa"/>
            <w:tcBorders>
              <w:top w:val="nil"/>
              <w:left w:val="single" w:sz="4" w:space="0" w:color="auto"/>
              <w:bottom w:val="nil"/>
              <w:right w:val="single" w:sz="4" w:space="0" w:color="auto"/>
            </w:tcBorders>
            <w:vAlign w:val="center"/>
          </w:tcPr>
          <w:p w14:paraId="067B585A" w14:textId="1B4D688C"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510,508,400</w:t>
            </w:r>
          </w:p>
        </w:tc>
        <w:tc>
          <w:tcPr>
            <w:tcW w:w="612" w:type="dxa"/>
            <w:tcBorders>
              <w:top w:val="nil"/>
              <w:left w:val="single" w:sz="4" w:space="0" w:color="auto"/>
              <w:bottom w:val="nil"/>
              <w:right w:val="nil"/>
            </w:tcBorders>
            <w:vAlign w:val="center"/>
          </w:tcPr>
          <w:p w14:paraId="44F92B05" w14:textId="24AA080D"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5.58</w:t>
            </w:r>
          </w:p>
        </w:tc>
      </w:tr>
      <w:tr w:rsidR="00163A68" w:rsidRPr="003868B7" w14:paraId="274B61BD" w14:textId="77777777" w:rsidTr="00C838E1">
        <w:trPr>
          <w:cantSplit/>
          <w:trHeight w:hRule="exact" w:val="340"/>
        </w:trPr>
        <w:tc>
          <w:tcPr>
            <w:tcW w:w="2438" w:type="dxa"/>
            <w:tcBorders>
              <w:top w:val="nil"/>
              <w:left w:val="nil"/>
              <w:bottom w:val="nil"/>
              <w:right w:val="single" w:sz="4" w:space="0" w:color="auto"/>
            </w:tcBorders>
            <w:vAlign w:val="center"/>
          </w:tcPr>
          <w:p w14:paraId="23654B45"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分配之部</w:t>
            </w:r>
          </w:p>
        </w:tc>
        <w:tc>
          <w:tcPr>
            <w:tcW w:w="1383" w:type="dxa"/>
            <w:tcBorders>
              <w:top w:val="nil"/>
              <w:left w:val="single" w:sz="4" w:space="0" w:color="auto"/>
              <w:bottom w:val="nil"/>
              <w:right w:val="single" w:sz="4" w:space="0" w:color="auto"/>
            </w:tcBorders>
            <w:vAlign w:val="center"/>
          </w:tcPr>
          <w:p w14:paraId="00054C2B" w14:textId="6AFF0C4F"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6,359,743,000</w:t>
            </w:r>
          </w:p>
        </w:tc>
        <w:tc>
          <w:tcPr>
            <w:tcW w:w="1383" w:type="dxa"/>
            <w:tcBorders>
              <w:top w:val="nil"/>
              <w:left w:val="single" w:sz="4" w:space="0" w:color="auto"/>
              <w:bottom w:val="nil"/>
              <w:right w:val="single" w:sz="4" w:space="0" w:color="auto"/>
            </w:tcBorders>
            <w:vAlign w:val="center"/>
          </w:tcPr>
          <w:p w14:paraId="6647C6A4" w14:textId="64A29ED6"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6,371,688,416</w:t>
            </w:r>
          </w:p>
        </w:tc>
        <w:tc>
          <w:tcPr>
            <w:tcW w:w="1383" w:type="dxa"/>
            <w:tcBorders>
              <w:top w:val="nil"/>
              <w:left w:val="single" w:sz="4" w:space="0" w:color="auto"/>
              <w:bottom w:val="nil"/>
              <w:right w:val="single" w:sz="4" w:space="0" w:color="auto"/>
            </w:tcBorders>
            <w:vAlign w:val="center"/>
          </w:tcPr>
          <w:p w14:paraId="6A9C642F" w14:textId="1C5993E5"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w:t>
            </w:r>
          </w:p>
        </w:tc>
        <w:tc>
          <w:tcPr>
            <w:tcW w:w="1383" w:type="dxa"/>
            <w:tcBorders>
              <w:top w:val="nil"/>
              <w:left w:val="single" w:sz="4" w:space="0" w:color="auto"/>
              <w:bottom w:val="nil"/>
              <w:right w:val="single" w:sz="4" w:space="0" w:color="auto"/>
            </w:tcBorders>
            <w:vAlign w:val="center"/>
          </w:tcPr>
          <w:p w14:paraId="0CBC4847" w14:textId="087D1BFA"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6,371,688,416</w:t>
            </w:r>
          </w:p>
        </w:tc>
        <w:tc>
          <w:tcPr>
            <w:tcW w:w="1383" w:type="dxa"/>
            <w:tcBorders>
              <w:top w:val="nil"/>
              <w:left w:val="single" w:sz="4" w:space="0" w:color="auto"/>
              <w:bottom w:val="nil"/>
              <w:right w:val="single" w:sz="4" w:space="0" w:color="auto"/>
            </w:tcBorders>
            <w:vAlign w:val="center"/>
          </w:tcPr>
          <w:p w14:paraId="2E2D802B" w14:textId="18F35E97"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11,945,416</w:t>
            </w:r>
          </w:p>
        </w:tc>
        <w:tc>
          <w:tcPr>
            <w:tcW w:w="612" w:type="dxa"/>
            <w:tcBorders>
              <w:top w:val="nil"/>
              <w:left w:val="single" w:sz="4" w:space="0" w:color="auto"/>
              <w:bottom w:val="nil"/>
              <w:right w:val="nil"/>
            </w:tcBorders>
            <w:vAlign w:val="center"/>
          </w:tcPr>
          <w:p w14:paraId="229ACA30" w14:textId="1A0A4A41"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0.19</w:t>
            </w:r>
          </w:p>
        </w:tc>
      </w:tr>
      <w:tr w:rsidR="00163A68" w:rsidRPr="003868B7" w14:paraId="4809283A" w14:textId="77777777" w:rsidTr="00C838E1">
        <w:trPr>
          <w:cantSplit/>
          <w:trHeight w:hRule="exact" w:val="340"/>
        </w:trPr>
        <w:tc>
          <w:tcPr>
            <w:tcW w:w="2438" w:type="dxa"/>
            <w:tcBorders>
              <w:top w:val="nil"/>
              <w:left w:val="nil"/>
              <w:bottom w:val="nil"/>
              <w:right w:val="single" w:sz="4" w:space="0" w:color="auto"/>
            </w:tcBorders>
            <w:vAlign w:val="center"/>
          </w:tcPr>
          <w:p w14:paraId="11F16262"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填補累積短</w:t>
            </w:r>
            <w:proofErr w:type="gramStart"/>
            <w:r w:rsidRPr="003868B7">
              <w:rPr>
                <w:rFonts w:hint="eastAsia"/>
                <w:kern w:val="0"/>
                <w:sz w:val="22"/>
                <w:szCs w:val="20"/>
              </w:rPr>
              <w:t>絀</w:t>
            </w:r>
            <w:proofErr w:type="gramEnd"/>
          </w:p>
        </w:tc>
        <w:tc>
          <w:tcPr>
            <w:tcW w:w="1383" w:type="dxa"/>
            <w:tcBorders>
              <w:top w:val="nil"/>
              <w:left w:val="single" w:sz="4" w:space="0" w:color="auto"/>
              <w:bottom w:val="nil"/>
              <w:right w:val="single" w:sz="4" w:space="0" w:color="auto"/>
            </w:tcBorders>
            <w:vAlign w:val="center"/>
          </w:tcPr>
          <w:p w14:paraId="74581174" w14:textId="07F5880E"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c>
          <w:tcPr>
            <w:tcW w:w="1383" w:type="dxa"/>
            <w:tcBorders>
              <w:top w:val="nil"/>
              <w:left w:val="single" w:sz="4" w:space="0" w:color="auto"/>
              <w:bottom w:val="nil"/>
              <w:right w:val="single" w:sz="4" w:space="0" w:color="auto"/>
            </w:tcBorders>
            <w:vAlign w:val="center"/>
          </w:tcPr>
          <w:p w14:paraId="71A296C2" w14:textId="21F407B7"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11,945,415</w:t>
            </w:r>
          </w:p>
        </w:tc>
        <w:tc>
          <w:tcPr>
            <w:tcW w:w="1383" w:type="dxa"/>
            <w:tcBorders>
              <w:top w:val="nil"/>
              <w:left w:val="single" w:sz="4" w:space="0" w:color="auto"/>
              <w:bottom w:val="nil"/>
              <w:right w:val="single" w:sz="4" w:space="0" w:color="auto"/>
            </w:tcBorders>
            <w:vAlign w:val="center"/>
          </w:tcPr>
          <w:p w14:paraId="057E87FE" w14:textId="7B25A803"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c>
          <w:tcPr>
            <w:tcW w:w="1383" w:type="dxa"/>
            <w:tcBorders>
              <w:top w:val="nil"/>
              <w:left w:val="single" w:sz="4" w:space="0" w:color="auto"/>
              <w:bottom w:val="nil"/>
              <w:right w:val="single" w:sz="4" w:space="0" w:color="auto"/>
            </w:tcBorders>
            <w:vAlign w:val="center"/>
          </w:tcPr>
          <w:p w14:paraId="6233C3F5" w14:textId="44CAF0CD"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11,945,415</w:t>
            </w:r>
          </w:p>
        </w:tc>
        <w:tc>
          <w:tcPr>
            <w:tcW w:w="1383" w:type="dxa"/>
            <w:tcBorders>
              <w:top w:val="nil"/>
              <w:left w:val="single" w:sz="4" w:space="0" w:color="auto"/>
              <w:bottom w:val="nil"/>
              <w:right w:val="single" w:sz="4" w:space="0" w:color="auto"/>
            </w:tcBorders>
            <w:vAlign w:val="center"/>
          </w:tcPr>
          <w:p w14:paraId="76F1800B" w14:textId="595B7A82"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11,945,415</w:t>
            </w:r>
          </w:p>
        </w:tc>
        <w:tc>
          <w:tcPr>
            <w:tcW w:w="612" w:type="dxa"/>
            <w:tcBorders>
              <w:top w:val="nil"/>
              <w:left w:val="single" w:sz="4" w:space="0" w:color="auto"/>
              <w:bottom w:val="nil"/>
              <w:right w:val="nil"/>
            </w:tcBorders>
            <w:vAlign w:val="center"/>
          </w:tcPr>
          <w:p w14:paraId="29CA115F" w14:textId="7B4DFD77"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r>
      <w:tr w:rsidR="00163A68" w:rsidRPr="003868B7" w14:paraId="67317BC6" w14:textId="77777777" w:rsidTr="00C838E1">
        <w:trPr>
          <w:cantSplit/>
          <w:trHeight w:hRule="exact" w:val="340"/>
        </w:trPr>
        <w:tc>
          <w:tcPr>
            <w:tcW w:w="2438" w:type="dxa"/>
            <w:tcBorders>
              <w:top w:val="nil"/>
              <w:left w:val="nil"/>
              <w:bottom w:val="nil"/>
              <w:right w:val="single" w:sz="4" w:space="0" w:color="auto"/>
            </w:tcBorders>
            <w:vAlign w:val="center"/>
          </w:tcPr>
          <w:p w14:paraId="63473F2E" w14:textId="033997FD"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kern w:val="0"/>
                <w:sz w:val="22"/>
              </w:rPr>
              <w:t>賸餘撥充基金數</w:t>
            </w:r>
          </w:p>
        </w:tc>
        <w:tc>
          <w:tcPr>
            <w:tcW w:w="1383" w:type="dxa"/>
            <w:tcBorders>
              <w:top w:val="nil"/>
              <w:left w:val="single" w:sz="4" w:space="0" w:color="auto"/>
              <w:bottom w:val="nil"/>
              <w:right w:val="single" w:sz="4" w:space="0" w:color="auto"/>
            </w:tcBorders>
            <w:vAlign w:val="center"/>
          </w:tcPr>
          <w:p w14:paraId="3F4FBE66" w14:textId="7A01AC99" w:rsidR="00163A68" w:rsidRPr="009C0F13" w:rsidRDefault="00163A68"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sz w:val="18"/>
                <w:szCs w:val="18"/>
              </w:rPr>
              <w:t>6,359,743,000</w:t>
            </w:r>
          </w:p>
        </w:tc>
        <w:tc>
          <w:tcPr>
            <w:tcW w:w="1383" w:type="dxa"/>
            <w:tcBorders>
              <w:top w:val="nil"/>
              <w:left w:val="single" w:sz="4" w:space="0" w:color="auto"/>
              <w:bottom w:val="nil"/>
              <w:right w:val="single" w:sz="4" w:space="0" w:color="auto"/>
            </w:tcBorders>
            <w:vAlign w:val="center"/>
          </w:tcPr>
          <w:p w14:paraId="71481E1A" w14:textId="2D4758DA" w:rsidR="00163A68" w:rsidRPr="009C0F13" w:rsidRDefault="00163A68"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sz w:val="18"/>
                <w:szCs w:val="18"/>
              </w:rPr>
              <w:t>6,359,743,001</w:t>
            </w:r>
          </w:p>
        </w:tc>
        <w:tc>
          <w:tcPr>
            <w:tcW w:w="1383" w:type="dxa"/>
            <w:tcBorders>
              <w:top w:val="nil"/>
              <w:left w:val="single" w:sz="4" w:space="0" w:color="auto"/>
              <w:bottom w:val="nil"/>
              <w:right w:val="single" w:sz="4" w:space="0" w:color="auto"/>
            </w:tcBorders>
            <w:vAlign w:val="center"/>
          </w:tcPr>
          <w:p w14:paraId="76B7BD7C" w14:textId="252872FF" w:rsidR="00163A68" w:rsidRPr="009C0F13" w:rsidRDefault="00163A68"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sz w:val="18"/>
                <w:szCs w:val="18"/>
              </w:rPr>
              <w:t>－</w:t>
            </w:r>
          </w:p>
        </w:tc>
        <w:tc>
          <w:tcPr>
            <w:tcW w:w="1383" w:type="dxa"/>
            <w:tcBorders>
              <w:top w:val="nil"/>
              <w:left w:val="single" w:sz="4" w:space="0" w:color="auto"/>
              <w:bottom w:val="nil"/>
              <w:right w:val="single" w:sz="4" w:space="0" w:color="auto"/>
            </w:tcBorders>
            <w:vAlign w:val="center"/>
          </w:tcPr>
          <w:p w14:paraId="01ED2993" w14:textId="1BD06546" w:rsidR="00163A68" w:rsidRPr="009C0F13" w:rsidRDefault="00163A68"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sz w:val="18"/>
                <w:szCs w:val="18"/>
              </w:rPr>
              <w:t>6,359,743,001</w:t>
            </w:r>
          </w:p>
        </w:tc>
        <w:tc>
          <w:tcPr>
            <w:tcW w:w="1383" w:type="dxa"/>
            <w:tcBorders>
              <w:top w:val="nil"/>
              <w:left w:val="single" w:sz="4" w:space="0" w:color="auto"/>
              <w:bottom w:val="nil"/>
              <w:right w:val="single" w:sz="4" w:space="0" w:color="auto"/>
            </w:tcBorders>
            <w:vAlign w:val="center"/>
          </w:tcPr>
          <w:p w14:paraId="026092B2" w14:textId="24C9F098" w:rsidR="00163A68" w:rsidRPr="009C0F13" w:rsidRDefault="00163A68"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sz w:val="18"/>
                <w:szCs w:val="18"/>
              </w:rPr>
              <w:t>1</w:t>
            </w:r>
          </w:p>
        </w:tc>
        <w:tc>
          <w:tcPr>
            <w:tcW w:w="612" w:type="dxa"/>
            <w:tcBorders>
              <w:top w:val="nil"/>
              <w:left w:val="single" w:sz="4" w:space="0" w:color="auto"/>
              <w:bottom w:val="nil"/>
              <w:right w:val="nil"/>
            </w:tcBorders>
            <w:vAlign w:val="center"/>
          </w:tcPr>
          <w:p w14:paraId="4DE8632C" w14:textId="721FB99A" w:rsidR="00163A68" w:rsidRPr="009C0F13" w:rsidRDefault="00163A68"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sz w:val="18"/>
                <w:szCs w:val="18"/>
              </w:rPr>
              <w:t>0.00</w:t>
            </w:r>
          </w:p>
        </w:tc>
      </w:tr>
      <w:tr w:rsidR="00163A68" w:rsidRPr="003868B7" w14:paraId="699F1D36" w14:textId="77777777" w:rsidTr="00C838E1">
        <w:trPr>
          <w:cantSplit/>
          <w:trHeight w:hRule="exact" w:val="340"/>
        </w:trPr>
        <w:tc>
          <w:tcPr>
            <w:tcW w:w="2438" w:type="dxa"/>
            <w:tcBorders>
              <w:top w:val="nil"/>
              <w:left w:val="nil"/>
              <w:bottom w:val="nil"/>
              <w:right w:val="single" w:sz="4" w:space="0" w:color="auto"/>
            </w:tcBorders>
            <w:vAlign w:val="center"/>
          </w:tcPr>
          <w:p w14:paraId="2259142F"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未分配賸餘</w:t>
            </w:r>
          </w:p>
        </w:tc>
        <w:tc>
          <w:tcPr>
            <w:tcW w:w="1383" w:type="dxa"/>
            <w:tcBorders>
              <w:top w:val="nil"/>
              <w:left w:val="single" w:sz="4" w:space="0" w:color="auto"/>
              <w:bottom w:val="nil"/>
              <w:right w:val="single" w:sz="4" w:space="0" w:color="auto"/>
            </w:tcBorders>
            <w:vAlign w:val="center"/>
          </w:tcPr>
          <w:p w14:paraId="4E68241E" w14:textId="5F414CF2"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5,720,750,000</w:t>
            </w:r>
          </w:p>
        </w:tc>
        <w:tc>
          <w:tcPr>
            <w:tcW w:w="1383" w:type="dxa"/>
            <w:tcBorders>
              <w:top w:val="nil"/>
              <w:left w:val="single" w:sz="4" w:space="0" w:color="auto"/>
              <w:bottom w:val="nil"/>
              <w:right w:val="single" w:sz="4" w:space="0" w:color="auto"/>
            </w:tcBorders>
            <w:vAlign w:val="center"/>
          </w:tcPr>
          <w:p w14:paraId="0C3E72F6" w14:textId="7E6A1C56"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6,196,146,896</w:t>
            </w:r>
          </w:p>
        </w:tc>
        <w:tc>
          <w:tcPr>
            <w:tcW w:w="1383" w:type="dxa"/>
            <w:tcBorders>
              <w:top w:val="nil"/>
              <w:left w:val="single" w:sz="4" w:space="0" w:color="auto"/>
              <w:bottom w:val="nil"/>
              <w:right w:val="single" w:sz="4" w:space="0" w:color="auto"/>
            </w:tcBorders>
            <w:vAlign w:val="center"/>
          </w:tcPr>
          <w:p w14:paraId="52CCF599" w14:textId="45D789E2"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w:t>
            </w:r>
          </w:p>
        </w:tc>
        <w:tc>
          <w:tcPr>
            <w:tcW w:w="1383" w:type="dxa"/>
            <w:tcBorders>
              <w:top w:val="nil"/>
              <w:left w:val="single" w:sz="4" w:space="0" w:color="auto"/>
              <w:bottom w:val="nil"/>
              <w:right w:val="single" w:sz="4" w:space="0" w:color="auto"/>
            </w:tcBorders>
            <w:vAlign w:val="center"/>
          </w:tcPr>
          <w:p w14:paraId="1BF6CB32" w14:textId="19B58413"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6,196,146,896</w:t>
            </w:r>
          </w:p>
        </w:tc>
        <w:tc>
          <w:tcPr>
            <w:tcW w:w="1383" w:type="dxa"/>
            <w:tcBorders>
              <w:top w:val="nil"/>
              <w:left w:val="single" w:sz="4" w:space="0" w:color="auto"/>
              <w:bottom w:val="nil"/>
              <w:right w:val="single" w:sz="4" w:space="0" w:color="auto"/>
            </w:tcBorders>
            <w:vAlign w:val="center"/>
          </w:tcPr>
          <w:p w14:paraId="65DE041F" w14:textId="70E2E878"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475,396,896</w:t>
            </w:r>
          </w:p>
        </w:tc>
        <w:tc>
          <w:tcPr>
            <w:tcW w:w="612" w:type="dxa"/>
            <w:tcBorders>
              <w:top w:val="nil"/>
              <w:left w:val="single" w:sz="4" w:space="0" w:color="auto"/>
              <w:bottom w:val="nil"/>
              <w:right w:val="nil"/>
            </w:tcBorders>
            <w:vAlign w:val="center"/>
          </w:tcPr>
          <w:p w14:paraId="1150F3A1" w14:textId="4EA8B4A6"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8.31</w:t>
            </w:r>
          </w:p>
        </w:tc>
      </w:tr>
      <w:tr w:rsidR="00163A68" w:rsidRPr="003868B7" w14:paraId="3D9D0FB3" w14:textId="77777777" w:rsidTr="00C838E1">
        <w:trPr>
          <w:cantSplit/>
          <w:trHeight w:hRule="exact" w:val="340"/>
        </w:trPr>
        <w:tc>
          <w:tcPr>
            <w:tcW w:w="2438" w:type="dxa"/>
            <w:tcBorders>
              <w:top w:val="nil"/>
              <w:left w:val="nil"/>
              <w:bottom w:val="nil"/>
              <w:right w:val="single" w:sz="4" w:space="0" w:color="auto"/>
            </w:tcBorders>
            <w:vAlign w:val="center"/>
          </w:tcPr>
          <w:p w14:paraId="18308386"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短</w:t>
            </w:r>
            <w:proofErr w:type="gramStart"/>
            <w:r w:rsidRPr="003868B7">
              <w:rPr>
                <w:rFonts w:hint="eastAsia"/>
                <w:b/>
                <w:kern w:val="0"/>
                <w:sz w:val="22"/>
                <w:szCs w:val="20"/>
              </w:rPr>
              <w:t>絀</w:t>
            </w:r>
            <w:proofErr w:type="gramEnd"/>
            <w:r w:rsidRPr="003868B7">
              <w:rPr>
                <w:rFonts w:hint="eastAsia"/>
                <w:b/>
                <w:kern w:val="0"/>
                <w:sz w:val="22"/>
                <w:szCs w:val="20"/>
              </w:rPr>
              <w:t>之部</w:t>
            </w:r>
          </w:p>
        </w:tc>
        <w:tc>
          <w:tcPr>
            <w:tcW w:w="1383" w:type="dxa"/>
            <w:tcBorders>
              <w:top w:val="nil"/>
              <w:left w:val="single" w:sz="4" w:space="0" w:color="auto"/>
              <w:bottom w:val="nil"/>
              <w:right w:val="single" w:sz="4" w:space="0" w:color="auto"/>
            </w:tcBorders>
            <w:vAlign w:val="center"/>
          </w:tcPr>
          <w:p w14:paraId="18327C88" w14:textId="2CD06236"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620,412,000</w:t>
            </w:r>
          </w:p>
        </w:tc>
        <w:tc>
          <w:tcPr>
            <w:tcW w:w="1383" w:type="dxa"/>
            <w:tcBorders>
              <w:top w:val="nil"/>
              <w:left w:val="single" w:sz="4" w:space="0" w:color="auto"/>
              <w:bottom w:val="nil"/>
              <w:right w:val="single" w:sz="4" w:space="0" w:color="auto"/>
            </w:tcBorders>
            <w:vAlign w:val="center"/>
          </w:tcPr>
          <w:p w14:paraId="63E02081" w14:textId="2F12EBBE"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480,734,320</w:t>
            </w:r>
          </w:p>
        </w:tc>
        <w:tc>
          <w:tcPr>
            <w:tcW w:w="1383" w:type="dxa"/>
            <w:tcBorders>
              <w:top w:val="nil"/>
              <w:left w:val="single" w:sz="4" w:space="0" w:color="auto"/>
              <w:bottom w:val="nil"/>
              <w:right w:val="single" w:sz="4" w:space="0" w:color="auto"/>
            </w:tcBorders>
            <w:vAlign w:val="center"/>
          </w:tcPr>
          <w:p w14:paraId="284BF06C" w14:textId="5DA7DD9A"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w:t>
            </w:r>
          </w:p>
        </w:tc>
        <w:tc>
          <w:tcPr>
            <w:tcW w:w="1383" w:type="dxa"/>
            <w:tcBorders>
              <w:top w:val="nil"/>
              <w:left w:val="single" w:sz="4" w:space="0" w:color="auto"/>
              <w:bottom w:val="nil"/>
              <w:right w:val="single" w:sz="4" w:space="0" w:color="auto"/>
            </w:tcBorders>
            <w:vAlign w:val="center"/>
          </w:tcPr>
          <w:p w14:paraId="045326DF" w14:textId="2960CBE8"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480,734,320</w:t>
            </w:r>
          </w:p>
        </w:tc>
        <w:tc>
          <w:tcPr>
            <w:tcW w:w="1383" w:type="dxa"/>
            <w:tcBorders>
              <w:top w:val="nil"/>
              <w:left w:val="single" w:sz="4" w:space="0" w:color="auto"/>
              <w:bottom w:val="nil"/>
              <w:right w:val="single" w:sz="4" w:space="0" w:color="auto"/>
            </w:tcBorders>
            <w:vAlign w:val="center"/>
          </w:tcPr>
          <w:p w14:paraId="0506DF01" w14:textId="6F779C11"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- 139,677,680</w:t>
            </w:r>
          </w:p>
        </w:tc>
        <w:tc>
          <w:tcPr>
            <w:tcW w:w="612" w:type="dxa"/>
            <w:tcBorders>
              <w:top w:val="nil"/>
              <w:left w:val="single" w:sz="4" w:space="0" w:color="auto"/>
              <w:bottom w:val="nil"/>
              <w:right w:val="nil"/>
            </w:tcBorders>
            <w:vAlign w:val="center"/>
          </w:tcPr>
          <w:p w14:paraId="73A5E05C" w14:textId="7545A275"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- 22.51</w:t>
            </w:r>
          </w:p>
        </w:tc>
      </w:tr>
      <w:tr w:rsidR="00163A68" w:rsidRPr="003868B7" w14:paraId="7F2208FF" w14:textId="77777777" w:rsidTr="00C838E1">
        <w:trPr>
          <w:cantSplit/>
          <w:trHeight w:hRule="exact" w:val="340"/>
        </w:trPr>
        <w:tc>
          <w:tcPr>
            <w:tcW w:w="2438" w:type="dxa"/>
            <w:tcBorders>
              <w:top w:val="nil"/>
              <w:left w:val="nil"/>
              <w:bottom w:val="nil"/>
              <w:right w:val="single" w:sz="4" w:space="0" w:color="auto"/>
            </w:tcBorders>
            <w:vAlign w:val="center"/>
          </w:tcPr>
          <w:p w14:paraId="4D701D9E"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本期短</w:t>
            </w:r>
            <w:proofErr w:type="gramStart"/>
            <w:r w:rsidRPr="003868B7">
              <w:rPr>
                <w:rFonts w:hint="eastAsia"/>
                <w:kern w:val="0"/>
                <w:sz w:val="22"/>
                <w:szCs w:val="20"/>
              </w:rPr>
              <w:t>絀</w:t>
            </w:r>
            <w:proofErr w:type="gramEnd"/>
          </w:p>
        </w:tc>
        <w:tc>
          <w:tcPr>
            <w:tcW w:w="1383" w:type="dxa"/>
            <w:tcBorders>
              <w:top w:val="nil"/>
              <w:left w:val="single" w:sz="4" w:space="0" w:color="auto"/>
              <w:bottom w:val="nil"/>
              <w:right w:val="single" w:sz="4" w:space="0" w:color="auto"/>
            </w:tcBorders>
            <w:vAlign w:val="center"/>
          </w:tcPr>
          <w:p w14:paraId="612D1D33" w14:textId="53A21A5F"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193,337,000</w:t>
            </w:r>
          </w:p>
        </w:tc>
        <w:tc>
          <w:tcPr>
            <w:tcW w:w="1383" w:type="dxa"/>
            <w:tcBorders>
              <w:top w:val="nil"/>
              <w:left w:val="single" w:sz="4" w:space="0" w:color="auto"/>
              <w:bottom w:val="nil"/>
              <w:right w:val="single" w:sz="4" w:space="0" w:color="auto"/>
            </w:tcBorders>
            <w:vAlign w:val="center"/>
          </w:tcPr>
          <w:p w14:paraId="1AC60F76" w14:textId="3693D788"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121,734,896</w:t>
            </w:r>
          </w:p>
        </w:tc>
        <w:tc>
          <w:tcPr>
            <w:tcW w:w="1383" w:type="dxa"/>
            <w:tcBorders>
              <w:top w:val="nil"/>
              <w:left w:val="single" w:sz="4" w:space="0" w:color="auto"/>
              <w:bottom w:val="nil"/>
              <w:right w:val="single" w:sz="4" w:space="0" w:color="auto"/>
            </w:tcBorders>
            <w:vAlign w:val="center"/>
          </w:tcPr>
          <w:p w14:paraId="3B4BE4DB" w14:textId="4D776388"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c>
          <w:tcPr>
            <w:tcW w:w="1383" w:type="dxa"/>
            <w:tcBorders>
              <w:top w:val="nil"/>
              <w:left w:val="single" w:sz="4" w:space="0" w:color="auto"/>
              <w:bottom w:val="nil"/>
              <w:right w:val="single" w:sz="4" w:space="0" w:color="auto"/>
            </w:tcBorders>
            <w:vAlign w:val="center"/>
          </w:tcPr>
          <w:p w14:paraId="699767DE" w14:textId="3B61EE2B"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121,734,896</w:t>
            </w:r>
          </w:p>
        </w:tc>
        <w:tc>
          <w:tcPr>
            <w:tcW w:w="1383" w:type="dxa"/>
            <w:tcBorders>
              <w:top w:val="nil"/>
              <w:left w:val="single" w:sz="4" w:space="0" w:color="auto"/>
              <w:bottom w:val="nil"/>
              <w:right w:val="single" w:sz="4" w:space="0" w:color="auto"/>
            </w:tcBorders>
            <w:vAlign w:val="center"/>
          </w:tcPr>
          <w:p w14:paraId="7078A655" w14:textId="4B66EE5A"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- 71,602,104</w:t>
            </w:r>
          </w:p>
        </w:tc>
        <w:tc>
          <w:tcPr>
            <w:tcW w:w="612" w:type="dxa"/>
            <w:tcBorders>
              <w:top w:val="nil"/>
              <w:left w:val="single" w:sz="4" w:space="0" w:color="auto"/>
              <w:bottom w:val="nil"/>
              <w:right w:val="nil"/>
            </w:tcBorders>
            <w:vAlign w:val="center"/>
          </w:tcPr>
          <w:p w14:paraId="5F92004A" w14:textId="1FB8788C"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- 37.03</w:t>
            </w:r>
          </w:p>
        </w:tc>
      </w:tr>
      <w:tr w:rsidR="00163A68" w:rsidRPr="003868B7" w14:paraId="75CE4650" w14:textId="77777777" w:rsidTr="00C838E1">
        <w:trPr>
          <w:cantSplit/>
          <w:trHeight w:hRule="exact" w:val="340"/>
        </w:trPr>
        <w:tc>
          <w:tcPr>
            <w:tcW w:w="2438" w:type="dxa"/>
            <w:tcBorders>
              <w:top w:val="nil"/>
              <w:left w:val="nil"/>
              <w:bottom w:val="nil"/>
              <w:right w:val="single" w:sz="4" w:space="0" w:color="auto"/>
            </w:tcBorders>
            <w:vAlign w:val="center"/>
          </w:tcPr>
          <w:p w14:paraId="57C010FA"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前期待填補之短</w:t>
            </w:r>
            <w:proofErr w:type="gramStart"/>
            <w:r w:rsidRPr="003868B7">
              <w:rPr>
                <w:rFonts w:hint="eastAsia"/>
                <w:kern w:val="0"/>
                <w:sz w:val="22"/>
                <w:szCs w:val="20"/>
              </w:rPr>
              <w:t>絀</w:t>
            </w:r>
            <w:proofErr w:type="gramEnd"/>
          </w:p>
        </w:tc>
        <w:tc>
          <w:tcPr>
            <w:tcW w:w="1383" w:type="dxa"/>
            <w:tcBorders>
              <w:top w:val="nil"/>
              <w:left w:val="single" w:sz="4" w:space="0" w:color="auto"/>
              <w:bottom w:val="nil"/>
              <w:right w:val="single" w:sz="4" w:space="0" w:color="auto"/>
            </w:tcBorders>
            <w:vAlign w:val="center"/>
          </w:tcPr>
          <w:p w14:paraId="7E5827D9" w14:textId="19D9BD6A"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427,075,000</w:t>
            </w:r>
          </w:p>
        </w:tc>
        <w:tc>
          <w:tcPr>
            <w:tcW w:w="1383" w:type="dxa"/>
            <w:tcBorders>
              <w:top w:val="nil"/>
              <w:left w:val="single" w:sz="4" w:space="0" w:color="auto"/>
              <w:bottom w:val="nil"/>
              <w:right w:val="single" w:sz="4" w:space="0" w:color="auto"/>
            </w:tcBorders>
            <w:vAlign w:val="center"/>
          </w:tcPr>
          <w:p w14:paraId="16FDB8A7" w14:textId="413FBD16"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358,999,424</w:t>
            </w:r>
          </w:p>
        </w:tc>
        <w:tc>
          <w:tcPr>
            <w:tcW w:w="1383" w:type="dxa"/>
            <w:tcBorders>
              <w:top w:val="nil"/>
              <w:left w:val="single" w:sz="4" w:space="0" w:color="auto"/>
              <w:bottom w:val="nil"/>
              <w:right w:val="single" w:sz="4" w:space="0" w:color="auto"/>
            </w:tcBorders>
            <w:vAlign w:val="center"/>
          </w:tcPr>
          <w:p w14:paraId="1EA1AC39" w14:textId="20D201ED"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c>
          <w:tcPr>
            <w:tcW w:w="1383" w:type="dxa"/>
            <w:tcBorders>
              <w:top w:val="nil"/>
              <w:left w:val="single" w:sz="4" w:space="0" w:color="auto"/>
              <w:bottom w:val="nil"/>
              <w:right w:val="single" w:sz="4" w:space="0" w:color="auto"/>
            </w:tcBorders>
            <w:vAlign w:val="center"/>
          </w:tcPr>
          <w:p w14:paraId="3B58BA1C" w14:textId="3467A671"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358,999,424</w:t>
            </w:r>
          </w:p>
        </w:tc>
        <w:tc>
          <w:tcPr>
            <w:tcW w:w="1383" w:type="dxa"/>
            <w:tcBorders>
              <w:top w:val="nil"/>
              <w:left w:val="single" w:sz="4" w:space="0" w:color="auto"/>
              <w:bottom w:val="nil"/>
              <w:right w:val="single" w:sz="4" w:space="0" w:color="auto"/>
            </w:tcBorders>
            <w:vAlign w:val="center"/>
          </w:tcPr>
          <w:p w14:paraId="55E88EE0" w14:textId="66B6CDF4"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- 68,075,576</w:t>
            </w:r>
          </w:p>
        </w:tc>
        <w:tc>
          <w:tcPr>
            <w:tcW w:w="612" w:type="dxa"/>
            <w:tcBorders>
              <w:top w:val="nil"/>
              <w:left w:val="single" w:sz="4" w:space="0" w:color="auto"/>
              <w:bottom w:val="nil"/>
              <w:right w:val="nil"/>
            </w:tcBorders>
            <w:vAlign w:val="center"/>
          </w:tcPr>
          <w:p w14:paraId="55BE04E2" w14:textId="62F331B8"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- 15.94</w:t>
            </w:r>
          </w:p>
        </w:tc>
      </w:tr>
      <w:tr w:rsidR="00163A68" w:rsidRPr="003868B7" w14:paraId="65791801" w14:textId="77777777" w:rsidTr="00C838E1">
        <w:trPr>
          <w:cantSplit/>
          <w:trHeight w:hRule="exact" w:val="340"/>
        </w:trPr>
        <w:tc>
          <w:tcPr>
            <w:tcW w:w="2438" w:type="dxa"/>
            <w:tcBorders>
              <w:top w:val="nil"/>
              <w:left w:val="nil"/>
              <w:bottom w:val="nil"/>
              <w:right w:val="single" w:sz="4" w:space="0" w:color="auto"/>
            </w:tcBorders>
            <w:vAlign w:val="center"/>
          </w:tcPr>
          <w:p w14:paraId="056C60B4"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填補之部</w:t>
            </w:r>
          </w:p>
        </w:tc>
        <w:tc>
          <w:tcPr>
            <w:tcW w:w="1383" w:type="dxa"/>
            <w:tcBorders>
              <w:top w:val="nil"/>
              <w:left w:val="single" w:sz="4" w:space="0" w:color="auto"/>
              <w:bottom w:val="nil"/>
              <w:right w:val="single" w:sz="4" w:space="0" w:color="auto"/>
            </w:tcBorders>
            <w:vAlign w:val="center"/>
          </w:tcPr>
          <w:p w14:paraId="29C693C3" w14:textId="482CF002"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w:t>
            </w:r>
          </w:p>
        </w:tc>
        <w:tc>
          <w:tcPr>
            <w:tcW w:w="1383" w:type="dxa"/>
            <w:tcBorders>
              <w:top w:val="nil"/>
              <w:left w:val="single" w:sz="4" w:space="0" w:color="auto"/>
              <w:bottom w:val="nil"/>
              <w:right w:val="single" w:sz="4" w:space="0" w:color="auto"/>
            </w:tcBorders>
            <w:vAlign w:val="center"/>
          </w:tcPr>
          <w:p w14:paraId="421F666C" w14:textId="4A8FEFA6"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11,945,415</w:t>
            </w:r>
          </w:p>
        </w:tc>
        <w:tc>
          <w:tcPr>
            <w:tcW w:w="1383" w:type="dxa"/>
            <w:tcBorders>
              <w:top w:val="nil"/>
              <w:left w:val="single" w:sz="4" w:space="0" w:color="auto"/>
              <w:bottom w:val="nil"/>
              <w:right w:val="single" w:sz="4" w:space="0" w:color="auto"/>
            </w:tcBorders>
            <w:vAlign w:val="center"/>
          </w:tcPr>
          <w:p w14:paraId="49A91B1F" w14:textId="331D3BFE"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w:t>
            </w:r>
          </w:p>
        </w:tc>
        <w:tc>
          <w:tcPr>
            <w:tcW w:w="1383" w:type="dxa"/>
            <w:tcBorders>
              <w:top w:val="nil"/>
              <w:left w:val="single" w:sz="4" w:space="0" w:color="auto"/>
              <w:bottom w:val="nil"/>
              <w:right w:val="single" w:sz="4" w:space="0" w:color="auto"/>
            </w:tcBorders>
            <w:vAlign w:val="center"/>
          </w:tcPr>
          <w:p w14:paraId="77823E96" w14:textId="42B82E48"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11,945,415</w:t>
            </w:r>
          </w:p>
        </w:tc>
        <w:tc>
          <w:tcPr>
            <w:tcW w:w="1383" w:type="dxa"/>
            <w:tcBorders>
              <w:top w:val="nil"/>
              <w:left w:val="single" w:sz="4" w:space="0" w:color="auto"/>
              <w:bottom w:val="nil"/>
              <w:right w:val="single" w:sz="4" w:space="0" w:color="auto"/>
            </w:tcBorders>
            <w:vAlign w:val="center"/>
          </w:tcPr>
          <w:p w14:paraId="5AA807E3" w14:textId="2411975D"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11,945,415</w:t>
            </w:r>
          </w:p>
        </w:tc>
        <w:tc>
          <w:tcPr>
            <w:tcW w:w="612" w:type="dxa"/>
            <w:tcBorders>
              <w:top w:val="nil"/>
              <w:left w:val="single" w:sz="4" w:space="0" w:color="auto"/>
              <w:bottom w:val="nil"/>
              <w:right w:val="nil"/>
            </w:tcBorders>
            <w:vAlign w:val="center"/>
          </w:tcPr>
          <w:p w14:paraId="7B4371FE" w14:textId="5F859EE8"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w:t>
            </w:r>
          </w:p>
        </w:tc>
      </w:tr>
      <w:tr w:rsidR="00163A68" w:rsidRPr="003868B7" w14:paraId="29ED9692" w14:textId="77777777" w:rsidTr="00C838E1">
        <w:trPr>
          <w:cantSplit/>
          <w:trHeight w:hRule="exact" w:val="340"/>
        </w:trPr>
        <w:tc>
          <w:tcPr>
            <w:tcW w:w="2438" w:type="dxa"/>
            <w:tcBorders>
              <w:top w:val="nil"/>
              <w:left w:val="nil"/>
              <w:bottom w:val="nil"/>
              <w:right w:val="single" w:sz="4" w:space="0" w:color="auto"/>
            </w:tcBorders>
            <w:vAlign w:val="center"/>
          </w:tcPr>
          <w:p w14:paraId="719ACC95" w14:textId="77777777" w:rsidR="00163A68" w:rsidRPr="003868B7" w:rsidRDefault="00163A68" w:rsidP="00163A68">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撥用賸餘</w:t>
            </w:r>
          </w:p>
        </w:tc>
        <w:tc>
          <w:tcPr>
            <w:tcW w:w="1383" w:type="dxa"/>
            <w:tcBorders>
              <w:top w:val="nil"/>
              <w:left w:val="single" w:sz="4" w:space="0" w:color="auto"/>
              <w:bottom w:val="nil"/>
              <w:right w:val="single" w:sz="4" w:space="0" w:color="auto"/>
            </w:tcBorders>
            <w:vAlign w:val="center"/>
          </w:tcPr>
          <w:p w14:paraId="5AA75162" w14:textId="16BC8FC7"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c>
          <w:tcPr>
            <w:tcW w:w="1383" w:type="dxa"/>
            <w:tcBorders>
              <w:top w:val="nil"/>
              <w:left w:val="single" w:sz="4" w:space="0" w:color="auto"/>
              <w:bottom w:val="nil"/>
              <w:right w:val="single" w:sz="4" w:space="0" w:color="auto"/>
            </w:tcBorders>
            <w:vAlign w:val="center"/>
          </w:tcPr>
          <w:p w14:paraId="5FEA141C" w14:textId="0C7252CA"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11,945,415</w:t>
            </w:r>
          </w:p>
        </w:tc>
        <w:tc>
          <w:tcPr>
            <w:tcW w:w="1383" w:type="dxa"/>
            <w:tcBorders>
              <w:top w:val="nil"/>
              <w:left w:val="single" w:sz="4" w:space="0" w:color="auto"/>
              <w:bottom w:val="nil"/>
              <w:right w:val="single" w:sz="4" w:space="0" w:color="auto"/>
            </w:tcBorders>
            <w:vAlign w:val="center"/>
          </w:tcPr>
          <w:p w14:paraId="32126B83" w14:textId="36F16C0F"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c>
          <w:tcPr>
            <w:tcW w:w="1383" w:type="dxa"/>
            <w:tcBorders>
              <w:top w:val="nil"/>
              <w:left w:val="single" w:sz="4" w:space="0" w:color="auto"/>
              <w:bottom w:val="nil"/>
              <w:right w:val="single" w:sz="4" w:space="0" w:color="auto"/>
            </w:tcBorders>
            <w:vAlign w:val="center"/>
          </w:tcPr>
          <w:p w14:paraId="07B3454E" w14:textId="1E57EECE"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11,945,415</w:t>
            </w:r>
          </w:p>
        </w:tc>
        <w:tc>
          <w:tcPr>
            <w:tcW w:w="1383" w:type="dxa"/>
            <w:tcBorders>
              <w:top w:val="nil"/>
              <w:left w:val="single" w:sz="4" w:space="0" w:color="auto"/>
              <w:bottom w:val="nil"/>
              <w:right w:val="single" w:sz="4" w:space="0" w:color="auto"/>
            </w:tcBorders>
            <w:vAlign w:val="center"/>
          </w:tcPr>
          <w:p w14:paraId="0376641B" w14:textId="40EB7BA6"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11,945,415</w:t>
            </w:r>
          </w:p>
        </w:tc>
        <w:tc>
          <w:tcPr>
            <w:tcW w:w="612" w:type="dxa"/>
            <w:tcBorders>
              <w:top w:val="nil"/>
              <w:left w:val="single" w:sz="4" w:space="0" w:color="auto"/>
              <w:bottom w:val="nil"/>
              <w:right w:val="nil"/>
            </w:tcBorders>
            <w:vAlign w:val="center"/>
          </w:tcPr>
          <w:p w14:paraId="6FEB1E12" w14:textId="297CFD76" w:rsidR="00163A68" w:rsidRPr="009C0F13" w:rsidRDefault="00163A68"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w:t>
            </w:r>
          </w:p>
        </w:tc>
      </w:tr>
      <w:tr w:rsidR="00163A68" w:rsidRPr="003868B7" w14:paraId="36B8B1C6" w14:textId="77777777" w:rsidTr="00C838E1">
        <w:trPr>
          <w:cantSplit/>
          <w:trHeight w:hRule="exact" w:val="340"/>
        </w:trPr>
        <w:tc>
          <w:tcPr>
            <w:tcW w:w="2438" w:type="dxa"/>
            <w:tcBorders>
              <w:top w:val="nil"/>
              <w:left w:val="nil"/>
              <w:bottom w:val="single" w:sz="8" w:space="0" w:color="auto"/>
              <w:right w:val="single" w:sz="4" w:space="0" w:color="auto"/>
            </w:tcBorders>
            <w:vAlign w:val="center"/>
          </w:tcPr>
          <w:p w14:paraId="1AB62699" w14:textId="77777777" w:rsidR="00163A68" w:rsidRPr="003868B7" w:rsidRDefault="00163A68" w:rsidP="00163A68">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待填補之短</w:t>
            </w:r>
            <w:proofErr w:type="gramStart"/>
            <w:r w:rsidRPr="003868B7">
              <w:rPr>
                <w:rFonts w:hint="eastAsia"/>
                <w:b/>
                <w:kern w:val="0"/>
                <w:sz w:val="22"/>
                <w:szCs w:val="20"/>
              </w:rPr>
              <w:t>絀</w:t>
            </w:r>
            <w:proofErr w:type="gramEnd"/>
          </w:p>
        </w:tc>
        <w:tc>
          <w:tcPr>
            <w:tcW w:w="1383" w:type="dxa"/>
            <w:tcBorders>
              <w:top w:val="nil"/>
              <w:left w:val="single" w:sz="4" w:space="0" w:color="auto"/>
              <w:bottom w:val="single" w:sz="8" w:space="0" w:color="auto"/>
              <w:right w:val="single" w:sz="4" w:space="0" w:color="auto"/>
            </w:tcBorders>
            <w:vAlign w:val="center"/>
          </w:tcPr>
          <w:p w14:paraId="58F380F7" w14:textId="154D78A0"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620,412,000</w:t>
            </w:r>
          </w:p>
        </w:tc>
        <w:tc>
          <w:tcPr>
            <w:tcW w:w="1383" w:type="dxa"/>
            <w:tcBorders>
              <w:top w:val="nil"/>
              <w:left w:val="single" w:sz="4" w:space="0" w:color="auto"/>
              <w:bottom w:val="single" w:sz="8" w:space="0" w:color="auto"/>
              <w:right w:val="single" w:sz="4" w:space="0" w:color="auto"/>
            </w:tcBorders>
            <w:vAlign w:val="center"/>
          </w:tcPr>
          <w:p w14:paraId="10A76537" w14:textId="5E72E0E4"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468,788,905</w:t>
            </w:r>
          </w:p>
        </w:tc>
        <w:tc>
          <w:tcPr>
            <w:tcW w:w="1383" w:type="dxa"/>
            <w:tcBorders>
              <w:top w:val="nil"/>
              <w:left w:val="single" w:sz="4" w:space="0" w:color="auto"/>
              <w:bottom w:val="single" w:sz="8" w:space="0" w:color="auto"/>
              <w:right w:val="single" w:sz="4" w:space="0" w:color="auto"/>
            </w:tcBorders>
            <w:vAlign w:val="center"/>
          </w:tcPr>
          <w:p w14:paraId="00E2AE86" w14:textId="0D0E89AD"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w:t>
            </w:r>
          </w:p>
        </w:tc>
        <w:tc>
          <w:tcPr>
            <w:tcW w:w="1383" w:type="dxa"/>
            <w:tcBorders>
              <w:top w:val="nil"/>
              <w:left w:val="single" w:sz="4" w:space="0" w:color="auto"/>
              <w:bottom w:val="single" w:sz="8" w:space="0" w:color="auto"/>
              <w:right w:val="single" w:sz="4" w:space="0" w:color="auto"/>
            </w:tcBorders>
            <w:vAlign w:val="center"/>
          </w:tcPr>
          <w:p w14:paraId="134DFF5B" w14:textId="67A664DB"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468,788,905</w:t>
            </w:r>
          </w:p>
        </w:tc>
        <w:tc>
          <w:tcPr>
            <w:tcW w:w="1383" w:type="dxa"/>
            <w:tcBorders>
              <w:top w:val="nil"/>
              <w:left w:val="single" w:sz="4" w:space="0" w:color="auto"/>
              <w:bottom w:val="single" w:sz="8" w:space="0" w:color="auto"/>
              <w:right w:val="single" w:sz="4" w:space="0" w:color="auto"/>
            </w:tcBorders>
            <w:vAlign w:val="center"/>
          </w:tcPr>
          <w:p w14:paraId="324A1423" w14:textId="19C6FB20"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- 151,623,095</w:t>
            </w:r>
          </w:p>
        </w:tc>
        <w:tc>
          <w:tcPr>
            <w:tcW w:w="612" w:type="dxa"/>
            <w:tcBorders>
              <w:top w:val="nil"/>
              <w:left w:val="single" w:sz="4" w:space="0" w:color="auto"/>
              <w:bottom w:val="single" w:sz="8" w:space="0" w:color="auto"/>
              <w:right w:val="nil"/>
            </w:tcBorders>
            <w:vAlign w:val="center"/>
          </w:tcPr>
          <w:p w14:paraId="5EF34C08" w14:textId="7598CD0B" w:rsidR="00163A68" w:rsidRPr="009C0F13" w:rsidRDefault="00163A68" w:rsidP="00C838E1">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- 24.44</w:t>
            </w:r>
          </w:p>
        </w:tc>
      </w:tr>
    </w:tbl>
    <w:p w14:paraId="15C6B0C6" w14:textId="77777777" w:rsidR="009E2FE0" w:rsidRDefault="009E2FE0" w:rsidP="009E2FE0">
      <w:pPr>
        <w:pStyle w:val="3T010216P"/>
        <w:spacing w:beforeLines="0" w:before="0"/>
        <w:ind w:left="0" w:right="45"/>
        <w:rPr>
          <w:color w:val="auto"/>
          <w:spacing w:val="0"/>
        </w:rPr>
      </w:pPr>
    </w:p>
    <w:p w14:paraId="6688D96F" w14:textId="77777777" w:rsidR="0048157E" w:rsidRPr="003868B7" w:rsidRDefault="0048157E" w:rsidP="009E2FE0">
      <w:pPr>
        <w:pStyle w:val="3T010216P"/>
        <w:spacing w:beforeLines="0" w:before="0"/>
        <w:ind w:left="0" w:right="45"/>
        <w:rPr>
          <w:color w:val="auto"/>
          <w:spacing w:val="0"/>
        </w:rPr>
      </w:pPr>
      <w:r w:rsidRPr="003868B7">
        <w:rPr>
          <w:rFonts w:hint="eastAsia"/>
          <w:color w:val="auto"/>
          <w:spacing w:val="0"/>
        </w:rPr>
        <w:t xml:space="preserve">　國立臺灣大學附設醫院作業基金所屬分預算收支餘</w:t>
      </w:r>
      <w:proofErr w:type="gramStart"/>
      <w:r w:rsidRPr="003868B7">
        <w:rPr>
          <w:rFonts w:hint="eastAsia"/>
          <w:color w:val="auto"/>
          <w:spacing w:val="0"/>
        </w:rPr>
        <w:t>絀</w:t>
      </w:r>
      <w:proofErr w:type="gramEnd"/>
      <w:r w:rsidRPr="003868B7">
        <w:rPr>
          <w:rFonts w:hint="eastAsia"/>
          <w:color w:val="auto"/>
          <w:spacing w:val="0"/>
        </w:rPr>
        <w:t xml:space="preserve">概況表　</w:t>
      </w:r>
    </w:p>
    <w:p w14:paraId="2B0A75BB" w14:textId="02E54C7F" w:rsidR="0048157E" w:rsidRPr="003868B7" w:rsidRDefault="0048157E" w:rsidP="009E2FE0">
      <w:pPr>
        <w:pStyle w:val="3T0201"/>
        <w:tabs>
          <w:tab w:val="left" w:pos="4272"/>
        </w:tabs>
        <w:spacing w:beforeLines="0" w:before="0" w:afterLines="0" w:after="0"/>
        <w:rPr>
          <w:color w:val="auto"/>
          <w:spacing w:val="-20"/>
        </w:rPr>
      </w:pPr>
      <w:r w:rsidRPr="003868B7">
        <w:rPr>
          <w:rFonts w:hint="eastAsia"/>
          <w:color w:val="auto"/>
        </w:rPr>
        <w:t>中華民國</w:t>
      </w:r>
      <w:proofErr w:type="gramStart"/>
      <w:r w:rsidRPr="003868B7">
        <w:rPr>
          <w:rFonts w:hint="eastAsia"/>
          <w:color w:val="auto"/>
        </w:rPr>
        <w:t>10</w:t>
      </w:r>
      <w:r w:rsidR="00C838E1" w:rsidRPr="003868B7">
        <w:rPr>
          <w:color w:val="auto"/>
        </w:rPr>
        <w:t>9</w:t>
      </w:r>
      <w:proofErr w:type="gramEnd"/>
      <w:r w:rsidRPr="003868B7">
        <w:rPr>
          <w:rFonts w:hint="eastAsia"/>
          <w:color w:val="auto"/>
        </w:rPr>
        <w:t>年度</w:t>
      </w:r>
      <w:r w:rsidRPr="003868B7">
        <w:rPr>
          <w:color w:val="auto"/>
        </w:rPr>
        <w:tab/>
      </w:r>
      <w:r w:rsidRPr="003868B7">
        <w:rPr>
          <w:rFonts w:hint="eastAsia"/>
          <w:color w:val="auto"/>
          <w:spacing w:val="-20"/>
        </w:rPr>
        <w:t>單位：新臺幣千元</w:t>
      </w:r>
    </w:p>
    <w:tbl>
      <w:tblPr>
        <w:tblW w:w="995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6"/>
        <w:gridCol w:w="896"/>
        <w:gridCol w:w="896"/>
        <w:gridCol w:w="896"/>
        <w:gridCol w:w="896"/>
        <w:gridCol w:w="896"/>
        <w:gridCol w:w="896"/>
        <w:gridCol w:w="822"/>
        <w:gridCol w:w="822"/>
        <w:gridCol w:w="720"/>
        <w:gridCol w:w="601"/>
      </w:tblGrid>
      <w:tr w:rsidR="0048157E" w:rsidRPr="003868B7" w14:paraId="76C65902" w14:textId="77777777" w:rsidTr="009E2FE0">
        <w:trPr>
          <w:trHeight w:hRule="exact" w:val="380"/>
        </w:trPr>
        <w:tc>
          <w:tcPr>
            <w:tcW w:w="1616" w:type="dxa"/>
            <w:vMerge w:val="restart"/>
            <w:tcBorders>
              <w:top w:val="single" w:sz="8" w:space="0" w:color="auto"/>
              <w:left w:val="nil"/>
            </w:tcBorders>
            <w:vAlign w:val="center"/>
          </w:tcPr>
          <w:p w14:paraId="4B534AD1" w14:textId="77777777" w:rsidR="0048157E" w:rsidRPr="003868B7" w:rsidRDefault="0048157E" w:rsidP="00427529">
            <w:pPr>
              <w:snapToGrid w:val="0"/>
              <w:ind w:rightChars="20" w:right="48" w:firstLineChars="0" w:firstLine="0"/>
              <w:jc w:val="distribute"/>
              <w:rPr>
                <w:sz w:val="22"/>
              </w:rPr>
            </w:pPr>
            <w:r w:rsidRPr="003868B7">
              <w:rPr>
                <w:rFonts w:hint="eastAsia"/>
                <w:sz w:val="22"/>
              </w:rPr>
              <w:t>分預算名稱</w:t>
            </w:r>
          </w:p>
        </w:tc>
        <w:tc>
          <w:tcPr>
            <w:tcW w:w="896" w:type="dxa"/>
            <w:vMerge w:val="restart"/>
            <w:tcBorders>
              <w:top w:val="single" w:sz="8" w:space="0" w:color="auto"/>
            </w:tcBorders>
            <w:vAlign w:val="center"/>
          </w:tcPr>
          <w:p w14:paraId="556A237E" w14:textId="77777777" w:rsidR="0048157E" w:rsidRPr="003868B7" w:rsidRDefault="0048157E" w:rsidP="00427529">
            <w:pPr>
              <w:snapToGrid w:val="0"/>
              <w:ind w:firstLineChars="0" w:firstLine="0"/>
              <w:jc w:val="distribute"/>
              <w:rPr>
                <w:spacing w:val="-6"/>
                <w:sz w:val="22"/>
              </w:rPr>
            </w:pPr>
            <w:r w:rsidRPr="003868B7">
              <w:rPr>
                <w:rFonts w:hint="eastAsia"/>
                <w:spacing w:val="-6"/>
                <w:sz w:val="22"/>
              </w:rPr>
              <w:t>業務收入</w:t>
            </w:r>
          </w:p>
        </w:tc>
        <w:tc>
          <w:tcPr>
            <w:tcW w:w="896" w:type="dxa"/>
            <w:vMerge w:val="restart"/>
            <w:tcBorders>
              <w:top w:val="single" w:sz="8" w:space="0" w:color="auto"/>
            </w:tcBorders>
            <w:vAlign w:val="center"/>
          </w:tcPr>
          <w:p w14:paraId="63E0845E" w14:textId="77777777" w:rsidR="0048157E" w:rsidRPr="003868B7" w:rsidRDefault="0048157E" w:rsidP="00427529">
            <w:pPr>
              <w:spacing w:line="240" w:lineRule="exact"/>
              <w:ind w:leftChars="20" w:left="48" w:rightChars="20" w:right="48" w:firstLineChars="0" w:firstLine="0"/>
              <w:jc w:val="distribute"/>
              <w:rPr>
                <w:spacing w:val="-20"/>
                <w:sz w:val="22"/>
              </w:rPr>
            </w:pPr>
            <w:r w:rsidRPr="003868B7">
              <w:rPr>
                <w:rFonts w:hint="eastAsia"/>
                <w:spacing w:val="-20"/>
                <w:sz w:val="22"/>
              </w:rPr>
              <w:t>業務成本與費用</w:t>
            </w:r>
          </w:p>
        </w:tc>
        <w:tc>
          <w:tcPr>
            <w:tcW w:w="896" w:type="dxa"/>
            <w:vMerge w:val="restart"/>
            <w:tcBorders>
              <w:top w:val="single" w:sz="8" w:space="0" w:color="auto"/>
            </w:tcBorders>
            <w:vAlign w:val="center"/>
          </w:tcPr>
          <w:p w14:paraId="3743040F" w14:textId="77777777" w:rsidR="0048157E" w:rsidRPr="003868B7" w:rsidRDefault="0048157E" w:rsidP="00427529">
            <w:pPr>
              <w:spacing w:line="240" w:lineRule="exact"/>
              <w:ind w:rightChars="20" w:right="48" w:firstLineChars="0" w:firstLine="0"/>
              <w:jc w:val="distribute"/>
              <w:rPr>
                <w:spacing w:val="-10"/>
                <w:sz w:val="22"/>
              </w:rPr>
            </w:pPr>
            <w:r w:rsidRPr="003868B7">
              <w:rPr>
                <w:rFonts w:hint="eastAsia"/>
                <w:spacing w:val="-10"/>
                <w:sz w:val="22"/>
              </w:rPr>
              <w:t>業務賸餘</w:t>
            </w:r>
          </w:p>
          <w:p w14:paraId="20FF7B3C" w14:textId="77777777" w:rsidR="0048157E" w:rsidRPr="003868B7" w:rsidRDefault="0048157E" w:rsidP="00427529">
            <w:pPr>
              <w:spacing w:line="240" w:lineRule="exact"/>
              <w:ind w:firstLineChars="0" w:firstLine="0"/>
              <w:jc w:val="distribute"/>
              <w:rPr>
                <w:spacing w:val="-20"/>
                <w:sz w:val="22"/>
              </w:rPr>
            </w:pPr>
            <w:r w:rsidRPr="003868B7">
              <w:rPr>
                <w:rFonts w:hint="eastAsia"/>
                <w:sz w:val="22"/>
              </w:rPr>
              <w:t>（短</w:t>
            </w:r>
            <w:proofErr w:type="gramStart"/>
            <w:r w:rsidRPr="003868B7">
              <w:rPr>
                <w:rFonts w:hint="eastAsia"/>
                <w:sz w:val="22"/>
              </w:rPr>
              <w:t>絀</w:t>
            </w:r>
            <w:proofErr w:type="gramEnd"/>
            <w:r w:rsidRPr="003868B7">
              <w:rPr>
                <w:rFonts w:hint="eastAsia"/>
                <w:sz w:val="22"/>
              </w:rPr>
              <w:t>）</w:t>
            </w:r>
          </w:p>
        </w:tc>
        <w:tc>
          <w:tcPr>
            <w:tcW w:w="896" w:type="dxa"/>
            <w:vMerge w:val="restart"/>
            <w:tcBorders>
              <w:top w:val="single" w:sz="8" w:space="0" w:color="auto"/>
            </w:tcBorders>
            <w:vAlign w:val="center"/>
          </w:tcPr>
          <w:p w14:paraId="042760BA" w14:textId="77777777" w:rsidR="0048157E" w:rsidRPr="003868B7" w:rsidRDefault="0048157E" w:rsidP="00427529">
            <w:pPr>
              <w:snapToGrid w:val="0"/>
              <w:ind w:rightChars="10" w:right="24" w:firstLineChars="0" w:firstLine="0"/>
              <w:jc w:val="distribute"/>
              <w:rPr>
                <w:spacing w:val="-24"/>
                <w:sz w:val="22"/>
              </w:rPr>
            </w:pPr>
            <w:r w:rsidRPr="003868B7">
              <w:rPr>
                <w:rFonts w:hint="eastAsia"/>
                <w:spacing w:val="-24"/>
                <w:sz w:val="22"/>
              </w:rPr>
              <w:t>業務外收入</w:t>
            </w:r>
          </w:p>
        </w:tc>
        <w:tc>
          <w:tcPr>
            <w:tcW w:w="896" w:type="dxa"/>
            <w:vMerge w:val="restart"/>
            <w:tcBorders>
              <w:top w:val="single" w:sz="8" w:space="0" w:color="auto"/>
            </w:tcBorders>
            <w:vAlign w:val="center"/>
          </w:tcPr>
          <w:p w14:paraId="75B66E53" w14:textId="77777777" w:rsidR="0048157E" w:rsidRPr="003868B7" w:rsidRDefault="0048157E" w:rsidP="00427529">
            <w:pPr>
              <w:snapToGrid w:val="0"/>
              <w:ind w:rightChars="10" w:right="24" w:firstLineChars="0" w:firstLine="0"/>
              <w:jc w:val="distribute"/>
              <w:rPr>
                <w:spacing w:val="-24"/>
                <w:sz w:val="22"/>
              </w:rPr>
            </w:pPr>
            <w:r w:rsidRPr="003868B7">
              <w:rPr>
                <w:rFonts w:hint="eastAsia"/>
                <w:spacing w:val="-24"/>
                <w:sz w:val="22"/>
              </w:rPr>
              <w:t>業務外費用</w:t>
            </w:r>
          </w:p>
        </w:tc>
        <w:tc>
          <w:tcPr>
            <w:tcW w:w="896" w:type="dxa"/>
            <w:vMerge w:val="restart"/>
            <w:tcBorders>
              <w:top w:val="single" w:sz="8" w:space="0" w:color="auto"/>
            </w:tcBorders>
            <w:vAlign w:val="center"/>
          </w:tcPr>
          <w:p w14:paraId="72B34D2D" w14:textId="77777777" w:rsidR="0048157E" w:rsidRPr="003868B7" w:rsidRDefault="0048157E" w:rsidP="00427529">
            <w:pPr>
              <w:spacing w:line="240" w:lineRule="exact"/>
              <w:ind w:rightChars="20" w:right="48" w:firstLineChars="0" w:firstLine="0"/>
              <w:jc w:val="distribute"/>
              <w:rPr>
                <w:spacing w:val="-30"/>
                <w:sz w:val="22"/>
              </w:rPr>
            </w:pPr>
            <w:r w:rsidRPr="003868B7">
              <w:rPr>
                <w:rFonts w:hint="eastAsia"/>
                <w:spacing w:val="-30"/>
                <w:sz w:val="22"/>
              </w:rPr>
              <w:t>業務外賸餘</w:t>
            </w:r>
          </w:p>
          <w:p w14:paraId="63A4AE42" w14:textId="77777777" w:rsidR="0048157E" w:rsidRPr="003868B7" w:rsidRDefault="0048157E" w:rsidP="00427529">
            <w:pPr>
              <w:spacing w:line="240" w:lineRule="exact"/>
              <w:ind w:firstLineChars="0" w:firstLine="0"/>
              <w:jc w:val="distribute"/>
              <w:rPr>
                <w:spacing w:val="-12"/>
                <w:sz w:val="22"/>
              </w:rPr>
            </w:pPr>
            <w:r w:rsidRPr="003868B7">
              <w:rPr>
                <w:rFonts w:hint="eastAsia"/>
                <w:sz w:val="22"/>
              </w:rPr>
              <w:t>（短</w:t>
            </w:r>
            <w:proofErr w:type="gramStart"/>
            <w:r w:rsidRPr="003868B7">
              <w:rPr>
                <w:rFonts w:hint="eastAsia"/>
                <w:sz w:val="22"/>
              </w:rPr>
              <w:t>絀</w:t>
            </w:r>
            <w:proofErr w:type="gramEnd"/>
            <w:r w:rsidRPr="003868B7">
              <w:rPr>
                <w:rFonts w:hint="eastAsia"/>
                <w:sz w:val="22"/>
              </w:rPr>
              <w:t>）</w:t>
            </w:r>
          </w:p>
        </w:tc>
        <w:tc>
          <w:tcPr>
            <w:tcW w:w="2965" w:type="dxa"/>
            <w:gridSpan w:val="4"/>
            <w:tcBorders>
              <w:top w:val="single" w:sz="8" w:space="0" w:color="auto"/>
              <w:bottom w:val="single" w:sz="4" w:space="0" w:color="auto"/>
              <w:right w:val="nil"/>
            </w:tcBorders>
            <w:vAlign w:val="center"/>
          </w:tcPr>
          <w:p w14:paraId="3FBDFE02" w14:textId="77777777" w:rsidR="0048157E" w:rsidRPr="003868B7" w:rsidRDefault="0048157E" w:rsidP="00427529">
            <w:pPr>
              <w:snapToGrid w:val="0"/>
              <w:ind w:leftChars="50" w:left="120" w:rightChars="50" w:right="120" w:firstLineChars="0" w:firstLine="0"/>
              <w:jc w:val="distribute"/>
              <w:rPr>
                <w:sz w:val="22"/>
              </w:rPr>
            </w:pPr>
            <w:r w:rsidRPr="003868B7">
              <w:rPr>
                <w:rFonts w:hint="eastAsia"/>
                <w:sz w:val="22"/>
              </w:rPr>
              <w:t>本期賸餘（短</w:t>
            </w:r>
            <w:proofErr w:type="gramStart"/>
            <w:r w:rsidRPr="003868B7">
              <w:rPr>
                <w:rFonts w:hint="eastAsia"/>
                <w:sz w:val="22"/>
              </w:rPr>
              <w:t>絀</w:t>
            </w:r>
            <w:proofErr w:type="gramEnd"/>
            <w:r w:rsidRPr="003868B7">
              <w:rPr>
                <w:rFonts w:hint="eastAsia"/>
                <w:sz w:val="22"/>
              </w:rPr>
              <w:t>）</w:t>
            </w:r>
          </w:p>
        </w:tc>
      </w:tr>
      <w:tr w:rsidR="0048157E" w:rsidRPr="003868B7" w14:paraId="363C9BB8" w14:textId="77777777" w:rsidTr="00427529">
        <w:trPr>
          <w:trHeight w:hRule="exact" w:val="340"/>
        </w:trPr>
        <w:tc>
          <w:tcPr>
            <w:tcW w:w="1616" w:type="dxa"/>
            <w:vMerge/>
            <w:tcBorders>
              <w:left w:val="nil"/>
            </w:tcBorders>
            <w:vAlign w:val="center"/>
          </w:tcPr>
          <w:p w14:paraId="32518A1A" w14:textId="77777777" w:rsidR="0048157E" w:rsidRPr="003868B7" w:rsidRDefault="0048157E" w:rsidP="00427529">
            <w:pPr>
              <w:snapToGrid w:val="0"/>
              <w:ind w:firstLineChars="0" w:firstLine="0"/>
              <w:jc w:val="center"/>
              <w:rPr>
                <w:sz w:val="22"/>
              </w:rPr>
            </w:pPr>
          </w:p>
        </w:tc>
        <w:tc>
          <w:tcPr>
            <w:tcW w:w="896" w:type="dxa"/>
            <w:vMerge/>
            <w:vAlign w:val="center"/>
          </w:tcPr>
          <w:p w14:paraId="7D2BE254" w14:textId="77777777" w:rsidR="0048157E" w:rsidRPr="003868B7" w:rsidRDefault="0048157E" w:rsidP="00427529">
            <w:pPr>
              <w:snapToGrid w:val="0"/>
              <w:ind w:firstLineChars="0" w:firstLine="0"/>
              <w:jc w:val="center"/>
              <w:rPr>
                <w:sz w:val="22"/>
              </w:rPr>
            </w:pPr>
          </w:p>
        </w:tc>
        <w:tc>
          <w:tcPr>
            <w:tcW w:w="896" w:type="dxa"/>
            <w:vMerge/>
            <w:vAlign w:val="center"/>
          </w:tcPr>
          <w:p w14:paraId="1796BD62" w14:textId="77777777" w:rsidR="0048157E" w:rsidRPr="003868B7" w:rsidRDefault="0048157E" w:rsidP="00427529">
            <w:pPr>
              <w:snapToGrid w:val="0"/>
              <w:ind w:leftChars="20" w:left="48" w:rightChars="20" w:right="48" w:firstLineChars="0" w:firstLine="0"/>
              <w:jc w:val="center"/>
              <w:rPr>
                <w:sz w:val="22"/>
              </w:rPr>
            </w:pPr>
          </w:p>
        </w:tc>
        <w:tc>
          <w:tcPr>
            <w:tcW w:w="896" w:type="dxa"/>
            <w:vMerge/>
            <w:vAlign w:val="center"/>
          </w:tcPr>
          <w:p w14:paraId="0CEC1EAA" w14:textId="77777777" w:rsidR="0048157E" w:rsidRPr="003868B7" w:rsidRDefault="0048157E" w:rsidP="00427529">
            <w:pPr>
              <w:snapToGrid w:val="0"/>
              <w:ind w:firstLineChars="0" w:firstLine="0"/>
              <w:jc w:val="center"/>
              <w:rPr>
                <w:sz w:val="22"/>
              </w:rPr>
            </w:pPr>
          </w:p>
        </w:tc>
        <w:tc>
          <w:tcPr>
            <w:tcW w:w="896" w:type="dxa"/>
            <w:vMerge/>
            <w:vAlign w:val="center"/>
          </w:tcPr>
          <w:p w14:paraId="59610CDD" w14:textId="77777777" w:rsidR="0048157E" w:rsidRPr="003868B7" w:rsidRDefault="0048157E" w:rsidP="00427529">
            <w:pPr>
              <w:snapToGrid w:val="0"/>
              <w:ind w:firstLineChars="0" w:firstLine="0"/>
              <w:jc w:val="center"/>
              <w:rPr>
                <w:spacing w:val="-20"/>
                <w:sz w:val="22"/>
              </w:rPr>
            </w:pPr>
          </w:p>
        </w:tc>
        <w:tc>
          <w:tcPr>
            <w:tcW w:w="896" w:type="dxa"/>
            <w:vMerge/>
            <w:vAlign w:val="center"/>
          </w:tcPr>
          <w:p w14:paraId="7B376175" w14:textId="77777777" w:rsidR="0048157E" w:rsidRPr="003868B7" w:rsidRDefault="0048157E" w:rsidP="00427529">
            <w:pPr>
              <w:snapToGrid w:val="0"/>
              <w:ind w:firstLineChars="0" w:firstLine="0"/>
              <w:jc w:val="center"/>
              <w:rPr>
                <w:spacing w:val="-20"/>
                <w:sz w:val="22"/>
              </w:rPr>
            </w:pPr>
          </w:p>
        </w:tc>
        <w:tc>
          <w:tcPr>
            <w:tcW w:w="896" w:type="dxa"/>
            <w:vMerge/>
            <w:vAlign w:val="center"/>
          </w:tcPr>
          <w:p w14:paraId="16A2CA48" w14:textId="77777777" w:rsidR="0048157E" w:rsidRPr="003868B7" w:rsidRDefault="0048157E" w:rsidP="00427529">
            <w:pPr>
              <w:snapToGrid w:val="0"/>
              <w:ind w:rightChars="20" w:right="48" w:firstLineChars="0" w:firstLine="0"/>
              <w:jc w:val="center"/>
              <w:rPr>
                <w:spacing w:val="-20"/>
                <w:sz w:val="22"/>
              </w:rPr>
            </w:pPr>
          </w:p>
        </w:tc>
        <w:tc>
          <w:tcPr>
            <w:tcW w:w="822" w:type="dxa"/>
            <w:vMerge w:val="restart"/>
            <w:tcBorders>
              <w:top w:val="single" w:sz="4" w:space="0" w:color="auto"/>
              <w:bottom w:val="single" w:sz="4" w:space="0" w:color="auto"/>
              <w:right w:val="nil"/>
            </w:tcBorders>
            <w:vAlign w:val="center"/>
          </w:tcPr>
          <w:p w14:paraId="7E36DA89" w14:textId="77777777" w:rsidR="0048157E" w:rsidRPr="003868B7" w:rsidRDefault="0048157E" w:rsidP="00427529">
            <w:pPr>
              <w:snapToGrid w:val="0"/>
              <w:ind w:firstLineChars="0" w:firstLine="0"/>
              <w:jc w:val="distribute"/>
              <w:rPr>
                <w:sz w:val="22"/>
              </w:rPr>
            </w:pPr>
            <w:r w:rsidRPr="003868B7">
              <w:rPr>
                <w:rFonts w:hint="eastAsia"/>
                <w:sz w:val="22"/>
              </w:rPr>
              <w:t>預算數</w:t>
            </w:r>
          </w:p>
        </w:tc>
        <w:tc>
          <w:tcPr>
            <w:tcW w:w="822" w:type="dxa"/>
            <w:vMerge w:val="restart"/>
            <w:tcBorders>
              <w:top w:val="single" w:sz="4" w:space="0" w:color="auto"/>
              <w:bottom w:val="single" w:sz="4" w:space="0" w:color="auto"/>
              <w:right w:val="nil"/>
            </w:tcBorders>
            <w:vAlign w:val="center"/>
          </w:tcPr>
          <w:p w14:paraId="196AA452" w14:textId="77777777" w:rsidR="0048157E" w:rsidRPr="003868B7" w:rsidRDefault="0048157E" w:rsidP="00427529">
            <w:pPr>
              <w:snapToGrid w:val="0"/>
              <w:ind w:firstLineChars="0" w:firstLine="0"/>
              <w:jc w:val="distribute"/>
              <w:rPr>
                <w:sz w:val="22"/>
              </w:rPr>
            </w:pPr>
            <w:r w:rsidRPr="003868B7">
              <w:rPr>
                <w:rFonts w:hint="eastAsia"/>
                <w:sz w:val="22"/>
              </w:rPr>
              <w:t>審定數</w:t>
            </w:r>
          </w:p>
        </w:tc>
        <w:tc>
          <w:tcPr>
            <w:tcW w:w="1321" w:type="dxa"/>
            <w:gridSpan w:val="2"/>
            <w:tcBorders>
              <w:top w:val="single" w:sz="4" w:space="0" w:color="auto"/>
              <w:bottom w:val="single" w:sz="4" w:space="0" w:color="auto"/>
              <w:right w:val="nil"/>
            </w:tcBorders>
            <w:vAlign w:val="center"/>
          </w:tcPr>
          <w:p w14:paraId="2B2E9CA8" w14:textId="77777777" w:rsidR="0048157E" w:rsidRPr="003868B7" w:rsidRDefault="0048157E" w:rsidP="00427529">
            <w:pPr>
              <w:snapToGrid w:val="0"/>
              <w:ind w:leftChars="20" w:left="48" w:rightChars="20" w:right="48" w:firstLineChars="0" w:firstLine="0"/>
              <w:jc w:val="distribute"/>
              <w:rPr>
                <w:sz w:val="22"/>
              </w:rPr>
            </w:pPr>
            <w:r w:rsidRPr="003868B7">
              <w:rPr>
                <w:rFonts w:hint="eastAsia"/>
                <w:sz w:val="22"/>
              </w:rPr>
              <w:t>比較增減</w:t>
            </w:r>
          </w:p>
        </w:tc>
      </w:tr>
      <w:tr w:rsidR="0048157E" w:rsidRPr="003868B7" w14:paraId="54476424" w14:textId="77777777" w:rsidTr="00C838E1">
        <w:trPr>
          <w:trHeight w:hRule="exact" w:val="340"/>
        </w:trPr>
        <w:tc>
          <w:tcPr>
            <w:tcW w:w="1616" w:type="dxa"/>
            <w:vMerge/>
            <w:tcBorders>
              <w:left w:val="nil"/>
              <w:bottom w:val="single" w:sz="8" w:space="0" w:color="auto"/>
            </w:tcBorders>
            <w:vAlign w:val="center"/>
          </w:tcPr>
          <w:p w14:paraId="4E2EAEA5" w14:textId="77777777" w:rsidR="0048157E" w:rsidRPr="003868B7" w:rsidRDefault="0048157E" w:rsidP="00427529">
            <w:pPr>
              <w:snapToGrid w:val="0"/>
              <w:ind w:firstLineChars="0" w:firstLine="0"/>
              <w:jc w:val="center"/>
              <w:rPr>
                <w:sz w:val="22"/>
              </w:rPr>
            </w:pPr>
          </w:p>
        </w:tc>
        <w:tc>
          <w:tcPr>
            <w:tcW w:w="896" w:type="dxa"/>
            <w:vMerge/>
            <w:tcBorders>
              <w:bottom w:val="single" w:sz="8" w:space="0" w:color="auto"/>
            </w:tcBorders>
            <w:vAlign w:val="center"/>
          </w:tcPr>
          <w:p w14:paraId="6FEED0BF" w14:textId="77777777" w:rsidR="0048157E" w:rsidRPr="003868B7" w:rsidRDefault="0048157E" w:rsidP="00427529">
            <w:pPr>
              <w:snapToGrid w:val="0"/>
              <w:ind w:firstLineChars="0" w:firstLine="0"/>
              <w:jc w:val="center"/>
              <w:rPr>
                <w:sz w:val="22"/>
              </w:rPr>
            </w:pPr>
          </w:p>
        </w:tc>
        <w:tc>
          <w:tcPr>
            <w:tcW w:w="896" w:type="dxa"/>
            <w:vMerge/>
            <w:tcBorders>
              <w:bottom w:val="single" w:sz="8" w:space="0" w:color="auto"/>
            </w:tcBorders>
            <w:vAlign w:val="center"/>
          </w:tcPr>
          <w:p w14:paraId="37CB234D" w14:textId="77777777" w:rsidR="0048157E" w:rsidRPr="003868B7" w:rsidRDefault="0048157E" w:rsidP="00427529">
            <w:pPr>
              <w:snapToGrid w:val="0"/>
              <w:ind w:leftChars="20" w:left="48" w:rightChars="20" w:right="48" w:firstLineChars="0" w:firstLine="0"/>
              <w:jc w:val="center"/>
              <w:rPr>
                <w:sz w:val="22"/>
              </w:rPr>
            </w:pPr>
          </w:p>
        </w:tc>
        <w:tc>
          <w:tcPr>
            <w:tcW w:w="896" w:type="dxa"/>
            <w:vMerge/>
            <w:tcBorders>
              <w:bottom w:val="single" w:sz="8" w:space="0" w:color="auto"/>
            </w:tcBorders>
            <w:vAlign w:val="center"/>
          </w:tcPr>
          <w:p w14:paraId="07161AD1" w14:textId="77777777" w:rsidR="0048157E" w:rsidRPr="003868B7" w:rsidRDefault="0048157E" w:rsidP="00427529">
            <w:pPr>
              <w:snapToGrid w:val="0"/>
              <w:ind w:firstLineChars="0" w:firstLine="0"/>
              <w:jc w:val="center"/>
              <w:rPr>
                <w:sz w:val="22"/>
              </w:rPr>
            </w:pPr>
          </w:p>
        </w:tc>
        <w:tc>
          <w:tcPr>
            <w:tcW w:w="896" w:type="dxa"/>
            <w:vMerge/>
            <w:tcBorders>
              <w:bottom w:val="single" w:sz="8" w:space="0" w:color="auto"/>
            </w:tcBorders>
            <w:vAlign w:val="center"/>
          </w:tcPr>
          <w:p w14:paraId="760F6F3B" w14:textId="77777777" w:rsidR="0048157E" w:rsidRPr="003868B7" w:rsidRDefault="0048157E" w:rsidP="00427529">
            <w:pPr>
              <w:snapToGrid w:val="0"/>
              <w:ind w:firstLineChars="0" w:firstLine="0"/>
              <w:jc w:val="center"/>
              <w:rPr>
                <w:spacing w:val="-20"/>
                <w:sz w:val="22"/>
              </w:rPr>
            </w:pPr>
          </w:p>
        </w:tc>
        <w:tc>
          <w:tcPr>
            <w:tcW w:w="896" w:type="dxa"/>
            <w:vMerge/>
            <w:tcBorders>
              <w:bottom w:val="single" w:sz="8" w:space="0" w:color="auto"/>
            </w:tcBorders>
            <w:vAlign w:val="center"/>
          </w:tcPr>
          <w:p w14:paraId="492B2A30" w14:textId="77777777" w:rsidR="0048157E" w:rsidRPr="003868B7" w:rsidRDefault="0048157E" w:rsidP="00427529">
            <w:pPr>
              <w:snapToGrid w:val="0"/>
              <w:ind w:firstLineChars="0" w:firstLine="0"/>
              <w:jc w:val="center"/>
              <w:rPr>
                <w:spacing w:val="-20"/>
                <w:sz w:val="22"/>
              </w:rPr>
            </w:pPr>
          </w:p>
        </w:tc>
        <w:tc>
          <w:tcPr>
            <w:tcW w:w="896" w:type="dxa"/>
            <w:vMerge/>
            <w:tcBorders>
              <w:bottom w:val="single" w:sz="8" w:space="0" w:color="auto"/>
            </w:tcBorders>
            <w:vAlign w:val="center"/>
          </w:tcPr>
          <w:p w14:paraId="17FE41BE" w14:textId="77777777" w:rsidR="0048157E" w:rsidRPr="003868B7" w:rsidRDefault="0048157E" w:rsidP="00427529">
            <w:pPr>
              <w:snapToGrid w:val="0"/>
              <w:ind w:rightChars="20" w:right="48" w:firstLineChars="0" w:firstLine="0"/>
              <w:jc w:val="center"/>
              <w:rPr>
                <w:spacing w:val="-20"/>
                <w:sz w:val="22"/>
              </w:rPr>
            </w:pPr>
          </w:p>
        </w:tc>
        <w:tc>
          <w:tcPr>
            <w:tcW w:w="822" w:type="dxa"/>
            <w:vMerge/>
            <w:tcBorders>
              <w:top w:val="single" w:sz="4" w:space="0" w:color="auto"/>
              <w:bottom w:val="single" w:sz="8" w:space="0" w:color="auto"/>
              <w:right w:val="nil"/>
            </w:tcBorders>
            <w:vAlign w:val="center"/>
          </w:tcPr>
          <w:p w14:paraId="102CC262" w14:textId="77777777" w:rsidR="0048157E" w:rsidRPr="003868B7" w:rsidRDefault="0048157E" w:rsidP="00427529">
            <w:pPr>
              <w:snapToGrid w:val="0"/>
              <w:ind w:firstLineChars="0" w:firstLine="0"/>
              <w:jc w:val="center"/>
              <w:rPr>
                <w:sz w:val="22"/>
              </w:rPr>
            </w:pPr>
          </w:p>
        </w:tc>
        <w:tc>
          <w:tcPr>
            <w:tcW w:w="822" w:type="dxa"/>
            <w:vMerge/>
            <w:tcBorders>
              <w:top w:val="single" w:sz="4" w:space="0" w:color="auto"/>
              <w:bottom w:val="single" w:sz="8" w:space="0" w:color="auto"/>
              <w:right w:val="nil"/>
            </w:tcBorders>
            <w:vAlign w:val="center"/>
          </w:tcPr>
          <w:p w14:paraId="2029F176" w14:textId="77777777" w:rsidR="0048157E" w:rsidRPr="003868B7" w:rsidRDefault="0048157E" w:rsidP="00427529">
            <w:pPr>
              <w:snapToGrid w:val="0"/>
              <w:ind w:firstLineChars="0" w:firstLine="0"/>
              <w:jc w:val="center"/>
              <w:rPr>
                <w:sz w:val="22"/>
              </w:rPr>
            </w:pPr>
          </w:p>
        </w:tc>
        <w:tc>
          <w:tcPr>
            <w:tcW w:w="720" w:type="dxa"/>
            <w:tcBorders>
              <w:top w:val="single" w:sz="4" w:space="0" w:color="auto"/>
              <w:bottom w:val="single" w:sz="8" w:space="0" w:color="auto"/>
              <w:right w:val="nil"/>
            </w:tcBorders>
            <w:vAlign w:val="center"/>
          </w:tcPr>
          <w:p w14:paraId="0420F6C4" w14:textId="77777777" w:rsidR="0048157E" w:rsidRPr="003868B7" w:rsidRDefault="0048157E" w:rsidP="00427529">
            <w:pPr>
              <w:snapToGrid w:val="0"/>
              <w:ind w:leftChars="20" w:left="48" w:rightChars="20" w:right="48" w:firstLineChars="0" w:firstLine="0"/>
              <w:jc w:val="distribute"/>
              <w:rPr>
                <w:sz w:val="22"/>
              </w:rPr>
            </w:pPr>
            <w:r w:rsidRPr="003868B7">
              <w:rPr>
                <w:rFonts w:hint="eastAsia"/>
                <w:sz w:val="22"/>
              </w:rPr>
              <w:t>金額</w:t>
            </w:r>
          </w:p>
        </w:tc>
        <w:tc>
          <w:tcPr>
            <w:tcW w:w="601" w:type="dxa"/>
            <w:tcBorders>
              <w:top w:val="single" w:sz="4" w:space="0" w:color="auto"/>
              <w:bottom w:val="single" w:sz="8" w:space="0" w:color="auto"/>
              <w:right w:val="nil"/>
            </w:tcBorders>
            <w:vAlign w:val="center"/>
          </w:tcPr>
          <w:p w14:paraId="7FA767D5" w14:textId="77777777" w:rsidR="0048157E" w:rsidRPr="003868B7" w:rsidRDefault="0048157E" w:rsidP="00427529">
            <w:pPr>
              <w:snapToGrid w:val="0"/>
              <w:ind w:firstLineChars="0" w:firstLine="0"/>
              <w:jc w:val="distribute"/>
              <w:rPr>
                <w:sz w:val="22"/>
              </w:rPr>
            </w:pPr>
            <w:r w:rsidRPr="003868B7">
              <w:rPr>
                <w:rFonts w:hint="eastAsia"/>
                <w:sz w:val="22"/>
              </w:rPr>
              <w:t>％</w:t>
            </w:r>
          </w:p>
        </w:tc>
      </w:tr>
      <w:tr w:rsidR="00C838E1" w:rsidRPr="003868B7" w14:paraId="06533714" w14:textId="77777777" w:rsidTr="00C838E1">
        <w:trPr>
          <w:trHeight w:val="851"/>
        </w:trPr>
        <w:tc>
          <w:tcPr>
            <w:tcW w:w="1616" w:type="dxa"/>
            <w:tcBorders>
              <w:top w:val="nil"/>
              <w:left w:val="nil"/>
              <w:bottom w:val="nil"/>
              <w:right w:val="single" w:sz="4" w:space="0" w:color="auto"/>
            </w:tcBorders>
            <w:vAlign w:val="center"/>
          </w:tcPr>
          <w:p w14:paraId="51D9AC64"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國立臺灣大學</w:t>
            </w:r>
          </w:p>
          <w:p w14:paraId="26B76713"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附設醫院雲林</w:t>
            </w:r>
          </w:p>
          <w:p w14:paraId="64FA0936"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分院作業基金</w:t>
            </w:r>
          </w:p>
        </w:tc>
        <w:tc>
          <w:tcPr>
            <w:tcW w:w="896" w:type="dxa"/>
            <w:tcBorders>
              <w:top w:val="nil"/>
              <w:left w:val="single" w:sz="4" w:space="0" w:color="auto"/>
              <w:bottom w:val="nil"/>
              <w:right w:val="single" w:sz="4" w:space="0" w:color="auto"/>
            </w:tcBorders>
            <w:vAlign w:val="center"/>
          </w:tcPr>
          <w:p w14:paraId="67403721" w14:textId="488E10C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5,332,102</w:t>
            </w:r>
          </w:p>
        </w:tc>
        <w:tc>
          <w:tcPr>
            <w:tcW w:w="896" w:type="dxa"/>
            <w:tcBorders>
              <w:top w:val="nil"/>
              <w:left w:val="single" w:sz="4" w:space="0" w:color="auto"/>
              <w:bottom w:val="nil"/>
              <w:right w:val="single" w:sz="4" w:space="0" w:color="auto"/>
            </w:tcBorders>
            <w:vAlign w:val="center"/>
          </w:tcPr>
          <w:p w14:paraId="258FD704" w14:textId="0552D266"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5,063,847</w:t>
            </w:r>
          </w:p>
        </w:tc>
        <w:tc>
          <w:tcPr>
            <w:tcW w:w="896" w:type="dxa"/>
            <w:tcBorders>
              <w:top w:val="nil"/>
              <w:left w:val="single" w:sz="4" w:space="0" w:color="auto"/>
              <w:bottom w:val="nil"/>
              <w:right w:val="single" w:sz="4" w:space="0" w:color="auto"/>
            </w:tcBorders>
            <w:vAlign w:val="center"/>
          </w:tcPr>
          <w:p w14:paraId="1A3868C1" w14:textId="1CF85EC1"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268,255</w:t>
            </w:r>
          </w:p>
        </w:tc>
        <w:tc>
          <w:tcPr>
            <w:tcW w:w="896" w:type="dxa"/>
            <w:tcBorders>
              <w:top w:val="nil"/>
              <w:left w:val="single" w:sz="4" w:space="0" w:color="auto"/>
              <w:bottom w:val="nil"/>
              <w:right w:val="single" w:sz="4" w:space="0" w:color="auto"/>
            </w:tcBorders>
            <w:vAlign w:val="center"/>
          </w:tcPr>
          <w:p w14:paraId="011785B7" w14:textId="65947FE7"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215,502</w:t>
            </w:r>
          </w:p>
        </w:tc>
        <w:tc>
          <w:tcPr>
            <w:tcW w:w="896" w:type="dxa"/>
            <w:tcBorders>
              <w:top w:val="nil"/>
              <w:left w:val="single" w:sz="4" w:space="0" w:color="auto"/>
              <w:bottom w:val="nil"/>
              <w:right w:val="single" w:sz="4" w:space="0" w:color="auto"/>
            </w:tcBorders>
            <w:vAlign w:val="center"/>
          </w:tcPr>
          <w:p w14:paraId="7E716989" w14:textId="311594F8"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21,542</w:t>
            </w:r>
          </w:p>
        </w:tc>
        <w:tc>
          <w:tcPr>
            <w:tcW w:w="896" w:type="dxa"/>
            <w:tcBorders>
              <w:top w:val="nil"/>
              <w:left w:val="single" w:sz="4" w:space="0" w:color="auto"/>
              <w:bottom w:val="nil"/>
              <w:right w:val="single" w:sz="4" w:space="0" w:color="auto"/>
            </w:tcBorders>
            <w:vAlign w:val="center"/>
          </w:tcPr>
          <w:p w14:paraId="5FEAA57B" w14:textId="4C22B795"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193,959</w:t>
            </w:r>
          </w:p>
        </w:tc>
        <w:tc>
          <w:tcPr>
            <w:tcW w:w="822" w:type="dxa"/>
            <w:tcBorders>
              <w:top w:val="nil"/>
              <w:left w:val="single" w:sz="4" w:space="0" w:color="auto"/>
              <w:bottom w:val="nil"/>
              <w:right w:val="nil"/>
            </w:tcBorders>
            <w:vAlign w:val="center"/>
          </w:tcPr>
          <w:p w14:paraId="47DB36AD" w14:textId="23206B7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130,358</w:t>
            </w:r>
          </w:p>
        </w:tc>
        <w:tc>
          <w:tcPr>
            <w:tcW w:w="822" w:type="dxa"/>
            <w:tcBorders>
              <w:top w:val="nil"/>
              <w:left w:val="single" w:sz="4" w:space="0" w:color="auto"/>
              <w:bottom w:val="nil"/>
              <w:right w:val="nil"/>
            </w:tcBorders>
            <w:vAlign w:val="center"/>
          </w:tcPr>
          <w:p w14:paraId="3FCD6044" w14:textId="4937EE4E"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462,214</w:t>
            </w:r>
          </w:p>
        </w:tc>
        <w:tc>
          <w:tcPr>
            <w:tcW w:w="720" w:type="dxa"/>
            <w:tcBorders>
              <w:top w:val="nil"/>
              <w:left w:val="single" w:sz="4" w:space="0" w:color="auto"/>
              <w:bottom w:val="nil"/>
              <w:right w:val="nil"/>
            </w:tcBorders>
            <w:vAlign w:val="center"/>
          </w:tcPr>
          <w:p w14:paraId="44F2ED3D" w14:textId="72054569"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331,856</w:t>
            </w:r>
          </w:p>
        </w:tc>
        <w:tc>
          <w:tcPr>
            <w:tcW w:w="601" w:type="dxa"/>
            <w:tcBorders>
              <w:top w:val="nil"/>
              <w:left w:val="single" w:sz="4" w:space="0" w:color="auto"/>
              <w:bottom w:val="nil"/>
              <w:right w:val="nil"/>
            </w:tcBorders>
            <w:vAlign w:val="center"/>
          </w:tcPr>
          <w:p w14:paraId="36842383" w14:textId="1E8F2C1C"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254.57</w:t>
            </w:r>
          </w:p>
        </w:tc>
      </w:tr>
      <w:tr w:rsidR="00C838E1" w:rsidRPr="003868B7" w14:paraId="528A02FA" w14:textId="77777777" w:rsidTr="00C838E1">
        <w:trPr>
          <w:trHeight w:val="851"/>
        </w:trPr>
        <w:tc>
          <w:tcPr>
            <w:tcW w:w="1616" w:type="dxa"/>
            <w:tcBorders>
              <w:top w:val="nil"/>
              <w:left w:val="nil"/>
              <w:bottom w:val="nil"/>
              <w:right w:val="single" w:sz="4" w:space="0" w:color="auto"/>
            </w:tcBorders>
            <w:vAlign w:val="center"/>
          </w:tcPr>
          <w:p w14:paraId="4174AF9D"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國立臺灣大學</w:t>
            </w:r>
          </w:p>
          <w:p w14:paraId="34820077"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附設醫院北護</w:t>
            </w:r>
          </w:p>
          <w:p w14:paraId="7A589451"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分院作業基金</w:t>
            </w:r>
          </w:p>
        </w:tc>
        <w:tc>
          <w:tcPr>
            <w:tcW w:w="896" w:type="dxa"/>
            <w:tcBorders>
              <w:top w:val="nil"/>
              <w:left w:val="single" w:sz="4" w:space="0" w:color="auto"/>
              <w:bottom w:val="nil"/>
              <w:right w:val="single" w:sz="4" w:space="0" w:color="auto"/>
            </w:tcBorders>
            <w:vAlign w:val="center"/>
          </w:tcPr>
          <w:p w14:paraId="333EE562" w14:textId="7D2B956C"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753,548</w:t>
            </w:r>
          </w:p>
        </w:tc>
        <w:tc>
          <w:tcPr>
            <w:tcW w:w="896" w:type="dxa"/>
            <w:tcBorders>
              <w:top w:val="nil"/>
              <w:left w:val="single" w:sz="4" w:space="0" w:color="auto"/>
              <w:bottom w:val="nil"/>
              <w:right w:val="single" w:sz="4" w:space="0" w:color="auto"/>
            </w:tcBorders>
            <w:vAlign w:val="center"/>
          </w:tcPr>
          <w:p w14:paraId="0EF2A11E" w14:textId="69FE9E0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676,822</w:t>
            </w:r>
          </w:p>
        </w:tc>
        <w:tc>
          <w:tcPr>
            <w:tcW w:w="896" w:type="dxa"/>
            <w:tcBorders>
              <w:top w:val="nil"/>
              <w:left w:val="single" w:sz="4" w:space="0" w:color="auto"/>
              <w:bottom w:val="nil"/>
              <w:right w:val="single" w:sz="4" w:space="0" w:color="auto"/>
            </w:tcBorders>
            <w:vAlign w:val="center"/>
          </w:tcPr>
          <w:p w14:paraId="0D1BBE70" w14:textId="088ACB26"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76,726</w:t>
            </w:r>
          </w:p>
        </w:tc>
        <w:tc>
          <w:tcPr>
            <w:tcW w:w="896" w:type="dxa"/>
            <w:tcBorders>
              <w:top w:val="nil"/>
              <w:left w:val="single" w:sz="4" w:space="0" w:color="auto"/>
              <w:bottom w:val="nil"/>
              <w:right w:val="single" w:sz="4" w:space="0" w:color="auto"/>
            </w:tcBorders>
            <w:vAlign w:val="center"/>
          </w:tcPr>
          <w:p w14:paraId="7C658D8D" w14:textId="4CA29B1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7,610</w:t>
            </w:r>
          </w:p>
        </w:tc>
        <w:tc>
          <w:tcPr>
            <w:tcW w:w="896" w:type="dxa"/>
            <w:tcBorders>
              <w:top w:val="nil"/>
              <w:left w:val="single" w:sz="4" w:space="0" w:color="auto"/>
              <w:bottom w:val="nil"/>
              <w:right w:val="single" w:sz="4" w:space="0" w:color="auto"/>
            </w:tcBorders>
            <w:vAlign w:val="center"/>
          </w:tcPr>
          <w:p w14:paraId="5EF44345" w14:textId="290EEF5E"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3,133</w:t>
            </w:r>
          </w:p>
        </w:tc>
        <w:tc>
          <w:tcPr>
            <w:tcW w:w="896" w:type="dxa"/>
            <w:tcBorders>
              <w:top w:val="nil"/>
              <w:left w:val="single" w:sz="4" w:space="0" w:color="auto"/>
              <w:bottom w:val="nil"/>
              <w:right w:val="single" w:sz="4" w:space="0" w:color="auto"/>
            </w:tcBorders>
            <w:vAlign w:val="center"/>
          </w:tcPr>
          <w:p w14:paraId="5BC5A161" w14:textId="0571AECE"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4,476</w:t>
            </w:r>
          </w:p>
        </w:tc>
        <w:tc>
          <w:tcPr>
            <w:tcW w:w="822" w:type="dxa"/>
            <w:tcBorders>
              <w:top w:val="nil"/>
              <w:left w:val="single" w:sz="4" w:space="0" w:color="auto"/>
              <w:bottom w:val="nil"/>
              <w:right w:val="nil"/>
            </w:tcBorders>
            <w:vAlign w:val="center"/>
          </w:tcPr>
          <w:p w14:paraId="47CCF4FB" w14:textId="76F19B00"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24,573</w:t>
            </w:r>
          </w:p>
        </w:tc>
        <w:tc>
          <w:tcPr>
            <w:tcW w:w="822" w:type="dxa"/>
            <w:tcBorders>
              <w:top w:val="nil"/>
              <w:left w:val="single" w:sz="4" w:space="0" w:color="auto"/>
              <w:bottom w:val="nil"/>
              <w:right w:val="nil"/>
            </w:tcBorders>
            <w:vAlign w:val="center"/>
          </w:tcPr>
          <w:p w14:paraId="1CDF2CDC" w14:textId="42432E6B"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81,203</w:t>
            </w:r>
          </w:p>
        </w:tc>
        <w:tc>
          <w:tcPr>
            <w:tcW w:w="720" w:type="dxa"/>
            <w:tcBorders>
              <w:top w:val="nil"/>
              <w:left w:val="single" w:sz="4" w:space="0" w:color="auto"/>
              <w:bottom w:val="nil"/>
              <w:right w:val="nil"/>
            </w:tcBorders>
            <w:vAlign w:val="center"/>
          </w:tcPr>
          <w:p w14:paraId="38C8A813" w14:textId="2E634140"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56,630</w:t>
            </w:r>
          </w:p>
        </w:tc>
        <w:tc>
          <w:tcPr>
            <w:tcW w:w="601" w:type="dxa"/>
            <w:tcBorders>
              <w:top w:val="nil"/>
              <w:left w:val="single" w:sz="4" w:space="0" w:color="auto"/>
              <w:bottom w:val="nil"/>
              <w:right w:val="nil"/>
            </w:tcBorders>
            <w:vAlign w:val="center"/>
          </w:tcPr>
          <w:p w14:paraId="04E4A491" w14:textId="75FA1BC7"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230.46</w:t>
            </w:r>
          </w:p>
        </w:tc>
      </w:tr>
      <w:tr w:rsidR="00C838E1" w:rsidRPr="003868B7" w14:paraId="122BCCF4" w14:textId="77777777" w:rsidTr="00C838E1">
        <w:trPr>
          <w:trHeight w:val="851"/>
        </w:trPr>
        <w:tc>
          <w:tcPr>
            <w:tcW w:w="1616" w:type="dxa"/>
            <w:tcBorders>
              <w:top w:val="nil"/>
              <w:left w:val="nil"/>
              <w:bottom w:val="nil"/>
              <w:right w:val="single" w:sz="4" w:space="0" w:color="auto"/>
            </w:tcBorders>
            <w:vAlign w:val="center"/>
          </w:tcPr>
          <w:p w14:paraId="13A1026C"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國立臺灣大學</w:t>
            </w:r>
          </w:p>
          <w:p w14:paraId="22E6954B"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附設醫院金山</w:t>
            </w:r>
          </w:p>
          <w:p w14:paraId="02FA3099"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分院作業基金</w:t>
            </w:r>
          </w:p>
        </w:tc>
        <w:tc>
          <w:tcPr>
            <w:tcW w:w="896" w:type="dxa"/>
            <w:tcBorders>
              <w:top w:val="nil"/>
              <w:left w:val="single" w:sz="4" w:space="0" w:color="auto"/>
              <w:bottom w:val="nil"/>
              <w:right w:val="single" w:sz="4" w:space="0" w:color="auto"/>
            </w:tcBorders>
            <w:vAlign w:val="center"/>
          </w:tcPr>
          <w:p w14:paraId="53270299" w14:textId="414DB521"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325,462</w:t>
            </w:r>
          </w:p>
        </w:tc>
        <w:tc>
          <w:tcPr>
            <w:tcW w:w="896" w:type="dxa"/>
            <w:tcBorders>
              <w:top w:val="nil"/>
              <w:left w:val="single" w:sz="4" w:space="0" w:color="auto"/>
              <w:bottom w:val="nil"/>
              <w:right w:val="single" w:sz="4" w:space="0" w:color="auto"/>
            </w:tcBorders>
            <w:vAlign w:val="center"/>
          </w:tcPr>
          <w:p w14:paraId="1A9B7716" w14:textId="4210ADB7"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354,820</w:t>
            </w:r>
          </w:p>
        </w:tc>
        <w:tc>
          <w:tcPr>
            <w:tcW w:w="896" w:type="dxa"/>
            <w:tcBorders>
              <w:top w:val="nil"/>
              <w:left w:val="single" w:sz="4" w:space="0" w:color="auto"/>
              <w:bottom w:val="nil"/>
              <w:right w:val="single" w:sz="4" w:space="0" w:color="auto"/>
            </w:tcBorders>
            <w:vAlign w:val="center"/>
          </w:tcPr>
          <w:p w14:paraId="593446C1" w14:textId="3776215D"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- 29,357</w:t>
            </w:r>
          </w:p>
        </w:tc>
        <w:tc>
          <w:tcPr>
            <w:tcW w:w="896" w:type="dxa"/>
            <w:tcBorders>
              <w:top w:val="nil"/>
              <w:left w:val="single" w:sz="4" w:space="0" w:color="auto"/>
              <w:bottom w:val="nil"/>
              <w:right w:val="single" w:sz="4" w:space="0" w:color="auto"/>
            </w:tcBorders>
            <w:vAlign w:val="center"/>
          </w:tcPr>
          <w:p w14:paraId="458B4A0E" w14:textId="4DC765D3"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17,908</w:t>
            </w:r>
          </w:p>
        </w:tc>
        <w:tc>
          <w:tcPr>
            <w:tcW w:w="896" w:type="dxa"/>
            <w:tcBorders>
              <w:top w:val="nil"/>
              <w:left w:val="single" w:sz="4" w:space="0" w:color="auto"/>
              <w:bottom w:val="nil"/>
              <w:right w:val="single" w:sz="4" w:space="0" w:color="auto"/>
            </w:tcBorders>
            <w:vAlign w:val="center"/>
          </w:tcPr>
          <w:p w14:paraId="0BA4E32A" w14:textId="3616F9DE"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1,034</w:t>
            </w:r>
          </w:p>
        </w:tc>
        <w:tc>
          <w:tcPr>
            <w:tcW w:w="896" w:type="dxa"/>
            <w:tcBorders>
              <w:top w:val="nil"/>
              <w:left w:val="single" w:sz="4" w:space="0" w:color="auto"/>
              <w:bottom w:val="nil"/>
              <w:right w:val="single" w:sz="4" w:space="0" w:color="auto"/>
            </w:tcBorders>
            <w:vAlign w:val="center"/>
          </w:tcPr>
          <w:p w14:paraId="4FAB8132" w14:textId="092FE8B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16,874</w:t>
            </w:r>
          </w:p>
        </w:tc>
        <w:tc>
          <w:tcPr>
            <w:tcW w:w="822" w:type="dxa"/>
            <w:tcBorders>
              <w:top w:val="nil"/>
              <w:left w:val="single" w:sz="4" w:space="0" w:color="auto"/>
              <w:bottom w:val="nil"/>
              <w:right w:val="nil"/>
            </w:tcBorders>
            <w:vAlign w:val="center"/>
          </w:tcPr>
          <w:p w14:paraId="01884B30" w14:textId="0C1856E3"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- 35,491</w:t>
            </w:r>
          </w:p>
        </w:tc>
        <w:tc>
          <w:tcPr>
            <w:tcW w:w="822" w:type="dxa"/>
            <w:tcBorders>
              <w:top w:val="nil"/>
              <w:left w:val="single" w:sz="4" w:space="0" w:color="auto"/>
              <w:bottom w:val="nil"/>
              <w:right w:val="nil"/>
            </w:tcBorders>
            <w:vAlign w:val="center"/>
          </w:tcPr>
          <w:p w14:paraId="64B912C1" w14:textId="0E1D4B7F"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- 12,483</w:t>
            </w:r>
          </w:p>
        </w:tc>
        <w:tc>
          <w:tcPr>
            <w:tcW w:w="720" w:type="dxa"/>
            <w:tcBorders>
              <w:top w:val="nil"/>
              <w:left w:val="single" w:sz="4" w:space="0" w:color="auto"/>
              <w:bottom w:val="nil"/>
              <w:right w:val="nil"/>
            </w:tcBorders>
            <w:vAlign w:val="center"/>
          </w:tcPr>
          <w:p w14:paraId="2B11574C" w14:textId="588F4AE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23,007</w:t>
            </w:r>
          </w:p>
        </w:tc>
        <w:tc>
          <w:tcPr>
            <w:tcW w:w="601" w:type="dxa"/>
            <w:tcBorders>
              <w:top w:val="nil"/>
              <w:left w:val="single" w:sz="4" w:space="0" w:color="auto"/>
              <w:bottom w:val="nil"/>
              <w:right w:val="nil"/>
            </w:tcBorders>
            <w:vAlign w:val="center"/>
          </w:tcPr>
          <w:p w14:paraId="534ED41A" w14:textId="0131DA8D"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- 64.82</w:t>
            </w:r>
          </w:p>
        </w:tc>
      </w:tr>
      <w:tr w:rsidR="00C838E1" w:rsidRPr="003868B7" w14:paraId="0855069E" w14:textId="77777777" w:rsidTr="00C838E1">
        <w:trPr>
          <w:trHeight w:val="851"/>
        </w:trPr>
        <w:tc>
          <w:tcPr>
            <w:tcW w:w="1616" w:type="dxa"/>
            <w:tcBorders>
              <w:top w:val="nil"/>
              <w:left w:val="nil"/>
              <w:bottom w:val="nil"/>
              <w:right w:val="single" w:sz="4" w:space="0" w:color="auto"/>
            </w:tcBorders>
            <w:vAlign w:val="center"/>
          </w:tcPr>
          <w:p w14:paraId="35626882"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國立臺灣大學</w:t>
            </w:r>
          </w:p>
          <w:p w14:paraId="1B502217"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附設醫院新竹</w:t>
            </w:r>
          </w:p>
          <w:p w14:paraId="6C387E2E"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分院作業基金</w:t>
            </w:r>
          </w:p>
        </w:tc>
        <w:tc>
          <w:tcPr>
            <w:tcW w:w="896" w:type="dxa"/>
            <w:tcBorders>
              <w:top w:val="nil"/>
              <w:left w:val="single" w:sz="4" w:space="0" w:color="auto"/>
              <w:bottom w:val="nil"/>
              <w:right w:val="single" w:sz="4" w:space="0" w:color="auto"/>
            </w:tcBorders>
            <w:vAlign w:val="center"/>
          </w:tcPr>
          <w:p w14:paraId="4E4DA2E5" w14:textId="604A8F56"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5,223,774</w:t>
            </w:r>
          </w:p>
        </w:tc>
        <w:tc>
          <w:tcPr>
            <w:tcW w:w="896" w:type="dxa"/>
            <w:tcBorders>
              <w:top w:val="nil"/>
              <w:left w:val="single" w:sz="4" w:space="0" w:color="auto"/>
              <w:bottom w:val="nil"/>
              <w:right w:val="single" w:sz="4" w:space="0" w:color="auto"/>
            </w:tcBorders>
            <w:vAlign w:val="center"/>
          </w:tcPr>
          <w:p w14:paraId="136F1285" w14:textId="1F6F067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5,004,946</w:t>
            </w:r>
          </w:p>
        </w:tc>
        <w:tc>
          <w:tcPr>
            <w:tcW w:w="896" w:type="dxa"/>
            <w:tcBorders>
              <w:top w:val="nil"/>
              <w:left w:val="single" w:sz="4" w:space="0" w:color="auto"/>
              <w:bottom w:val="nil"/>
              <w:right w:val="single" w:sz="4" w:space="0" w:color="auto"/>
            </w:tcBorders>
            <w:vAlign w:val="center"/>
          </w:tcPr>
          <w:p w14:paraId="27263E4D" w14:textId="0FD4A78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218,827</w:t>
            </w:r>
          </w:p>
        </w:tc>
        <w:tc>
          <w:tcPr>
            <w:tcW w:w="896" w:type="dxa"/>
            <w:tcBorders>
              <w:top w:val="nil"/>
              <w:left w:val="single" w:sz="4" w:space="0" w:color="auto"/>
              <w:bottom w:val="nil"/>
              <w:right w:val="single" w:sz="4" w:space="0" w:color="auto"/>
            </w:tcBorders>
            <w:vAlign w:val="center"/>
          </w:tcPr>
          <w:p w14:paraId="0130DC7B" w14:textId="503FD22F"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194,873</w:t>
            </w:r>
          </w:p>
        </w:tc>
        <w:tc>
          <w:tcPr>
            <w:tcW w:w="896" w:type="dxa"/>
            <w:tcBorders>
              <w:top w:val="nil"/>
              <w:left w:val="single" w:sz="4" w:space="0" w:color="auto"/>
              <w:bottom w:val="nil"/>
              <w:right w:val="single" w:sz="4" w:space="0" w:color="auto"/>
            </w:tcBorders>
            <w:vAlign w:val="center"/>
          </w:tcPr>
          <w:p w14:paraId="4A86F941" w14:textId="33399AC0"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51,270</w:t>
            </w:r>
          </w:p>
        </w:tc>
        <w:tc>
          <w:tcPr>
            <w:tcW w:w="896" w:type="dxa"/>
            <w:tcBorders>
              <w:top w:val="nil"/>
              <w:left w:val="single" w:sz="4" w:space="0" w:color="auto"/>
              <w:bottom w:val="nil"/>
              <w:right w:val="single" w:sz="4" w:space="0" w:color="auto"/>
            </w:tcBorders>
            <w:vAlign w:val="center"/>
          </w:tcPr>
          <w:p w14:paraId="371510A6" w14:textId="4A18F2ED"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143,603</w:t>
            </w:r>
          </w:p>
        </w:tc>
        <w:tc>
          <w:tcPr>
            <w:tcW w:w="822" w:type="dxa"/>
            <w:tcBorders>
              <w:top w:val="nil"/>
              <w:left w:val="single" w:sz="4" w:space="0" w:color="auto"/>
              <w:bottom w:val="nil"/>
              <w:right w:val="nil"/>
            </w:tcBorders>
            <w:vAlign w:val="center"/>
          </w:tcPr>
          <w:p w14:paraId="3E2C9409" w14:textId="50660D22"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309,476</w:t>
            </w:r>
          </w:p>
        </w:tc>
        <w:tc>
          <w:tcPr>
            <w:tcW w:w="822" w:type="dxa"/>
            <w:tcBorders>
              <w:top w:val="nil"/>
              <w:left w:val="single" w:sz="4" w:space="0" w:color="auto"/>
              <w:bottom w:val="nil"/>
              <w:right w:val="nil"/>
            </w:tcBorders>
            <w:vAlign w:val="center"/>
          </w:tcPr>
          <w:p w14:paraId="4F37EE0B" w14:textId="478E6DD5"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362,430</w:t>
            </w:r>
          </w:p>
        </w:tc>
        <w:tc>
          <w:tcPr>
            <w:tcW w:w="720" w:type="dxa"/>
            <w:tcBorders>
              <w:top w:val="nil"/>
              <w:left w:val="single" w:sz="4" w:space="0" w:color="auto"/>
              <w:bottom w:val="nil"/>
              <w:right w:val="nil"/>
            </w:tcBorders>
            <w:vAlign w:val="center"/>
          </w:tcPr>
          <w:p w14:paraId="2FB3EE7E" w14:textId="4714655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52,954</w:t>
            </w:r>
          </w:p>
        </w:tc>
        <w:tc>
          <w:tcPr>
            <w:tcW w:w="601" w:type="dxa"/>
            <w:tcBorders>
              <w:top w:val="nil"/>
              <w:left w:val="single" w:sz="4" w:space="0" w:color="auto"/>
              <w:bottom w:val="nil"/>
              <w:right w:val="nil"/>
            </w:tcBorders>
            <w:vAlign w:val="center"/>
          </w:tcPr>
          <w:p w14:paraId="24D13117" w14:textId="70F44418"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17.11</w:t>
            </w:r>
          </w:p>
        </w:tc>
      </w:tr>
      <w:tr w:rsidR="00C838E1" w:rsidRPr="003868B7" w14:paraId="0F1CA3C6" w14:textId="77777777" w:rsidTr="00C838E1">
        <w:trPr>
          <w:trHeight w:val="851"/>
        </w:trPr>
        <w:tc>
          <w:tcPr>
            <w:tcW w:w="1616" w:type="dxa"/>
            <w:tcBorders>
              <w:top w:val="nil"/>
              <w:left w:val="nil"/>
              <w:bottom w:val="nil"/>
              <w:right w:val="single" w:sz="4" w:space="0" w:color="auto"/>
            </w:tcBorders>
            <w:vAlign w:val="center"/>
          </w:tcPr>
          <w:p w14:paraId="1F386FFC"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國立臺灣大學</w:t>
            </w:r>
          </w:p>
          <w:p w14:paraId="532CE8AB"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附設醫院竹東</w:t>
            </w:r>
          </w:p>
          <w:p w14:paraId="566AFA68" w14:textId="7CE6C4F4" w:rsidR="00C838E1" w:rsidRPr="003868B7" w:rsidRDefault="00C838E1" w:rsidP="00C838E1">
            <w:pPr>
              <w:spacing w:line="240" w:lineRule="exact"/>
              <w:ind w:rightChars="20" w:right="48" w:firstLineChars="0" w:firstLine="0"/>
              <w:jc w:val="distribute"/>
              <w:rPr>
                <w:sz w:val="22"/>
              </w:rPr>
            </w:pPr>
            <w:r w:rsidRPr="003868B7">
              <w:rPr>
                <w:rFonts w:hint="eastAsia"/>
                <w:sz w:val="22"/>
              </w:rPr>
              <w:t>分院作業基金</w:t>
            </w:r>
          </w:p>
        </w:tc>
        <w:tc>
          <w:tcPr>
            <w:tcW w:w="896" w:type="dxa"/>
            <w:tcBorders>
              <w:top w:val="nil"/>
              <w:left w:val="single" w:sz="4" w:space="0" w:color="auto"/>
              <w:bottom w:val="nil"/>
              <w:right w:val="single" w:sz="4" w:space="0" w:color="auto"/>
            </w:tcBorders>
            <w:vAlign w:val="center"/>
          </w:tcPr>
          <w:p w14:paraId="6115497C" w14:textId="65E52FD9"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752,042</w:t>
            </w:r>
          </w:p>
        </w:tc>
        <w:tc>
          <w:tcPr>
            <w:tcW w:w="896" w:type="dxa"/>
            <w:tcBorders>
              <w:top w:val="nil"/>
              <w:left w:val="single" w:sz="4" w:space="0" w:color="auto"/>
              <w:bottom w:val="nil"/>
              <w:right w:val="single" w:sz="4" w:space="0" w:color="auto"/>
            </w:tcBorders>
            <w:vAlign w:val="center"/>
          </w:tcPr>
          <w:p w14:paraId="08B114DC" w14:textId="24697DA9"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756,754</w:t>
            </w:r>
          </w:p>
        </w:tc>
        <w:tc>
          <w:tcPr>
            <w:tcW w:w="896" w:type="dxa"/>
            <w:tcBorders>
              <w:top w:val="nil"/>
              <w:left w:val="single" w:sz="4" w:space="0" w:color="auto"/>
              <w:bottom w:val="nil"/>
              <w:right w:val="single" w:sz="4" w:space="0" w:color="auto"/>
            </w:tcBorders>
            <w:vAlign w:val="center"/>
          </w:tcPr>
          <w:p w14:paraId="0C79E43D" w14:textId="7E069076"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- 4,712</w:t>
            </w:r>
          </w:p>
        </w:tc>
        <w:tc>
          <w:tcPr>
            <w:tcW w:w="896" w:type="dxa"/>
            <w:tcBorders>
              <w:top w:val="nil"/>
              <w:left w:val="single" w:sz="4" w:space="0" w:color="auto"/>
              <w:bottom w:val="nil"/>
              <w:right w:val="single" w:sz="4" w:space="0" w:color="auto"/>
            </w:tcBorders>
            <w:vAlign w:val="center"/>
          </w:tcPr>
          <w:p w14:paraId="3B35A0FF" w14:textId="5CE0F76D"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22,461</w:t>
            </w:r>
          </w:p>
        </w:tc>
        <w:tc>
          <w:tcPr>
            <w:tcW w:w="896" w:type="dxa"/>
            <w:tcBorders>
              <w:top w:val="nil"/>
              <w:left w:val="single" w:sz="4" w:space="0" w:color="auto"/>
              <w:bottom w:val="nil"/>
              <w:right w:val="single" w:sz="4" w:space="0" w:color="auto"/>
            </w:tcBorders>
            <w:vAlign w:val="center"/>
          </w:tcPr>
          <w:p w14:paraId="136E3041" w14:textId="3D80F47A"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5,803</w:t>
            </w:r>
          </w:p>
        </w:tc>
        <w:tc>
          <w:tcPr>
            <w:tcW w:w="896" w:type="dxa"/>
            <w:tcBorders>
              <w:top w:val="nil"/>
              <w:left w:val="single" w:sz="4" w:space="0" w:color="auto"/>
              <w:bottom w:val="nil"/>
              <w:right w:val="single" w:sz="4" w:space="0" w:color="auto"/>
            </w:tcBorders>
            <w:vAlign w:val="center"/>
          </w:tcPr>
          <w:p w14:paraId="053DEA62" w14:textId="172FCB08"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16,657</w:t>
            </w:r>
          </w:p>
        </w:tc>
        <w:tc>
          <w:tcPr>
            <w:tcW w:w="822" w:type="dxa"/>
            <w:tcBorders>
              <w:top w:val="nil"/>
              <w:left w:val="single" w:sz="4" w:space="0" w:color="auto"/>
              <w:bottom w:val="nil"/>
              <w:right w:val="nil"/>
            </w:tcBorders>
            <w:vAlign w:val="center"/>
          </w:tcPr>
          <w:p w14:paraId="335570FE" w14:textId="1F8CBC2A"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- 8,137</w:t>
            </w:r>
          </w:p>
        </w:tc>
        <w:tc>
          <w:tcPr>
            <w:tcW w:w="822" w:type="dxa"/>
            <w:tcBorders>
              <w:top w:val="nil"/>
              <w:left w:val="single" w:sz="4" w:space="0" w:color="auto"/>
              <w:bottom w:val="nil"/>
              <w:right w:val="nil"/>
            </w:tcBorders>
            <w:vAlign w:val="center"/>
          </w:tcPr>
          <w:p w14:paraId="6FDC8D5F" w14:textId="751B4AF5"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11,945</w:t>
            </w:r>
          </w:p>
        </w:tc>
        <w:tc>
          <w:tcPr>
            <w:tcW w:w="720" w:type="dxa"/>
            <w:tcBorders>
              <w:top w:val="nil"/>
              <w:left w:val="single" w:sz="4" w:space="0" w:color="auto"/>
              <w:bottom w:val="nil"/>
              <w:right w:val="nil"/>
            </w:tcBorders>
            <w:vAlign w:val="center"/>
          </w:tcPr>
          <w:p w14:paraId="7B287230" w14:textId="33177F95"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20,082</w:t>
            </w:r>
          </w:p>
        </w:tc>
        <w:tc>
          <w:tcPr>
            <w:tcW w:w="601" w:type="dxa"/>
            <w:tcBorders>
              <w:top w:val="nil"/>
              <w:left w:val="single" w:sz="4" w:space="0" w:color="auto"/>
              <w:bottom w:val="nil"/>
              <w:right w:val="nil"/>
            </w:tcBorders>
            <w:vAlign w:val="center"/>
          </w:tcPr>
          <w:p w14:paraId="59B1A53B" w14:textId="2786443B" w:rsidR="00C838E1" w:rsidRPr="009C0F13" w:rsidRDefault="00C838E1" w:rsidP="00C838E1">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w:t>
            </w:r>
          </w:p>
        </w:tc>
      </w:tr>
      <w:tr w:rsidR="00C838E1" w:rsidRPr="003868B7" w14:paraId="3BC5E21E" w14:textId="77777777" w:rsidTr="009E2FE0">
        <w:trPr>
          <w:trHeight w:val="1209"/>
        </w:trPr>
        <w:tc>
          <w:tcPr>
            <w:tcW w:w="1616" w:type="dxa"/>
            <w:tcBorders>
              <w:top w:val="nil"/>
              <w:left w:val="nil"/>
              <w:bottom w:val="single" w:sz="8" w:space="0" w:color="auto"/>
              <w:right w:val="single" w:sz="4" w:space="0" w:color="auto"/>
            </w:tcBorders>
            <w:vAlign w:val="center"/>
          </w:tcPr>
          <w:p w14:paraId="4A164EBB"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國立臺灣大學</w:t>
            </w:r>
          </w:p>
          <w:p w14:paraId="60814FBA"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附設醫院新竹</w:t>
            </w:r>
          </w:p>
          <w:p w14:paraId="35DDFFC9" w14:textId="77777777" w:rsidR="00C838E1" w:rsidRPr="003868B7" w:rsidRDefault="00C838E1" w:rsidP="00C838E1">
            <w:pPr>
              <w:spacing w:line="240" w:lineRule="exact"/>
              <w:ind w:rightChars="20" w:right="48" w:firstLineChars="0" w:firstLine="0"/>
              <w:jc w:val="distribute"/>
              <w:rPr>
                <w:sz w:val="22"/>
              </w:rPr>
            </w:pPr>
            <w:r w:rsidRPr="003868B7">
              <w:rPr>
                <w:rFonts w:hint="eastAsia"/>
                <w:sz w:val="22"/>
              </w:rPr>
              <w:t>生</w:t>
            </w:r>
            <w:proofErr w:type="gramStart"/>
            <w:r w:rsidRPr="003868B7">
              <w:rPr>
                <w:rFonts w:hint="eastAsia"/>
                <w:sz w:val="22"/>
              </w:rPr>
              <w:t>醫</w:t>
            </w:r>
            <w:proofErr w:type="gramEnd"/>
            <w:r w:rsidRPr="003868B7">
              <w:rPr>
                <w:rFonts w:hint="eastAsia"/>
                <w:sz w:val="22"/>
              </w:rPr>
              <w:t>園區分院</w:t>
            </w:r>
          </w:p>
          <w:p w14:paraId="65CE174A" w14:textId="5BDC84C2" w:rsidR="00C838E1" w:rsidRPr="003868B7" w:rsidRDefault="00C838E1" w:rsidP="00C838E1">
            <w:pPr>
              <w:spacing w:line="240" w:lineRule="exact"/>
              <w:ind w:rightChars="20" w:right="48" w:firstLineChars="0" w:firstLine="0"/>
              <w:jc w:val="distribute"/>
              <w:rPr>
                <w:sz w:val="22"/>
              </w:rPr>
            </w:pPr>
            <w:r w:rsidRPr="003868B7">
              <w:rPr>
                <w:rFonts w:hint="eastAsia"/>
                <w:sz w:val="22"/>
              </w:rPr>
              <w:t>作業基金</w:t>
            </w:r>
          </w:p>
        </w:tc>
        <w:tc>
          <w:tcPr>
            <w:tcW w:w="896" w:type="dxa"/>
            <w:tcBorders>
              <w:top w:val="nil"/>
              <w:left w:val="single" w:sz="4" w:space="0" w:color="auto"/>
              <w:bottom w:val="single" w:sz="8" w:space="0" w:color="auto"/>
              <w:right w:val="single" w:sz="4" w:space="0" w:color="auto"/>
            </w:tcBorders>
            <w:vAlign w:val="center"/>
          </w:tcPr>
          <w:p w14:paraId="2E605B02" w14:textId="0E56E62F"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570,807</w:t>
            </w:r>
          </w:p>
        </w:tc>
        <w:tc>
          <w:tcPr>
            <w:tcW w:w="896" w:type="dxa"/>
            <w:tcBorders>
              <w:top w:val="nil"/>
              <w:left w:val="single" w:sz="4" w:space="0" w:color="auto"/>
              <w:bottom w:val="single" w:sz="8" w:space="0" w:color="auto"/>
              <w:right w:val="single" w:sz="4" w:space="0" w:color="auto"/>
            </w:tcBorders>
            <w:vAlign w:val="center"/>
          </w:tcPr>
          <w:p w14:paraId="41902F7F" w14:textId="63C12C6F"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686,497</w:t>
            </w:r>
          </w:p>
        </w:tc>
        <w:tc>
          <w:tcPr>
            <w:tcW w:w="896" w:type="dxa"/>
            <w:tcBorders>
              <w:top w:val="nil"/>
              <w:left w:val="single" w:sz="4" w:space="0" w:color="auto"/>
              <w:bottom w:val="single" w:sz="8" w:space="0" w:color="auto"/>
              <w:right w:val="single" w:sz="4" w:space="0" w:color="auto"/>
            </w:tcBorders>
            <w:vAlign w:val="center"/>
          </w:tcPr>
          <w:p w14:paraId="537AF7D2" w14:textId="1ECAD635"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- 115,690</w:t>
            </w:r>
          </w:p>
        </w:tc>
        <w:tc>
          <w:tcPr>
            <w:tcW w:w="896" w:type="dxa"/>
            <w:tcBorders>
              <w:top w:val="nil"/>
              <w:left w:val="single" w:sz="4" w:space="0" w:color="auto"/>
              <w:bottom w:val="single" w:sz="8" w:space="0" w:color="auto"/>
              <w:right w:val="single" w:sz="4" w:space="0" w:color="auto"/>
            </w:tcBorders>
            <w:vAlign w:val="center"/>
          </w:tcPr>
          <w:p w14:paraId="2F822794" w14:textId="1E5C56C4"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6,997</w:t>
            </w:r>
          </w:p>
        </w:tc>
        <w:tc>
          <w:tcPr>
            <w:tcW w:w="896" w:type="dxa"/>
            <w:tcBorders>
              <w:top w:val="nil"/>
              <w:left w:val="single" w:sz="4" w:space="0" w:color="auto"/>
              <w:bottom w:val="single" w:sz="8" w:space="0" w:color="auto"/>
              <w:right w:val="single" w:sz="4" w:space="0" w:color="auto"/>
            </w:tcBorders>
            <w:vAlign w:val="center"/>
          </w:tcPr>
          <w:p w14:paraId="2F352F02" w14:textId="64BCCD82"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558</w:t>
            </w:r>
          </w:p>
        </w:tc>
        <w:tc>
          <w:tcPr>
            <w:tcW w:w="896" w:type="dxa"/>
            <w:tcBorders>
              <w:top w:val="nil"/>
              <w:left w:val="single" w:sz="4" w:space="0" w:color="auto"/>
              <w:bottom w:val="single" w:sz="8" w:space="0" w:color="auto"/>
              <w:right w:val="single" w:sz="4" w:space="0" w:color="auto"/>
            </w:tcBorders>
            <w:vAlign w:val="center"/>
          </w:tcPr>
          <w:p w14:paraId="26593C31" w14:textId="35FB9A8F"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6,439</w:t>
            </w:r>
          </w:p>
        </w:tc>
        <w:tc>
          <w:tcPr>
            <w:tcW w:w="822" w:type="dxa"/>
            <w:tcBorders>
              <w:top w:val="nil"/>
              <w:left w:val="single" w:sz="4" w:space="0" w:color="auto"/>
              <w:bottom w:val="single" w:sz="8" w:space="0" w:color="auto"/>
              <w:right w:val="nil"/>
            </w:tcBorders>
            <w:vAlign w:val="center"/>
          </w:tcPr>
          <w:p w14:paraId="4866DCD2" w14:textId="12F453C3"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- 149,709</w:t>
            </w:r>
          </w:p>
        </w:tc>
        <w:tc>
          <w:tcPr>
            <w:tcW w:w="822" w:type="dxa"/>
            <w:tcBorders>
              <w:top w:val="nil"/>
              <w:left w:val="single" w:sz="4" w:space="0" w:color="auto"/>
              <w:bottom w:val="single" w:sz="8" w:space="0" w:color="auto"/>
              <w:right w:val="nil"/>
            </w:tcBorders>
            <w:vAlign w:val="center"/>
          </w:tcPr>
          <w:p w14:paraId="2D3246E5" w14:textId="6246FE4B"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- 109,250</w:t>
            </w:r>
          </w:p>
        </w:tc>
        <w:tc>
          <w:tcPr>
            <w:tcW w:w="720" w:type="dxa"/>
            <w:tcBorders>
              <w:top w:val="nil"/>
              <w:left w:val="single" w:sz="4" w:space="0" w:color="auto"/>
              <w:bottom w:val="single" w:sz="8" w:space="0" w:color="auto"/>
              <w:right w:val="nil"/>
            </w:tcBorders>
            <w:vAlign w:val="center"/>
          </w:tcPr>
          <w:p w14:paraId="7CD69A87" w14:textId="202C90BD"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40,458</w:t>
            </w:r>
          </w:p>
        </w:tc>
        <w:tc>
          <w:tcPr>
            <w:tcW w:w="601" w:type="dxa"/>
            <w:tcBorders>
              <w:top w:val="nil"/>
              <w:left w:val="single" w:sz="4" w:space="0" w:color="auto"/>
              <w:bottom w:val="single" w:sz="8" w:space="0" w:color="auto"/>
              <w:right w:val="nil"/>
            </w:tcBorders>
            <w:vAlign w:val="center"/>
          </w:tcPr>
          <w:p w14:paraId="4FF316FE" w14:textId="2A46E196" w:rsidR="00C838E1" w:rsidRPr="009C0F13" w:rsidRDefault="00C838E1" w:rsidP="00C838E1">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noProof/>
                <w:sz w:val="18"/>
                <w:szCs w:val="18"/>
              </w:rPr>
              <w:t>- 27.02</w:t>
            </w:r>
          </w:p>
        </w:tc>
      </w:tr>
    </w:tbl>
    <w:p w14:paraId="31807C8E" w14:textId="77777777" w:rsidR="0048157E" w:rsidRPr="009C0F13" w:rsidRDefault="0048157E" w:rsidP="009C0F13">
      <w:pPr>
        <w:pStyle w:val="3T0301110P"/>
        <w:ind w:left="360" w:right="48" w:hanging="360"/>
        <w:rPr>
          <w:color w:val="auto"/>
          <w:sz w:val="18"/>
        </w:rPr>
      </w:pPr>
      <w:proofErr w:type="gramStart"/>
      <w:r w:rsidRPr="009C0F13">
        <w:rPr>
          <w:rFonts w:hint="eastAsia"/>
          <w:color w:val="auto"/>
          <w:sz w:val="18"/>
        </w:rPr>
        <w:t>註</w:t>
      </w:r>
      <w:proofErr w:type="gramEnd"/>
      <w:r w:rsidRPr="009C0F13">
        <w:rPr>
          <w:rFonts w:hint="eastAsia"/>
          <w:color w:val="auto"/>
          <w:sz w:val="18"/>
        </w:rPr>
        <w:t>：本表係依本部審定該基金決算數額編列。</w:t>
      </w:r>
    </w:p>
    <w:p w14:paraId="29371D64" w14:textId="77777777" w:rsidR="0048157E" w:rsidRPr="003868B7" w:rsidRDefault="0048157E" w:rsidP="001F71E1">
      <w:pPr>
        <w:pStyle w:val="3T010116P"/>
        <w:ind w:left="198" w:hanging="198"/>
        <w:rPr>
          <w:color w:val="auto"/>
          <w:spacing w:val="0"/>
        </w:rPr>
      </w:pPr>
      <w:r w:rsidRPr="003868B7">
        <w:rPr>
          <w:rFonts w:hint="eastAsia"/>
          <w:color w:val="auto"/>
          <w:spacing w:val="0"/>
        </w:rPr>
        <w:lastRenderedPageBreak/>
        <w:t xml:space="preserve">　國立臺灣大學附設醫院作業基金餘</w:t>
      </w:r>
      <w:proofErr w:type="gramStart"/>
      <w:r w:rsidRPr="003868B7">
        <w:rPr>
          <w:rFonts w:hint="eastAsia"/>
          <w:color w:val="auto"/>
          <w:spacing w:val="0"/>
        </w:rPr>
        <w:t>絀</w:t>
      </w:r>
      <w:proofErr w:type="gramEnd"/>
      <w:r w:rsidRPr="003868B7">
        <w:rPr>
          <w:rFonts w:hint="eastAsia"/>
          <w:color w:val="auto"/>
          <w:spacing w:val="0"/>
        </w:rPr>
        <w:t xml:space="preserve">審定後現金流量表　</w:t>
      </w:r>
    </w:p>
    <w:p w14:paraId="426F5BF2" w14:textId="731A0AB8" w:rsidR="0048157E" w:rsidRPr="003868B7" w:rsidRDefault="0048157E" w:rsidP="009E2FE0">
      <w:pPr>
        <w:pStyle w:val="3T0201"/>
        <w:spacing w:beforeLines="0" w:before="0" w:afterLines="0" w:after="0"/>
        <w:rPr>
          <w:color w:val="auto"/>
        </w:rPr>
      </w:pPr>
      <w:r w:rsidRPr="003868B7">
        <w:rPr>
          <w:rFonts w:hint="eastAsia"/>
          <w:color w:val="auto"/>
        </w:rPr>
        <w:t>中華民國</w:t>
      </w:r>
      <w:proofErr w:type="gramStart"/>
      <w:r w:rsidRPr="003868B7">
        <w:rPr>
          <w:rFonts w:hint="eastAsia"/>
          <w:color w:val="auto"/>
        </w:rPr>
        <w:t>10</w:t>
      </w:r>
      <w:r w:rsidR="00C838E1" w:rsidRPr="003868B7">
        <w:rPr>
          <w:color w:val="auto"/>
        </w:rPr>
        <w:t>9</w:t>
      </w:r>
      <w:proofErr w:type="gramEnd"/>
      <w:r w:rsidRPr="003868B7">
        <w:rPr>
          <w:rFonts w:hint="eastAsia"/>
          <w:color w:val="auto"/>
        </w:rPr>
        <w:t>年度</w:t>
      </w:r>
      <w:r w:rsidRPr="003868B7">
        <w:rPr>
          <w:color w:val="auto"/>
        </w:rPr>
        <w:tab/>
      </w:r>
      <w:r w:rsidRPr="003868B7">
        <w:rPr>
          <w:rFonts w:hint="eastAsia"/>
          <w:color w:val="auto"/>
          <w:spacing w:val="-20"/>
        </w:rPr>
        <w:t>單位：新臺幣元</w:t>
      </w:r>
    </w:p>
    <w:tbl>
      <w:tblPr>
        <w:tblW w:w="992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7"/>
        <w:gridCol w:w="1692"/>
        <w:gridCol w:w="1692"/>
        <w:gridCol w:w="1470"/>
        <w:gridCol w:w="854"/>
      </w:tblGrid>
      <w:tr w:rsidR="0048157E" w:rsidRPr="003868B7" w14:paraId="196766D7" w14:textId="77777777" w:rsidTr="009E2FE0">
        <w:trPr>
          <w:cantSplit/>
          <w:trHeight w:val="380"/>
        </w:trPr>
        <w:tc>
          <w:tcPr>
            <w:tcW w:w="4217" w:type="dxa"/>
            <w:vMerge w:val="restart"/>
            <w:tcBorders>
              <w:top w:val="single" w:sz="8" w:space="0" w:color="auto"/>
              <w:left w:val="nil"/>
              <w:bottom w:val="nil"/>
            </w:tcBorders>
            <w:vAlign w:val="center"/>
          </w:tcPr>
          <w:p w14:paraId="45272BDB" w14:textId="77777777" w:rsidR="0048157E" w:rsidRPr="003868B7" w:rsidRDefault="0048157E" w:rsidP="00427529">
            <w:pPr>
              <w:snapToGrid w:val="0"/>
              <w:ind w:leftChars="20" w:left="48" w:rightChars="20" w:right="48" w:firstLineChars="0" w:firstLine="0"/>
              <w:jc w:val="distribute"/>
            </w:pPr>
            <w:r w:rsidRPr="003868B7">
              <w:rPr>
                <w:rFonts w:hint="eastAsia"/>
              </w:rPr>
              <w:t>項目</w:t>
            </w:r>
          </w:p>
        </w:tc>
        <w:tc>
          <w:tcPr>
            <w:tcW w:w="1692" w:type="dxa"/>
            <w:vMerge w:val="restart"/>
            <w:tcBorders>
              <w:top w:val="single" w:sz="8" w:space="0" w:color="auto"/>
              <w:bottom w:val="nil"/>
            </w:tcBorders>
            <w:vAlign w:val="center"/>
          </w:tcPr>
          <w:p w14:paraId="0ACA3B57" w14:textId="77777777" w:rsidR="0048157E" w:rsidRPr="003868B7" w:rsidRDefault="0048157E" w:rsidP="00427529">
            <w:pPr>
              <w:snapToGrid w:val="0"/>
              <w:ind w:leftChars="20" w:left="48" w:rightChars="20" w:right="48" w:firstLineChars="0" w:firstLine="0"/>
              <w:jc w:val="distribute"/>
            </w:pPr>
            <w:r w:rsidRPr="003868B7">
              <w:rPr>
                <w:rFonts w:hint="eastAsia"/>
              </w:rPr>
              <w:t>預算數</w:t>
            </w:r>
          </w:p>
        </w:tc>
        <w:tc>
          <w:tcPr>
            <w:tcW w:w="1692" w:type="dxa"/>
            <w:vMerge w:val="restart"/>
            <w:tcBorders>
              <w:top w:val="single" w:sz="8" w:space="0" w:color="auto"/>
            </w:tcBorders>
            <w:vAlign w:val="center"/>
          </w:tcPr>
          <w:p w14:paraId="0B5336B9" w14:textId="77777777" w:rsidR="0048157E" w:rsidRPr="003868B7" w:rsidRDefault="0048157E" w:rsidP="00427529">
            <w:pPr>
              <w:snapToGrid w:val="0"/>
              <w:ind w:leftChars="20" w:left="48" w:rightChars="20" w:right="48" w:firstLineChars="0" w:firstLine="0"/>
              <w:jc w:val="distribute"/>
            </w:pPr>
            <w:r w:rsidRPr="003868B7">
              <w:rPr>
                <w:rFonts w:hint="eastAsia"/>
              </w:rPr>
              <w:t>決算數</w:t>
            </w:r>
          </w:p>
        </w:tc>
        <w:tc>
          <w:tcPr>
            <w:tcW w:w="2324" w:type="dxa"/>
            <w:gridSpan w:val="2"/>
            <w:tcBorders>
              <w:top w:val="single" w:sz="8" w:space="0" w:color="auto"/>
              <w:bottom w:val="nil"/>
              <w:right w:val="nil"/>
            </w:tcBorders>
            <w:vAlign w:val="center"/>
          </w:tcPr>
          <w:p w14:paraId="126720F1" w14:textId="77777777" w:rsidR="0048157E" w:rsidRPr="003868B7" w:rsidRDefault="0048157E" w:rsidP="00427529">
            <w:pPr>
              <w:snapToGrid w:val="0"/>
              <w:ind w:leftChars="20" w:left="48" w:rightChars="20" w:right="48" w:firstLineChars="0" w:firstLine="0"/>
              <w:jc w:val="distribute"/>
            </w:pPr>
            <w:r w:rsidRPr="003868B7">
              <w:rPr>
                <w:rFonts w:hint="eastAsia"/>
              </w:rPr>
              <w:t>比較增減</w:t>
            </w:r>
          </w:p>
        </w:tc>
      </w:tr>
      <w:tr w:rsidR="0048157E" w:rsidRPr="003868B7" w14:paraId="1C5FACED" w14:textId="77777777" w:rsidTr="001F71E1">
        <w:trPr>
          <w:cantSplit/>
          <w:trHeight w:val="459"/>
        </w:trPr>
        <w:tc>
          <w:tcPr>
            <w:tcW w:w="4217" w:type="dxa"/>
            <w:vMerge/>
            <w:tcBorders>
              <w:top w:val="nil"/>
              <w:left w:val="nil"/>
              <w:bottom w:val="single" w:sz="8" w:space="0" w:color="auto"/>
            </w:tcBorders>
            <w:vAlign w:val="center"/>
          </w:tcPr>
          <w:p w14:paraId="2EE0FCCE" w14:textId="77777777" w:rsidR="0048157E" w:rsidRPr="003868B7" w:rsidRDefault="0048157E" w:rsidP="00427529">
            <w:pPr>
              <w:snapToGrid w:val="0"/>
              <w:ind w:leftChars="20" w:left="48" w:rightChars="20" w:right="48" w:firstLineChars="0" w:firstLine="0"/>
              <w:jc w:val="distribute"/>
            </w:pPr>
          </w:p>
        </w:tc>
        <w:tc>
          <w:tcPr>
            <w:tcW w:w="1692" w:type="dxa"/>
            <w:vMerge/>
            <w:tcBorders>
              <w:top w:val="nil"/>
              <w:bottom w:val="single" w:sz="8" w:space="0" w:color="auto"/>
            </w:tcBorders>
            <w:vAlign w:val="center"/>
          </w:tcPr>
          <w:p w14:paraId="084F353E" w14:textId="77777777" w:rsidR="0048157E" w:rsidRPr="003868B7" w:rsidRDefault="0048157E" w:rsidP="00427529">
            <w:pPr>
              <w:snapToGrid w:val="0"/>
              <w:ind w:leftChars="20" w:left="48" w:rightChars="20" w:right="48" w:firstLineChars="0" w:firstLine="0"/>
              <w:jc w:val="distribute"/>
            </w:pPr>
          </w:p>
        </w:tc>
        <w:tc>
          <w:tcPr>
            <w:tcW w:w="1692" w:type="dxa"/>
            <w:vMerge/>
            <w:tcBorders>
              <w:bottom w:val="single" w:sz="8" w:space="0" w:color="auto"/>
            </w:tcBorders>
            <w:vAlign w:val="center"/>
          </w:tcPr>
          <w:p w14:paraId="61BA4D29" w14:textId="77777777" w:rsidR="0048157E" w:rsidRPr="003868B7" w:rsidRDefault="0048157E" w:rsidP="00427529">
            <w:pPr>
              <w:snapToGrid w:val="0"/>
              <w:ind w:leftChars="20" w:left="48" w:rightChars="20" w:right="48" w:firstLineChars="0" w:firstLine="0"/>
              <w:jc w:val="distribute"/>
            </w:pPr>
          </w:p>
        </w:tc>
        <w:tc>
          <w:tcPr>
            <w:tcW w:w="1470" w:type="dxa"/>
            <w:tcBorders>
              <w:top w:val="single" w:sz="4" w:space="0" w:color="auto"/>
              <w:bottom w:val="single" w:sz="8" w:space="0" w:color="auto"/>
            </w:tcBorders>
            <w:vAlign w:val="center"/>
          </w:tcPr>
          <w:p w14:paraId="432EFC3B" w14:textId="77777777" w:rsidR="0048157E" w:rsidRPr="003868B7" w:rsidRDefault="0048157E" w:rsidP="00427529">
            <w:pPr>
              <w:snapToGrid w:val="0"/>
              <w:ind w:leftChars="20" w:left="48" w:rightChars="20" w:right="48" w:firstLineChars="0" w:firstLine="0"/>
              <w:jc w:val="distribute"/>
            </w:pPr>
            <w:r w:rsidRPr="003868B7">
              <w:rPr>
                <w:rFonts w:hint="eastAsia"/>
              </w:rPr>
              <w:t>金額</w:t>
            </w:r>
          </w:p>
        </w:tc>
        <w:tc>
          <w:tcPr>
            <w:tcW w:w="854" w:type="dxa"/>
            <w:tcBorders>
              <w:top w:val="single" w:sz="4" w:space="0" w:color="auto"/>
              <w:bottom w:val="single" w:sz="8" w:space="0" w:color="auto"/>
              <w:right w:val="nil"/>
            </w:tcBorders>
            <w:vAlign w:val="center"/>
          </w:tcPr>
          <w:p w14:paraId="7C8F3135" w14:textId="77777777" w:rsidR="0048157E" w:rsidRPr="003868B7" w:rsidRDefault="0048157E" w:rsidP="00427529">
            <w:pPr>
              <w:snapToGrid w:val="0"/>
              <w:ind w:firstLineChars="0" w:firstLine="0"/>
              <w:jc w:val="distribute"/>
            </w:pPr>
            <w:r w:rsidRPr="003868B7">
              <w:rPr>
                <w:rFonts w:hint="eastAsia"/>
              </w:rPr>
              <w:t>％</w:t>
            </w:r>
          </w:p>
        </w:tc>
      </w:tr>
      <w:tr w:rsidR="00C838E1" w:rsidRPr="003868B7" w14:paraId="32235070" w14:textId="77777777" w:rsidTr="001F71E1">
        <w:trPr>
          <w:cantSplit/>
          <w:trHeight w:val="443"/>
        </w:trPr>
        <w:tc>
          <w:tcPr>
            <w:tcW w:w="4217" w:type="dxa"/>
            <w:tcBorders>
              <w:top w:val="single" w:sz="8" w:space="0" w:color="auto"/>
              <w:left w:val="nil"/>
              <w:bottom w:val="nil"/>
              <w:right w:val="single" w:sz="4" w:space="0" w:color="auto"/>
            </w:tcBorders>
            <w:vAlign w:val="center"/>
          </w:tcPr>
          <w:p w14:paraId="1D79BE84" w14:textId="77777777" w:rsidR="00C838E1" w:rsidRPr="003868B7" w:rsidRDefault="00C838E1" w:rsidP="00C838E1">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業務活動之現金流量</w:t>
            </w:r>
          </w:p>
        </w:tc>
        <w:tc>
          <w:tcPr>
            <w:tcW w:w="1692" w:type="dxa"/>
            <w:tcBorders>
              <w:top w:val="single" w:sz="8" w:space="0" w:color="auto"/>
              <w:left w:val="single" w:sz="4" w:space="0" w:color="auto"/>
              <w:bottom w:val="nil"/>
              <w:right w:val="single" w:sz="4" w:space="0" w:color="auto"/>
            </w:tcBorders>
            <w:vAlign w:val="center"/>
          </w:tcPr>
          <w:p w14:paraId="628E8D31" w14:textId="77777777" w:rsidR="00C838E1" w:rsidRPr="003868B7" w:rsidRDefault="00C838E1" w:rsidP="00C838E1">
            <w:pPr>
              <w:autoSpaceDE w:val="0"/>
              <w:autoSpaceDN w:val="0"/>
              <w:adjustRightInd w:val="0"/>
              <w:snapToGrid w:val="0"/>
              <w:spacing w:line="240" w:lineRule="exact"/>
              <w:ind w:right="28" w:firstLineChars="0" w:firstLine="0"/>
              <w:jc w:val="right"/>
              <w:rPr>
                <w:rFonts w:ascii="新細明體" w:eastAsia="新細明體" w:hAnsi="新細明體"/>
                <w:b/>
                <w:kern w:val="0"/>
                <w:sz w:val="18"/>
                <w:szCs w:val="18"/>
              </w:rPr>
            </w:pPr>
          </w:p>
        </w:tc>
        <w:tc>
          <w:tcPr>
            <w:tcW w:w="1692" w:type="dxa"/>
            <w:tcBorders>
              <w:top w:val="single" w:sz="8" w:space="0" w:color="auto"/>
              <w:left w:val="single" w:sz="4" w:space="0" w:color="auto"/>
              <w:bottom w:val="nil"/>
              <w:right w:val="single" w:sz="4" w:space="0" w:color="auto"/>
            </w:tcBorders>
            <w:vAlign w:val="center"/>
          </w:tcPr>
          <w:p w14:paraId="11CB7655" w14:textId="77777777" w:rsidR="00C838E1" w:rsidRPr="003868B7" w:rsidRDefault="00C838E1" w:rsidP="00C838E1">
            <w:pPr>
              <w:autoSpaceDE w:val="0"/>
              <w:autoSpaceDN w:val="0"/>
              <w:adjustRightInd w:val="0"/>
              <w:snapToGrid w:val="0"/>
              <w:spacing w:line="240" w:lineRule="exact"/>
              <w:ind w:right="28" w:firstLineChars="0" w:firstLine="0"/>
              <w:jc w:val="right"/>
              <w:rPr>
                <w:rFonts w:ascii="新細明體" w:eastAsia="新細明體" w:hAnsi="新細明體"/>
                <w:b/>
                <w:kern w:val="0"/>
                <w:sz w:val="18"/>
                <w:szCs w:val="18"/>
              </w:rPr>
            </w:pPr>
          </w:p>
        </w:tc>
        <w:tc>
          <w:tcPr>
            <w:tcW w:w="1470" w:type="dxa"/>
            <w:tcBorders>
              <w:top w:val="single" w:sz="8" w:space="0" w:color="auto"/>
              <w:left w:val="single" w:sz="4" w:space="0" w:color="auto"/>
              <w:bottom w:val="nil"/>
              <w:right w:val="single" w:sz="4" w:space="0" w:color="auto"/>
            </w:tcBorders>
            <w:vAlign w:val="center"/>
          </w:tcPr>
          <w:p w14:paraId="45875313" w14:textId="77777777" w:rsidR="00C838E1" w:rsidRPr="003868B7" w:rsidRDefault="00C838E1" w:rsidP="00C838E1">
            <w:pPr>
              <w:autoSpaceDE w:val="0"/>
              <w:autoSpaceDN w:val="0"/>
              <w:adjustRightInd w:val="0"/>
              <w:snapToGrid w:val="0"/>
              <w:spacing w:line="240" w:lineRule="exact"/>
              <w:ind w:right="28" w:firstLineChars="0" w:firstLine="0"/>
              <w:jc w:val="right"/>
              <w:rPr>
                <w:rFonts w:ascii="新細明體" w:eastAsia="新細明體" w:hAnsi="新細明體"/>
                <w:b/>
                <w:kern w:val="0"/>
                <w:sz w:val="18"/>
                <w:szCs w:val="18"/>
              </w:rPr>
            </w:pPr>
          </w:p>
        </w:tc>
        <w:tc>
          <w:tcPr>
            <w:tcW w:w="854" w:type="dxa"/>
            <w:tcBorders>
              <w:top w:val="single" w:sz="8" w:space="0" w:color="auto"/>
              <w:left w:val="single" w:sz="4" w:space="0" w:color="auto"/>
              <w:bottom w:val="nil"/>
              <w:right w:val="nil"/>
            </w:tcBorders>
            <w:vAlign w:val="center"/>
          </w:tcPr>
          <w:p w14:paraId="738AE295" w14:textId="77777777" w:rsidR="00C838E1" w:rsidRPr="003868B7" w:rsidRDefault="00C838E1" w:rsidP="00C838E1">
            <w:pPr>
              <w:autoSpaceDE w:val="0"/>
              <w:autoSpaceDN w:val="0"/>
              <w:adjustRightInd w:val="0"/>
              <w:snapToGrid w:val="0"/>
              <w:spacing w:line="240" w:lineRule="exact"/>
              <w:ind w:right="28" w:firstLineChars="0" w:firstLine="0"/>
              <w:jc w:val="right"/>
              <w:rPr>
                <w:rFonts w:ascii="新細明體" w:eastAsia="新細明體" w:hAnsi="新細明體"/>
                <w:b/>
                <w:kern w:val="0"/>
                <w:sz w:val="18"/>
                <w:szCs w:val="18"/>
              </w:rPr>
            </w:pPr>
          </w:p>
        </w:tc>
      </w:tr>
      <w:tr w:rsidR="00C838E1" w:rsidRPr="009C0F13" w14:paraId="0205CAD0" w14:textId="77777777" w:rsidTr="001F71E1">
        <w:trPr>
          <w:cantSplit/>
          <w:trHeight w:val="443"/>
        </w:trPr>
        <w:tc>
          <w:tcPr>
            <w:tcW w:w="4217" w:type="dxa"/>
            <w:tcBorders>
              <w:top w:val="nil"/>
              <w:left w:val="nil"/>
              <w:bottom w:val="nil"/>
              <w:right w:val="single" w:sz="4" w:space="0" w:color="auto"/>
            </w:tcBorders>
            <w:vAlign w:val="center"/>
          </w:tcPr>
          <w:p w14:paraId="0FD19828"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本期賸餘（短</w:t>
            </w:r>
            <w:proofErr w:type="gramStart"/>
            <w:r w:rsidRPr="003868B7">
              <w:rPr>
                <w:rFonts w:hint="eastAsia"/>
                <w:kern w:val="0"/>
                <w:sz w:val="22"/>
                <w:szCs w:val="20"/>
              </w:rPr>
              <w:t>絀</w:t>
            </w:r>
            <w:proofErr w:type="gramEnd"/>
            <w:r w:rsidRPr="003868B7">
              <w:rPr>
                <w:rFonts w:hint="eastAsia"/>
                <w:kern w:val="0"/>
                <w:sz w:val="22"/>
                <w:szCs w:val="20"/>
              </w:rPr>
              <w:t>）</w:t>
            </w:r>
          </w:p>
        </w:tc>
        <w:tc>
          <w:tcPr>
            <w:tcW w:w="1692" w:type="dxa"/>
            <w:tcBorders>
              <w:top w:val="nil"/>
              <w:left w:val="single" w:sz="4" w:space="0" w:color="auto"/>
              <w:bottom w:val="nil"/>
              <w:right w:val="single" w:sz="4" w:space="0" w:color="auto"/>
            </w:tcBorders>
            <w:vAlign w:val="center"/>
          </w:tcPr>
          <w:p w14:paraId="76C6E43C" w14:textId="4150EA80"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2,740,966,000</w:t>
            </w:r>
          </w:p>
        </w:tc>
        <w:tc>
          <w:tcPr>
            <w:tcW w:w="1692" w:type="dxa"/>
            <w:tcBorders>
              <w:top w:val="nil"/>
              <w:left w:val="single" w:sz="4" w:space="0" w:color="auto"/>
              <w:bottom w:val="nil"/>
              <w:right w:val="single" w:sz="4" w:space="0" w:color="auto"/>
            </w:tcBorders>
            <w:vAlign w:val="center"/>
          </w:tcPr>
          <w:p w14:paraId="472ECA5B" w14:textId="52087F59"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2,789,402,016</w:t>
            </w:r>
          </w:p>
        </w:tc>
        <w:tc>
          <w:tcPr>
            <w:tcW w:w="1470" w:type="dxa"/>
            <w:tcBorders>
              <w:top w:val="nil"/>
              <w:left w:val="single" w:sz="4" w:space="0" w:color="auto"/>
              <w:bottom w:val="nil"/>
              <w:right w:val="single" w:sz="4" w:space="0" w:color="auto"/>
            </w:tcBorders>
            <w:vAlign w:val="center"/>
          </w:tcPr>
          <w:p w14:paraId="6915E8F0" w14:textId="4476640E"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48,436,016</w:t>
            </w:r>
          </w:p>
        </w:tc>
        <w:tc>
          <w:tcPr>
            <w:tcW w:w="854" w:type="dxa"/>
            <w:tcBorders>
              <w:top w:val="nil"/>
              <w:left w:val="single" w:sz="4" w:space="0" w:color="auto"/>
              <w:bottom w:val="nil"/>
              <w:right w:val="nil"/>
            </w:tcBorders>
            <w:vAlign w:val="center"/>
          </w:tcPr>
          <w:p w14:paraId="08961DE7" w14:textId="6CE83D0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1.77</w:t>
            </w:r>
          </w:p>
        </w:tc>
      </w:tr>
      <w:tr w:rsidR="00C838E1" w:rsidRPr="009C0F13" w14:paraId="05F8913D" w14:textId="77777777" w:rsidTr="001F71E1">
        <w:trPr>
          <w:cantSplit/>
          <w:trHeight w:val="443"/>
        </w:trPr>
        <w:tc>
          <w:tcPr>
            <w:tcW w:w="4217" w:type="dxa"/>
            <w:tcBorders>
              <w:top w:val="nil"/>
              <w:left w:val="nil"/>
              <w:bottom w:val="nil"/>
              <w:right w:val="single" w:sz="4" w:space="0" w:color="auto"/>
            </w:tcBorders>
            <w:vAlign w:val="center"/>
          </w:tcPr>
          <w:p w14:paraId="33424144"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利息股利之調整</w:t>
            </w:r>
          </w:p>
        </w:tc>
        <w:tc>
          <w:tcPr>
            <w:tcW w:w="1692" w:type="dxa"/>
            <w:tcBorders>
              <w:top w:val="nil"/>
              <w:left w:val="single" w:sz="4" w:space="0" w:color="auto"/>
              <w:bottom w:val="nil"/>
              <w:right w:val="single" w:sz="4" w:space="0" w:color="auto"/>
            </w:tcBorders>
            <w:vAlign w:val="center"/>
          </w:tcPr>
          <w:p w14:paraId="0FCE8DEC" w14:textId="12FC10DA"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- 358,457,000</w:t>
            </w:r>
          </w:p>
        </w:tc>
        <w:tc>
          <w:tcPr>
            <w:tcW w:w="1692" w:type="dxa"/>
            <w:tcBorders>
              <w:top w:val="nil"/>
              <w:left w:val="single" w:sz="4" w:space="0" w:color="auto"/>
              <w:bottom w:val="nil"/>
              <w:right w:val="single" w:sz="4" w:space="0" w:color="auto"/>
            </w:tcBorders>
            <w:vAlign w:val="center"/>
          </w:tcPr>
          <w:p w14:paraId="02275468" w14:textId="268AAB71"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- 323,287,512</w:t>
            </w:r>
          </w:p>
        </w:tc>
        <w:tc>
          <w:tcPr>
            <w:tcW w:w="1470" w:type="dxa"/>
            <w:tcBorders>
              <w:top w:val="nil"/>
              <w:left w:val="single" w:sz="4" w:space="0" w:color="auto"/>
              <w:bottom w:val="nil"/>
              <w:right w:val="single" w:sz="4" w:space="0" w:color="auto"/>
            </w:tcBorders>
            <w:vAlign w:val="center"/>
          </w:tcPr>
          <w:p w14:paraId="39DDB9B4" w14:textId="1748F91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35,169,488</w:t>
            </w:r>
          </w:p>
        </w:tc>
        <w:tc>
          <w:tcPr>
            <w:tcW w:w="854" w:type="dxa"/>
            <w:tcBorders>
              <w:top w:val="nil"/>
              <w:left w:val="single" w:sz="4" w:space="0" w:color="auto"/>
              <w:bottom w:val="nil"/>
              <w:right w:val="nil"/>
            </w:tcBorders>
            <w:vAlign w:val="center"/>
          </w:tcPr>
          <w:p w14:paraId="0A29F069" w14:textId="4818477A"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- 9.81</w:t>
            </w:r>
          </w:p>
        </w:tc>
      </w:tr>
      <w:tr w:rsidR="00C838E1" w:rsidRPr="009C0F13" w14:paraId="14D6B11F" w14:textId="77777777" w:rsidTr="001F71E1">
        <w:trPr>
          <w:cantSplit/>
          <w:trHeight w:val="443"/>
        </w:trPr>
        <w:tc>
          <w:tcPr>
            <w:tcW w:w="4217" w:type="dxa"/>
            <w:tcBorders>
              <w:top w:val="nil"/>
              <w:left w:val="nil"/>
              <w:bottom w:val="nil"/>
              <w:right w:val="single" w:sz="4" w:space="0" w:color="auto"/>
            </w:tcBorders>
            <w:vAlign w:val="center"/>
          </w:tcPr>
          <w:p w14:paraId="2BE88144"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未計利息股利之本期賸餘（短</w:t>
            </w:r>
            <w:proofErr w:type="gramStart"/>
            <w:r w:rsidRPr="003868B7">
              <w:rPr>
                <w:rFonts w:hint="eastAsia"/>
                <w:kern w:val="0"/>
                <w:sz w:val="22"/>
                <w:szCs w:val="20"/>
              </w:rPr>
              <w:t>絀</w:t>
            </w:r>
            <w:proofErr w:type="gramEnd"/>
            <w:r w:rsidRPr="003868B7">
              <w:rPr>
                <w:rFonts w:hint="eastAsia"/>
                <w:kern w:val="0"/>
                <w:sz w:val="22"/>
                <w:szCs w:val="20"/>
              </w:rPr>
              <w:t>）</w:t>
            </w:r>
          </w:p>
        </w:tc>
        <w:tc>
          <w:tcPr>
            <w:tcW w:w="1692" w:type="dxa"/>
            <w:tcBorders>
              <w:top w:val="nil"/>
              <w:left w:val="single" w:sz="4" w:space="0" w:color="auto"/>
              <w:bottom w:val="nil"/>
              <w:right w:val="single" w:sz="4" w:space="0" w:color="auto"/>
            </w:tcBorders>
            <w:vAlign w:val="center"/>
          </w:tcPr>
          <w:p w14:paraId="11B3D8B6" w14:textId="159587CF"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2,382,509,000</w:t>
            </w:r>
          </w:p>
        </w:tc>
        <w:tc>
          <w:tcPr>
            <w:tcW w:w="1692" w:type="dxa"/>
            <w:tcBorders>
              <w:top w:val="nil"/>
              <w:left w:val="single" w:sz="4" w:space="0" w:color="auto"/>
              <w:bottom w:val="nil"/>
              <w:right w:val="single" w:sz="4" w:space="0" w:color="auto"/>
            </w:tcBorders>
            <w:vAlign w:val="center"/>
          </w:tcPr>
          <w:p w14:paraId="3B8D6AC6" w14:textId="0A89B192"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2,466,114,504</w:t>
            </w:r>
          </w:p>
        </w:tc>
        <w:tc>
          <w:tcPr>
            <w:tcW w:w="1470" w:type="dxa"/>
            <w:tcBorders>
              <w:top w:val="nil"/>
              <w:left w:val="single" w:sz="4" w:space="0" w:color="auto"/>
              <w:bottom w:val="nil"/>
              <w:right w:val="single" w:sz="4" w:space="0" w:color="auto"/>
            </w:tcBorders>
            <w:vAlign w:val="center"/>
          </w:tcPr>
          <w:p w14:paraId="3B4611A9" w14:textId="16294E5A"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83,605,504</w:t>
            </w:r>
          </w:p>
        </w:tc>
        <w:tc>
          <w:tcPr>
            <w:tcW w:w="854" w:type="dxa"/>
            <w:tcBorders>
              <w:top w:val="nil"/>
              <w:left w:val="single" w:sz="4" w:space="0" w:color="auto"/>
              <w:bottom w:val="nil"/>
              <w:right w:val="nil"/>
            </w:tcBorders>
            <w:vAlign w:val="center"/>
          </w:tcPr>
          <w:p w14:paraId="0A20512C" w14:textId="6E61D02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3.51</w:t>
            </w:r>
          </w:p>
        </w:tc>
      </w:tr>
      <w:tr w:rsidR="00C838E1" w:rsidRPr="009C0F13" w14:paraId="4694306A" w14:textId="77777777" w:rsidTr="001F71E1">
        <w:trPr>
          <w:cantSplit/>
          <w:trHeight w:val="443"/>
        </w:trPr>
        <w:tc>
          <w:tcPr>
            <w:tcW w:w="4217" w:type="dxa"/>
            <w:tcBorders>
              <w:top w:val="nil"/>
              <w:left w:val="nil"/>
              <w:bottom w:val="nil"/>
              <w:right w:val="single" w:sz="4" w:space="0" w:color="auto"/>
            </w:tcBorders>
            <w:vAlign w:val="center"/>
          </w:tcPr>
          <w:p w14:paraId="0B55A537"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調整項目</w:t>
            </w:r>
          </w:p>
        </w:tc>
        <w:tc>
          <w:tcPr>
            <w:tcW w:w="1692" w:type="dxa"/>
            <w:tcBorders>
              <w:top w:val="nil"/>
              <w:left w:val="single" w:sz="4" w:space="0" w:color="auto"/>
              <w:bottom w:val="nil"/>
              <w:right w:val="single" w:sz="4" w:space="0" w:color="auto"/>
            </w:tcBorders>
            <w:vAlign w:val="center"/>
          </w:tcPr>
          <w:p w14:paraId="6FAFF63C" w14:textId="4CFB664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2,951,244,000</w:t>
            </w:r>
          </w:p>
        </w:tc>
        <w:tc>
          <w:tcPr>
            <w:tcW w:w="1692" w:type="dxa"/>
            <w:tcBorders>
              <w:top w:val="nil"/>
              <w:left w:val="single" w:sz="4" w:space="0" w:color="auto"/>
              <w:bottom w:val="nil"/>
              <w:right w:val="single" w:sz="4" w:space="0" w:color="auto"/>
            </w:tcBorders>
            <w:vAlign w:val="center"/>
          </w:tcPr>
          <w:p w14:paraId="4C865209" w14:textId="2EBD0E34"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2,748,377,671</w:t>
            </w:r>
          </w:p>
        </w:tc>
        <w:tc>
          <w:tcPr>
            <w:tcW w:w="1470" w:type="dxa"/>
            <w:tcBorders>
              <w:top w:val="nil"/>
              <w:left w:val="single" w:sz="4" w:space="0" w:color="auto"/>
              <w:bottom w:val="nil"/>
              <w:right w:val="single" w:sz="4" w:space="0" w:color="auto"/>
            </w:tcBorders>
            <w:vAlign w:val="center"/>
          </w:tcPr>
          <w:p w14:paraId="5805EF05" w14:textId="39EBC7ED"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- 202,866,329</w:t>
            </w:r>
          </w:p>
        </w:tc>
        <w:tc>
          <w:tcPr>
            <w:tcW w:w="854" w:type="dxa"/>
            <w:tcBorders>
              <w:top w:val="nil"/>
              <w:left w:val="single" w:sz="4" w:space="0" w:color="auto"/>
              <w:bottom w:val="nil"/>
              <w:right w:val="nil"/>
            </w:tcBorders>
            <w:vAlign w:val="center"/>
          </w:tcPr>
          <w:p w14:paraId="76AF8527" w14:textId="2C420BE4"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- 6.87</w:t>
            </w:r>
          </w:p>
        </w:tc>
      </w:tr>
      <w:tr w:rsidR="00C838E1" w:rsidRPr="009C0F13" w14:paraId="1E4813F3" w14:textId="77777777" w:rsidTr="001F71E1">
        <w:trPr>
          <w:cantSplit/>
          <w:trHeight w:val="443"/>
        </w:trPr>
        <w:tc>
          <w:tcPr>
            <w:tcW w:w="4217" w:type="dxa"/>
            <w:tcBorders>
              <w:top w:val="nil"/>
              <w:left w:val="nil"/>
              <w:bottom w:val="nil"/>
              <w:right w:val="single" w:sz="4" w:space="0" w:color="auto"/>
            </w:tcBorders>
            <w:vAlign w:val="center"/>
          </w:tcPr>
          <w:p w14:paraId="3E12271A"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未計利息股利之現金流入（流出）</w:t>
            </w:r>
          </w:p>
        </w:tc>
        <w:tc>
          <w:tcPr>
            <w:tcW w:w="1692" w:type="dxa"/>
            <w:tcBorders>
              <w:top w:val="nil"/>
              <w:left w:val="single" w:sz="4" w:space="0" w:color="auto"/>
              <w:bottom w:val="nil"/>
              <w:right w:val="single" w:sz="4" w:space="0" w:color="auto"/>
            </w:tcBorders>
            <w:vAlign w:val="center"/>
          </w:tcPr>
          <w:p w14:paraId="5972ED0E" w14:textId="29938DE9"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5,333,753,000</w:t>
            </w:r>
          </w:p>
        </w:tc>
        <w:tc>
          <w:tcPr>
            <w:tcW w:w="1692" w:type="dxa"/>
            <w:tcBorders>
              <w:top w:val="nil"/>
              <w:left w:val="single" w:sz="4" w:space="0" w:color="auto"/>
              <w:bottom w:val="nil"/>
              <w:right w:val="single" w:sz="4" w:space="0" w:color="auto"/>
            </w:tcBorders>
            <w:vAlign w:val="center"/>
          </w:tcPr>
          <w:p w14:paraId="28FD1F68" w14:textId="587BDB9E"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5,214,492,175</w:t>
            </w:r>
          </w:p>
        </w:tc>
        <w:tc>
          <w:tcPr>
            <w:tcW w:w="1470" w:type="dxa"/>
            <w:tcBorders>
              <w:top w:val="nil"/>
              <w:left w:val="single" w:sz="4" w:space="0" w:color="auto"/>
              <w:bottom w:val="nil"/>
              <w:right w:val="single" w:sz="4" w:space="0" w:color="auto"/>
            </w:tcBorders>
            <w:vAlign w:val="center"/>
          </w:tcPr>
          <w:p w14:paraId="11AAB326" w14:textId="31953C5E"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- 119,260,825</w:t>
            </w:r>
          </w:p>
        </w:tc>
        <w:tc>
          <w:tcPr>
            <w:tcW w:w="854" w:type="dxa"/>
            <w:tcBorders>
              <w:top w:val="nil"/>
              <w:left w:val="single" w:sz="4" w:space="0" w:color="auto"/>
              <w:bottom w:val="nil"/>
              <w:right w:val="nil"/>
            </w:tcBorders>
            <w:vAlign w:val="center"/>
          </w:tcPr>
          <w:p w14:paraId="5CA76E87" w14:textId="5360A568"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- 2.24</w:t>
            </w:r>
          </w:p>
        </w:tc>
      </w:tr>
      <w:tr w:rsidR="00C838E1" w:rsidRPr="009C0F13" w14:paraId="0432F4E6" w14:textId="77777777" w:rsidTr="001F71E1">
        <w:trPr>
          <w:cantSplit/>
          <w:trHeight w:val="443"/>
        </w:trPr>
        <w:tc>
          <w:tcPr>
            <w:tcW w:w="4217" w:type="dxa"/>
            <w:tcBorders>
              <w:top w:val="nil"/>
              <w:left w:val="nil"/>
              <w:bottom w:val="nil"/>
              <w:right w:val="single" w:sz="4" w:space="0" w:color="auto"/>
            </w:tcBorders>
            <w:vAlign w:val="center"/>
          </w:tcPr>
          <w:p w14:paraId="4E322220"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收取利息</w:t>
            </w:r>
          </w:p>
        </w:tc>
        <w:tc>
          <w:tcPr>
            <w:tcW w:w="1692" w:type="dxa"/>
            <w:tcBorders>
              <w:top w:val="nil"/>
              <w:left w:val="single" w:sz="4" w:space="0" w:color="auto"/>
              <w:bottom w:val="nil"/>
              <w:right w:val="single" w:sz="4" w:space="0" w:color="auto"/>
            </w:tcBorders>
            <w:vAlign w:val="center"/>
          </w:tcPr>
          <w:p w14:paraId="7453FF16" w14:textId="1C9F17A8"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346,932,000</w:t>
            </w:r>
          </w:p>
        </w:tc>
        <w:tc>
          <w:tcPr>
            <w:tcW w:w="1692" w:type="dxa"/>
            <w:tcBorders>
              <w:top w:val="nil"/>
              <w:left w:val="single" w:sz="4" w:space="0" w:color="auto"/>
              <w:bottom w:val="nil"/>
              <w:right w:val="single" w:sz="4" w:space="0" w:color="auto"/>
            </w:tcBorders>
            <w:vAlign w:val="center"/>
          </w:tcPr>
          <w:p w14:paraId="556DEA8C" w14:textId="2CCD3E7D"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366,303,545</w:t>
            </w:r>
          </w:p>
        </w:tc>
        <w:tc>
          <w:tcPr>
            <w:tcW w:w="1470" w:type="dxa"/>
            <w:tcBorders>
              <w:top w:val="nil"/>
              <w:left w:val="single" w:sz="4" w:space="0" w:color="auto"/>
              <w:bottom w:val="nil"/>
              <w:right w:val="single" w:sz="4" w:space="0" w:color="auto"/>
            </w:tcBorders>
            <w:vAlign w:val="center"/>
          </w:tcPr>
          <w:p w14:paraId="74CBEAED" w14:textId="16A2B116"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19,371,545</w:t>
            </w:r>
          </w:p>
        </w:tc>
        <w:tc>
          <w:tcPr>
            <w:tcW w:w="854" w:type="dxa"/>
            <w:tcBorders>
              <w:top w:val="nil"/>
              <w:left w:val="single" w:sz="4" w:space="0" w:color="auto"/>
              <w:bottom w:val="nil"/>
              <w:right w:val="nil"/>
            </w:tcBorders>
            <w:vAlign w:val="center"/>
          </w:tcPr>
          <w:p w14:paraId="4E007FC8" w14:textId="43E44A3A"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5.58</w:t>
            </w:r>
          </w:p>
        </w:tc>
      </w:tr>
      <w:tr w:rsidR="00C838E1" w:rsidRPr="009C0F13" w14:paraId="629C1048" w14:textId="77777777" w:rsidTr="001F71E1">
        <w:trPr>
          <w:cantSplit/>
          <w:trHeight w:val="443"/>
        </w:trPr>
        <w:tc>
          <w:tcPr>
            <w:tcW w:w="4217" w:type="dxa"/>
            <w:tcBorders>
              <w:top w:val="nil"/>
              <w:left w:val="nil"/>
              <w:bottom w:val="nil"/>
              <w:right w:val="single" w:sz="4" w:space="0" w:color="auto"/>
            </w:tcBorders>
            <w:vAlign w:val="center"/>
          </w:tcPr>
          <w:p w14:paraId="31E9DBD8" w14:textId="77777777" w:rsidR="00C838E1" w:rsidRPr="003868B7" w:rsidRDefault="00C838E1" w:rsidP="00C838E1">
            <w:pPr>
              <w:snapToGrid w:val="0"/>
              <w:spacing w:line="240" w:lineRule="exact"/>
              <w:ind w:leftChars="100" w:left="240" w:rightChars="20" w:right="48" w:firstLineChars="0" w:firstLine="0"/>
              <w:jc w:val="distribute"/>
              <w:rPr>
                <w:b/>
                <w:kern w:val="0"/>
                <w:sz w:val="22"/>
                <w:szCs w:val="20"/>
              </w:rPr>
            </w:pPr>
            <w:r w:rsidRPr="003868B7">
              <w:rPr>
                <w:rFonts w:hint="eastAsia"/>
                <w:b/>
                <w:kern w:val="0"/>
                <w:sz w:val="22"/>
                <w:szCs w:val="20"/>
              </w:rPr>
              <w:t>業務活動之淨現金流入（流出）</w:t>
            </w:r>
          </w:p>
        </w:tc>
        <w:tc>
          <w:tcPr>
            <w:tcW w:w="1692" w:type="dxa"/>
            <w:tcBorders>
              <w:top w:val="nil"/>
              <w:left w:val="single" w:sz="4" w:space="0" w:color="auto"/>
              <w:bottom w:val="nil"/>
              <w:right w:val="single" w:sz="4" w:space="0" w:color="auto"/>
            </w:tcBorders>
            <w:vAlign w:val="center"/>
          </w:tcPr>
          <w:p w14:paraId="73A3C176" w14:textId="34956A5A"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5,680,685,000</w:t>
            </w:r>
          </w:p>
        </w:tc>
        <w:tc>
          <w:tcPr>
            <w:tcW w:w="1692" w:type="dxa"/>
            <w:tcBorders>
              <w:top w:val="nil"/>
              <w:left w:val="single" w:sz="4" w:space="0" w:color="auto"/>
              <w:bottom w:val="nil"/>
              <w:right w:val="single" w:sz="4" w:space="0" w:color="auto"/>
            </w:tcBorders>
            <w:vAlign w:val="center"/>
          </w:tcPr>
          <w:p w14:paraId="6C41BD75" w14:textId="07823A0E"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5,580,795,720</w:t>
            </w:r>
          </w:p>
        </w:tc>
        <w:tc>
          <w:tcPr>
            <w:tcW w:w="1470" w:type="dxa"/>
            <w:tcBorders>
              <w:top w:val="nil"/>
              <w:left w:val="single" w:sz="4" w:space="0" w:color="auto"/>
              <w:bottom w:val="nil"/>
              <w:right w:val="single" w:sz="4" w:space="0" w:color="auto"/>
            </w:tcBorders>
            <w:vAlign w:val="center"/>
          </w:tcPr>
          <w:p w14:paraId="310E196E" w14:textId="703E1E9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- 99,889,280</w:t>
            </w:r>
          </w:p>
        </w:tc>
        <w:tc>
          <w:tcPr>
            <w:tcW w:w="854" w:type="dxa"/>
            <w:tcBorders>
              <w:top w:val="nil"/>
              <w:left w:val="single" w:sz="4" w:space="0" w:color="auto"/>
              <w:bottom w:val="nil"/>
              <w:right w:val="nil"/>
            </w:tcBorders>
            <w:vAlign w:val="center"/>
          </w:tcPr>
          <w:p w14:paraId="04F26868" w14:textId="33B1F74A"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- 1.76</w:t>
            </w:r>
          </w:p>
        </w:tc>
      </w:tr>
      <w:tr w:rsidR="00C838E1" w:rsidRPr="009C0F13" w14:paraId="6A5295AE" w14:textId="77777777" w:rsidTr="001F71E1">
        <w:trPr>
          <w:cantSplit/>
          <w:trHeight w:val="443"/>
        </w:trPr>
        <w:tc>
          <w:tcPr>
            <w:tcW w:w="4217" w:type="dxa"/>
            <w:tcBorders>
              <w:top w:val="nil"/>
              <w:left w:val="nil"/>
              <w:bottom w:val="nil"/>
              <w:right w:val="single" w:sz="4" w:space="0" w:color="auto"/>
            </w:tcBorders>
            <w:vAlign w:val="center"/>
          </w:tcPr>
          <w:p w14:paraId="18298455" w14:textId="77777777" w:rsidR="00C838E1" w:rsidRPr="003868B7" w:rsidRDefault="00C838E1" w:rsidP="00C838E1">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投資活動之現金流量</w:t>
            </w:r>
          </w:p>
        </w:tc>
        <w:tc>
          <w:tcPr>
            <w:tcW w:w="1692" w:type="dxa"/>
            <w:tcBorders>
              <w:top w:val="nil"/>
              <w:left w:val="single" w:sz="4" w:space="0" w:color="auto"/>
              <w:bottom w:val="nil"/>
              <w:right w:val="single" w:sz="4" w:space="0" w:color="auto"/>
            </w:tcBorders>
            <w:vAlign w:val="center"/>
          </w:tcPr>
          <w:p w14:paraId="0BC6731E" w14:textId="7777777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1692" w:type="dxa"/>
            <w:tcBorders>
              <w:top w:val="nil"/>
              <w:left w:val="single" w:sz="4" w:space="0" w:color="auto"/>
              <w:bottom w:val="nil"/>
              <w:right w:val="single" w:sz="4" w:space="0" w:color="auto"/>
            </w:tcBorders>
            <w:vAlign w:val="center"/>
          </w:tcPr>
          <w:p w14:paraId="573B0F41" w14:textId="7777777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1470" w:type="dxa"/>
            <w:tcBorders>
              <w:top w:val="nil"/>
              <w:left w:val="single" w:sz="4" w:space="0" w:color="auto"/>
              <w:bottom w:val="nil"/>
              <w:right w:val="single" w:sz="4" w:space="0" w:color="auto"/>
            </w:tcBorders>
            <w:vAlign w:val="center"/>
          </w:tcPr>
          <w:p w14:paraId="0FC503C9" w14:textId="7777777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854" w:type="dxa"/>
            <w:tcBorders>
              <w:top w:val="nil"/>
              <w:left w:val="single" w:sz="4" w:space="0" w:color="auto"/>
              <w:bottom w:val="nil"/>
              <w:right w:val="nil"/>
            </w:tcBorders>
            <w:vAlign w:val="center"/>
          </w:tcPr>
          <w:p w14:paraId="142F0153" w14:textId="7777777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r>
      <w:tr w:rsidR="00C838E1" w:rsidRPr="009C0F13" w14:paraId="5668F3C6" w14:textId="77777777" w:rsidTr="001F71E1">
        <w:trPr>
          <w:cantSplit/>
          <w:trHeight w:val="443"/>
        </w:trPr>
        <w:tc>
          <w:tcPr>
            <w:tcW w:w="4217" w:type="dxa"/>
            <w:tcBorders>
              <w:top w:val="nil"/>
              <w:left w:val="nil"/>
              <w:bottom w:val="nil"/>
              <w:right w:val="single" w:sz="4" w:space="0" w:color="auto"/>
            </w:tcBorders>
            <w:vAlign w:val="center"/>
          </w:tcPr>
          <w:p w14:paraId="7D452DD1"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減少流動金融資產及短</w:t>
            </w:r>
            <w:proofErr w:type="gramStart"/>
            <w:r w:rsidRPr="003868B7">
              <w:rPr>
                <w:rFonts w:hint="eastAsia"/>
                <w:kern w:val="0"/>
                <w:sz w:val="22"/>
                <w:szCs w:val="20"/>
              </w:rPr>
              <w:t>期貸</w:t>
            </w:r>
            <w:proofErr w:type="gramEnd"/>
            <w:r w:rsidRPr="003868B7">
              <w:rPr>
                <w:rFonts w:hint="eastAsia"/>
                <w:kern w:val="0"/>
                <w:sz w:val="22"/>
                <w:szCs w:val="20"/>
              </w:rPr>
              <w:t>墊款</w:t>
            </w:r>
          </w:p>
        </w:tc>
        <w:tc>
          <w:tcPr>
            <w:tcW w:w="1692" w:type="dxa"/>
            <w:tcBorders>
              <w:top w:val="nil"/>
              <w:left w:val="single" w:sz="4" w:space="0" w:color="auto"/>
              <w:bottom w:val="nil"/>
              <w:right w:val="single" w:sz="4" w:space="0" w:color="auto"/>
            </w:tcBorders>
            <w:vAlign w:val="center"/>
          </w:tcPr>
          <w:p w14:paraId="61FBA38F" w14:textId="43C187AE"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970,000,000</w:t>
            </w:r>
          </w:p>
        </w:tc>
        <w:tc>
          <w:tcPr>
            <w:tcW w:w="1692" w:type="dxa"/>
            <w:tcBorders>
              <w:top w:val="nil"/>
              <w:left w:val="single" w:sz="4" w:space="0" w:color="auto"/>
              <w:bottom w:val="nil"/>
              <w:right w:val="single" w:sz="4" w:space="0" w:color="auto"/>
            </w:tcBorders>
            <w:vAlign w:val="center"/>
          </w:tcPr>
          <w:p w14:paraId="0DBE8FE0" w14:textId="0CED71AA"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1,025,848,742</w:t>
            </w:r>
          </w:p>
        </w:tc>
        <w:tc>
          <w:tcPr>
            <w:tcW w:w="1470" w:type="dxa"/>
            <w:tcBorders>
              <w:top w:val="nil"/>
              <w:left w:val="single" w:sz="4" w:space="0" w:color="auto"/>
              <w:bottom w:val="nil"/>
              <w:right w:val="single" w:sz="4" w:space="0" w:color="auto"/>
            </w:tcBorders>
            <w:vAlign w:val="center"/>
          </w:tcPr>
          <w:p w14:paraId="62A23F91" w14:textId="64EA1C8D"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55,848,742</w:t>
            </w:r>
          </w:p>
        </w:tc>
        <w:tc>
          <w:tcPr>
            <w:tcW w:w="854" w:type="dxa"/>
            <w:tcBorders>
              <w:top w:val="nil"/>
              <w:left w:val="single" w:sz="4" w:space="0" w:color="auto"/>
              <w:bottom w:val="nil"/>
              <w:right w:val="nil"/>
            </w:tcBorders>
            <w:vAlign w:val="center"/>
          </w:tcPr>
          <w:p w14:paraId="056D8A8D" w14:textId="7D5B2679"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5.76</w:t>
            </w:r>
          </w:p>
        </w:tc>
      </w:tr>
      <w:tr w:rsidR="00C838E1" w:rsidRPr="009C0F13" w14:paraId="61A0B397" w14:textId="77777777" w:rsidTr="001F71E1">
        <w:trPr>
          <w:cantSplit/>
          <w:trHeight w:val="443"/>
        </w:trPr>
        <w:tc>
          <w:tcPr>
            <w:tcW w:w="4217" w:type="dxa"/>
            <w:tcBorders>
              <w:top w:val="nil"/>
              <w:left w:val="nil"/>
              <w:bottom w:val="nil"/>
              <w:right w:val="single" w:sz="4" w:space="0" w:color="auto"/>
            </w:tcBorders>
            <w:vAlign w:val="center"/>
          </w:tcPr>
          <w:p w14:paraId="135CE7BF" w14:textId="77777777" w:rsidR="00C838E1" w:rsidRPr="003868B7" w:rsidRDefault="00C838E1" w:rsidP="00C838E1">
            <w:pPr>
              <w:snapToGrid w:val="0"/>
              <w:spacing w:line="240" w:lineRule="exact"/>
              <w:ind w:leftChars="200" w:left="480" w:rightChars="20" w:right="48" w:firstLineChars="0" w:firstLine="0"/>
              <w:jc w:val="distribute"/>
              <w:rPr>
                <w:spacing w:val="-10"/>
                <w:kern w:val="0"/>
                <w:sz w:val="22"/>
                <w:szCs w:val="20"/>
              </w:rPr>
            </w:pPr>
            <w:r w:rsidRPr="003868B7">
              <w:rPr>
                <w:rFonts w:hint="eastAsia"/>
                <w:spacing w:val="-10"/>
                <w:kern w:val="0"/>
                <w:sz w:val="22"/>
                <w:szCs w:val="20"/>
              </w:rPr>
              <w:t>減少投資、長期應收款、貸墊款及準備金</w:t>
            </w:r>
          </w:p>
        </w:tc>
        <w:tc>
          <w:tcPr>
            <w:tcW w:w="1692" w:type="dxa"/>
            <w:tcBorders>
              <w:top w:val="nil"/>
              <w:left w:val="single" w:sz="4" w:space="0" w:color="auto"/>
              <w:bottom w:val="nil"/>
              <w:right w:val="single" w:sz="4" w:space="0" w:color="auto"/>
            </w:tcBorders>
            <w:vAlign w:val="center"/>
          </w:tcPr>
          <w:p w14:paraId="6E3344AE" w14:textId="26E1DD13"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141,000</w:t>
            </w:r>
          </w:p>
        </w:tc>
        <w:tc>
          <w:tcPr>
            <w:tcW w:w="1692" w:type="dxa"/>
            <w:tcBorders>
              <w:top w:val="nil"/>
              <w:left w:val="single" w:sz="4" w:space="0" w:color="auto"/>
              <w:bottom w:val="nil"/>
              <w:right w:val="single" w:sz="4" w:space="0" w:color="auto"/>
            </w:tcBorders>
            <w:vAlign w:val="center"/>
          </w:tcPr>
          <w:p w14:paraId="3FDEAD30" w14:textId="6A4D8D4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3,000,000</w:t>
            </w:r>
          </w:p>
        </w:tc>
        <w:tc>
          <w:tcPr>
            <w:tcW w:w="1470" w:type="dxa"/>
            <w:tcBorders>
              <w:top w:val="nil"/>
              <w:left w:val="single" w:sz="4" w:space="0" w:color="auto"/>
              <w:bottom w:val="nil"/>
              <w:right w:val="single" w:sz="4" w:space="0" w:color="auto"/>
            </w:tcBorders>
            <w:vAlign w:val="center"/>
          </w:tcPr>
          <w:p w14:paraId="5CA6EC84" w14:textId="76199568"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2,859,000</w:t>
            </w:r>
          </w:p>
        </w:tc>
        <w:tc>
          <w:tcPr>
            <w:tcW w:w="854" w:type="dxa"/>
            <w:tcBorders>
              <w:top w:val="nil"/>
              <w:left w:val="single" w:sz="4" w:space="0" w:color="auto"/>
              <w:bottom w:val="nil"/>
              <w:right w:val="nil"/>
            </w:tcBorders>
            <w:vAlign w:val="center"/>
          </w:tcPr>
          <w:p w14:paraId="0ACC7B3E" w14:textId="7688443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2,027.66</w:t>
            </w:r>
          </w:p>
        </w:tc>
      </w:tr>
      <w:tr w:rsidR="00C838E1" w:rsidRPr="009C0F13" w14:paraId="74824B0A" w14:textId="77777777" w:rsidTr="001F71E1">
        <w:trPr>
          <w:cantSplit/>
          <w:trHeight w:val="443"/>
        </w:trPr>
        <w:tc>
          <w:tcPr>
            <w:tcW w:w="4217" w:type="dxa"/>
            <w:tcBorders>
              <w:top w:val="nil"/>
              <w:left w:val="nil"/>
              <w:bottom w:val="nil"/>
              <w:right w:val="single" w:sz="4" w:space="0" w:color="auto"/>
            </w:tcBorders>
            <w:vAlign w:val="center"/>
          </w:tcPr>
          <w:p w14:paraId="6D169F4A"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減少不動產、廠房及設備、礦產資源</w:t>
            </w:r>
          </w:p>
        </w:tc>
        <w:tc>
          <w:tcPr>
            <w:tcW w:w="1692" w:type="dxa"/>
            <w:tcBorders>
              <w:top w:val="nil"/>
              <w:left w:val="single" w:sz="4" w:space="0" w:color="auto"/>
              <w:bottom w:val="nil"/>
              <w:right w:val="single" w:sz="4" w:space="0" w:color="auto"/>
            </w:tcBorders>
            <w:vAlign w:val="center"/>
          </w:tcPr>
          <w:p w14:paraId="17E9C841" w14:textId="1577F1D4"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w:t>
            </w:r>
          </w:p>
        </w:tc>
        <w:tc>
          <w:tcPr>
            <w:tcW w:w="1692" w:type="dxa"/>
            <w:tcBorders>
              <w:top w:val="nil"/>
              <w:left w:val="single" w:sz="4" w:space="0" w:color="auto"/>
              <w:bottom w:val="nil"/>
              <w:right w:val="single" w:sz="4" w:space="0" w:color="auto"/>
            </w:tcBorders>
            <w:vAlign w:val="center"/>
          </w:tcPr>
          <w:p w14:paraId="7EB42E84" w14:textId="49F7328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276,805</w:t>
            </w:r>
          </w:p>
        </w:tc>
        <w:tc>
          <w:tcPr>
            <w:tcW w:w="1470" w:type="dxa"/>
            <w:tcBorders>
              <w:top w:val="nil"/>
              <w:left w:val="single" w:sz="4" w:space="0" w:color="auto"/>
              <w:bottom w:val="nil"/>
              <w:right w:val="single" w:sz="4" w:space="0" w:color="auto"/>
            </w:tcBorders>
            <w:vAlign w:val="center"/>
          </w:tcPr>
          <w:p w14:paraId="6169740A" w14:textId="556CA0F5"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276,805</w:t>
            </w:r>
          </w:p>
        </w:tc>
        <w:tc>
          <w:tcPr>
            <w:tcW w:w="854" w:type="dxa"/>
            <w:tcBorders>
              <w:top w:val="nil"/>
              <w:left w:val="single" w:sz="4" w:space="0" w:color="auto"/>
              <w:bottom w:val="nil"/>
              <w:right w:val="nil"/>
            </w:tcBorders>
            <w:vAlign w:val="center"/>
          </w:tcPr>
          <w:p w14:paraId="259587AA" w14:textId="7FA415D9"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w:t>
            </w:r>
          </w:p>
        </w:tc>
      </w:tr>
      <w:tr w:rsidR="00C838E1" w:rsidRPr="009C0F13" w14:paraId="1560843F" w14:textId="77777777" w:rsidTr="001F71E1">
        <w:trPr>
          <w:cantSplit/>
          <w:trHeight w:val="443"/>
        </w:trPr>
        <w:tc>
          <w:tcPr>
            <w:tcW w:w="4217" w:type="dxa"/>
            <w:tcBorders>
              <w:top w:val="nil"/>
              <w:left w:val="nil"/>
              <w:bottom w:val="nil"/>
              <w:right w:val="single" w:sz="4" w:space="0" w:color="auto"/>
            </w:tcBorders>
            <w:vAlign w:val="center"/>
          </w:tcPr>
          <w:p w14:paraId="4585A702"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減少無形資產及其他資產</w:t>
            </w:r>
          </w:p>
        </w:tc>
        <w:tc>
          <w:tcPr>
            <w:tcW w:w="1692" w:type="dxa"/>
            <w:tcBorders>
              <w:top w:val="nil"/>
              <w:left w:val="single" w:sz="4" w:space="0" w:color="auto"/>
              <w:bottom w:val="nil"/>
              <w:right w:val="single" w:sz="4" w:space="0" w:color="auto"/>
            </w:tcBorders>
            <w:vAlign w:val="center"/>
          </w:tcPr>
          <w:p w14:paraId="3364D29E" w14:textId="41DEE220"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7,366,000</w:t>
            </w:r>
          </w:p>
        </w:tc>
        <w:tc>
          <w:tcPr>
            <w:tcW w:w="1692" w:type="dxa"/>
            <w:tcBorders>
              <w:top w:val="nil"/>
              <w:left w:val="single" w:sz="4" w:space="0" w:color="auto"/>
              <w:bottom w:val="nil"/>
              <w:right w:val="single" w:sz="4" w:space="0" w:color="auto"/>
            </w:tcBorders>
            <w:vAlign w:val="center"/>
          </w:tcPr>
          <w:p w14:paraId="3DF0B78A" w14:textId="6FA8C360"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529,752,572</w:t>
            </w:r>
          </w:p>
        </w:tc>
        <w:tc>
          <w:tcPr>
            <w:tcW w:w="1470" w:type="dxa"/>
            <w:tcBorders>
              <w:top w:val="nil"/>
              <w:left w:val="single" w:sz="4" w:space="0" w:color="auto"/>
              <w:bottom w:val="nil"/>
              <w:right w:val="single" w:sz="4" w:space="0" w:color="auto"/>
            </w:tcBorders>
            <w:vAlign w:val="center"/>
          </w:tcPr>
          <w:p w14:paraId="56BDEF31" w14:textId="460A38F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522,386,572</w:t>
            </w:r>
          </w:p>
        </w:tc>
        <w:tc>
          <w:tcPr>
            <w:tcW w:w="854" w:type="dxa"/>
            <w:tcBorders>
              <w:top w:val="nil"/>
              <w:left w:val="single" w:sz="4" w:space="0" w:color="auto"/>
              <w:bottom w:val="nil"/>
              <w:right w:val="nil"/>
            </w:tcBorders>
            <w:vAlign w:val="center"/>
          </w:tcPr>
          <w:p w14:paraId="4F8DFE45" w14:textId="49CA1D9A"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7,091.86</w:t>
            </w:r>
          </w:p>
        </w:tc>
      </w:tr>
      <w:tr w:rsidR="00C838E1" w:rsidRPr="009C0F13" w14:paraId="5DD0C065" w14:textId="77777777" w:rsidTr="001F71E1">
        <w:trPr>
          <w:cantSplit/>
          <w:trHeight w:val="443"/>
        </w:trPr>
        <w:tc>
          <w:tcPr>
            <w:tcW w:w="4217" w:type="dxa"/>
            <w:tcBorders>
              <w:top w:val="nil"/>
              <w:left w:val="nil"/>
              <w:bottom w:val="nil"/>
              <w:right w:val="single" w:sz="4" w:space="0" w:color="auto"/>
            </w:tcBorders>
            <w:vAlign w:val="center"/>
          </w:tcPr>
          <w:p w14:paraId="32BE1CEF"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增加流動金融資產及短</w:t>
            </w:r>
            <w:proofErr w:type="gramStart"/>
            <w:r w:rsidRPr="003868B7">
              <w:rPr>
                <w:rFonts w:hint="eastAsia"/>
                <w:kern w:val="0"/>
                <w:sz w:val="22"/>
                <w:szCs w:val="20"/>
              </w:rPr>
              <w:t>期貸</w:t>
            </w:r>
            <w:proofErr w:type="gramEnd"/>
            <w:r w:rsidRPr="003868B7">
              <w:rPr>
                <w:rFonts w:hint="eastAsia"/>
                <w:kern w:val="0"/>
                <w:sz w:val="22"/>
                <w:szCs w:val="20"/>
              </w:rPr>
              <w:t>墊款</w:t>
            </w:r>
          </w:p>
        </w:tc>
        <w:tc>
          <w:tcPr>
            <w:tcW w:w="1692" w:type="dxa"/>
            <w:tcBorders>
              <w:top w:val="nil"/>
              <w:left w:val="single" w:sz="4" w:space="0" w:color="auto"/>
              <w:bottom w:val="nil"/>
              <w:right w:val="single" w:sz="4" w:space="0" w:color="auto"/>
            </w:tcBorders>
            <w:vAlign w:val="center"/>
          </w:tcPr>
          <w:p w14:paraId="4268D191" w14:textId="19BE8952"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- 972,070,000</w:t>
            </w:r>
          </w:p>
        </w:tc>
        <w:tc>
          <w:tcPr>
            <w:tcW w:w="1692" w:type="dxa"/>
            <w:tcBorders>
              <w:top w:val="nil"/>
              <w:left w:val="single" w:sz="4" w:space="0" w:color="auto"/>
              <w:bottom w:val="nil"/>
              <w:right w:val="single" w:sz="4" w:space="0" w:color="auto"/>
            </w:tcBorders>
            <w:vAlign w:val="center"/>
          </w:tcPr>
          <w:p w14:paraId="4A3C9239" w14:textId="41242020"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- 1,398,715,722</w:t>
            </w:r>
          </w:p>
        </w:tc>
        <w:tc>
          <w:tcPr>
            <w:tcW w:w="1470" w:type="dxa"/>
            <w:tcBorders>
              <w:top w:val="nil"/>
              <w:left w:val="single" w:sz="4" w:space="0" w:color="auto"/>
              <w:bottom w:val="nil"/>
              <w:right w:val="single" w:sz="4" w:space="0" w:color="auto"/>
            </w:tcBorders>
            <w:vAlign w:val="center"/>
          </w:tcPr>
          <w:p w14:paraId="10C279CA" w14:textId="409B110C"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- 426,645,722</w:t>
            </w:r>
          </w:p>
        </w:tc>
        <w:tc>
          <w:tcPr>
            <w:tcW w:w="854" w:type="dxa"/>
            <w:tcBorders>
              <w:top w:val="nil"/>
              <w:left w:val="single" w:sz="4" w:space="0" w:color="auto"/>
              <w:bottom w:val="nil"/>
              <w:right w:val="nil"/>
            </w:tcBorders>
            <w:vAlign w:val="center"/>
          </w:tcPr>
          <w:p w14:paraId="0FC6EF23" w14:textId="020A29AD"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43.89</w:t>
            </w:r>
          </w:p>
        </w:tc>
      </w:tr>
      <w:tr w:rsidR="00C838E1" w:rsidRPr="009C0F13" w14:paraId="2EB31026" w14:textId="77777777" w:rsidTr="001F71E1">
        <w:trPr>
          <w:cantSplit/>
          <w:trHeight w:val="443"/>
        </w:trPr>
        <w:tc>
          <w:tcPr>
            <w:tcW w:w="4217" w:type="dxa"/>
            <w:tcBorders>
              <w:top w:val="nil"/>
              <w:left w:val="nil"/>
              <w:bottom w:val="nil"/>
              <w:right w:val="single" w:sz="4" w:space="0" w:color="auto"/>
            </w:tcBorders>
            <w:vAlign w:val="center"/>
          </w:tcPr>
          <w:p w14:paraId="2C71C2C0" w14:textId="77777777" w:rsidR="00C838E1" w:rsidRPr="003868B7" w:rsidRDefault="00C838E1" w:rsidP="00C838E1">
            <w:pPr>
              <w:snapToGrid w:val="0"/>
              <w:spacing w:line="240" w:lineRule="exact"/>
              <w:ind w:leftChars="200" w:left="480" w:rightChars="20" w:right="48" w:firstLineChars="0" w:firstLine="0"/>
              <w:jc w:val="distribute"/>
              <w:rPr>
                <w:spacing w:val="-10"/>
                <w:kern w:val="0"/>
                <w:sz w:val="22"/>
                <w:szCs w:val="20"/>
              </w:rPr>
            </w:pPr>
            <w:r w:rsidRPr="003868B7">
              <w:rPr>
                <w:rFonts w:hint="eastAsia"/>
                <w:spacing w:val="-10"/>
                <w:kern w:val="0"/>
                <w:sz w:val="22"/>
                <w:szCs w:val="20"/>
              </w:rPr>
              <w:t>增加投資、長期應收款、貸墊款及準備金</w:t>
            </w:r>
          </w:p>
        </w:tc>
        <w:tc>
          <w:tcPr>
            <w:tcW w:w="1692" w:type="dxa"/>
            <w:tcBorders>
              <w:top w:val="nil"/>
              <w:left w:val="single" w:sz="4" w:space="0" w:color="auto"/>
              <w:bottom w:val="nil"/>
              <w:right w:val="single" w:sz="4" w:space="0" w:color="auto"/>
            </w:tcBorders>
            <w:vAlign w:val="center"/>
          </w:tcPr>
          <w:p w14:paraId="23491459" w14:textId="63CA823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- 50,858,000</w:t>
            </w:r>
          </w:p>
        </w:tc>
        <w:tc>
          <w:tcPr>
            <w:tcW w:w="1692" w:type="dxa"/>
            <w:tcBorders>
              <w:top w:val="nil"/>
              <w:left w:val="single" w:sz="4" w:space="0" w:color="auto"/>
              <w:bottom w:val="nil"/>
              <w:right w:val="single" w:sz="4" w:space="0" w:color="auto"/>
            </w:tcBorders>
            <w:vAlign w:val="center"/>
          </w:tcPr>
          <w:p w14:paraId="459E5095" w14:textId="6F5BDE63"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- 39,932,169</w:t>
            </w:r>
          </w:p>
        </w:tc>
        <w:tc>
          <w:tcPr>
            <w:tcW w:w="1470" w:type="dxa"/>
            <w:tcBorders>
              <w:top w:val="nil"/>
              <w:left w:val="single" w:sz="4" w:space="0" w:color="auto"/>
              <w:bottom w:val="nil"/>
              <w:right w:val="single" w:sz="4" w:space="0" w:color="auto"/>
            </w:tcBorders>
            <w:vAlign w:val="center"/>
          </w:tcPr>
          <w:p w14:paraId="65862B16" w14:textId="778E6B4D"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10,925,831</w:t>
            </w:r>
          </w:p>
        </w:tc>
        <w:tc>
          <w:tcPr>
            <w:tcW w:w="854" w:type="dxa"/>
            <w:tcBorders>
              <w:top w:val="nil"/>
              <w:left w:val="single" w:sz="4" w:space="0" w:color="auto"/>
              <w:bottom w:val="nil"/>
              <w:right w:val="nil"/>
            </w:tcBorders>
            <w:vAlign w:val="center"/>
          </w:tcPr>
          <w:p w14:paraId="672FC55B" w14:textId="6CAFFEAE"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- 21.48</w:t>
            </w:r>
          </w:p>
        </w:tc>
      </w:tr>
      <w:tr w:rsidR="00C838E1" w:rsidRPr="009C0F13" w14:paraId="00139C20" w14:textId="77777777" w:rsidTr="001F71E1">
        <w:trPr>
          <w:cantSplit/>
          <w:trHeight w:val="443"/>
        </w:trPr>
        <w:tc>
          <w:tcPr>
            <w:tcW w:w="4217" w:type="dxa"/>
            <w:tcBorders>
              <w:top w:val="nil"/>
              <w:left w:val="nil"/>
              <w:bottom w:val="nil"/>
              <w:right w:val="single" w:sz="4" w:space="0" w:color="auto"/>
            </w:tcBorders>
            <w:vAlign w:val="center"/>
          </w:tcPr>
          <w:p w14:paraId="267F3E59"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增加不動產、廠房及設備、礦產資源</w:t>
            </w:r>
          </w:p>
        </w:tc>
        <w:tc>
          <w:tcPr>
            <w:tcW w:w="1692" w:type="dxa"/>
            <w:tcBorders>
              <w:top w:val="nil"/>
              <w:left w:val="single" w:sz="4" w:space="0" w:color="auto"/>
              <w:bottom w:val="nil"/>
              <w:right w:val="single" w:sz="4" w:space="0" w:color="auto"/>
            </w:tcBorders>
            <w:vAlign w:val="center"/>
          </w:tcPr>
          <w:p w14:paraId="7A87AD2D" w14:textId="0AE0B453"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- 2,840,201,000</w:t>
            </w:r>
          </w:p>
        </w:tc>
        <w:tc>
          <w:tcPr>
            <w:tcW w:w="1692" w:type="dxa"/>
            <w:tcBorders>
              <w:top w:val="nil"/>
              <w:left w:val="single" w:sz="4" w:space="0" w:color="auto"/>
              <w:bottom w:val="nil"/>
              <w:right w:val="single" w:sz="4" w:space="0" w:color="auto"/>
            </w:tcBorders>
            <w:vAlign w:val="center"/>
          </w:tcPr>
          <w:p w14:paraId="420B972D" w14:textId="6C8FFD3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- 4,136,195,342</w:t>
            </w:r>
          </w:p>
        </w:tc>
        <w:tc>
          <w:tcPr>
            <w:tcW w:w="1470" w:type="dxa"/>
            <w:tcBorders>
              <w:top w:val="nil"/>
              <w:left w:val="single" w:sz="4" w:space="0" w:color="auto"/>
              <w:bottom w:val="nil"/>
              <w:right w:val="single" w:sz="4" w:space="0" w:color="auto"/>
            </w:tcBorders>
            <w:vAlign w:val="center"/>
          </w:tcPr>
          <w:p w14:paraId="51B36EB1" w14:textId="63B40BD3"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- 1,295,994,342</w:t>
            </w:r>
          </w:p>
        </w:tc>
        <w:tc>
          <w:tcPr>
            <w:tcW w:w="854" w:type="dxa"/>
            <w:tcBorders>
              <w:top w:val="nil"/>
              <w:left w:val="single" w:sz="4" w:space="0" w:color="auto"/>
              <w:bottom w:val="nil"/>
              <w:right w:val="nil"/>
            </w:tcBorders>
            <w:vAlign w:val="center"/>
          </w:tcPr>
          <w:p w14:paraId="6BAA51DE" w14:textId="03192ED2"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45.63</w:t>
            </w:r>
          </w:p>
        </w:tc>
      </w:tr>
      <w:tr w:rsidR="00C838E1" w:rsidRPr="009C0F13" w14:paraId="61766EE9" w14:textId="77777777" w:rsidTr="001F71E1">
        <w:trPr>
          <w:cantSplit/>
          <w:trHeight w:val="443"/>
        </w:trPr>
        <w:tc>
          <w:tcPr>
            <w:tcW w:w="4217" w:type="dxa"/>
            <w:tcBorders>
              <w:top w:val="nil"/>
              <w:left w:val="nil"/>
              <w:bottom w:val="nil"/>
              <w:right w:val="single" w:sz="4" w:space="0" w:color="auto"/>
            </w:tcBorders>
            <w:vAlign w:val="center"/>
          </w:tcPr>
          <w:p w14:paraId="0B592F73" w14:textId="77777777" w:rsidR="00C838E1" w:rsidRPr="003868B7" w:rsidRDefault="00C838E1" w:rsidP="00C838E1">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增加無形資產及其他資產</w:t>
            </w:r>
          </w:p>
        </w:tc>
        <w:tc>
          <w:tcPr>
            <w:tcW w:w="1692" w:type="dxa"/>
            <w:tcBorders>
              <w:top w:val="nil"/>
              <w:left w:val="single" w:sz="4" w:space="0" w:color="auto"/>
              <w:bottom w:val="nil"/>
              <w:right w:val="single" w:sz="4" w:space="0" w:color="auto"/>
            </w:tcBorders>
            <w:vAlign w:val="center"/>
          </w:tcPr>
          <w:p w14:paraId="777E0E9D" w14:textId="611C24D3"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- 140,750,000</w:t>
            </w:r>
          </w:p>
        </w:tc>
        <w:tc>
          <w:tcPr>
            <w:tcW w:w="1692" w:type="dxa"/>
            <w:tcBorders>
              <w:top w:val="nil"/>
              <w:left w:val="single" w:sz="4" w:space="0" w:color="auto"/>
              <w:bottom w:val="nil"/>
              <w:right w:val="single" w:sz="4" w:space="0" w:color="auto"/>
            </w:tcBorders>
            <w:vAlign w:val="center"/>
          </w:tcPr>
          <w:p w14:paraId="3A03A19A" w14:textId="762B0AC9"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- 648,127,753</w:t>
            </w:r>
          </w:p>
        </w:tc>
        <w:tc>
          <w:tcPr>
            <w:tcW w:w="1470" w:type="dxa"/>
            <w:tcBorders>
              <w:top w:val="nil"/>
              <w:left w:val="single" w:sz="4" w:space="0" w:color="auto"/>
              <w:bottom w:val="nil"/>
              <w:right w:val="single" w:sz="4" w:space="0" w:color="auto"/>
            </w:tcBorders>
            <w:vAlign w:val="center"/>
          </w:tcPr>
          <w:p w14:paraId="385B6F6E" w14:textId="6538B16F"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- 507,377,753</w:t>
            </w:r>
          </w:p>
        </w:tc>
        <w:tc>
          <w:tcPr>
            <w:tcW w:w="854" w:type="dxa"/>
            <w:tcBorders>
              <w:top w:val="nil"/>
              <w:left w:val="single" w:sz="4" w:space="0" w:color="auto"/>
              <w:bottom w:val="nil"/>
              <w:right w:val="nil"/>
            </w:tcBorders>
            <w:vAlign w:val="center"/>
          </w:tcPr>
          <w:p w14:paraId="26CEAAAD" w14:textId="3B52400C"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360.48</w:t>
            </w:r>
          </w:p>
        </w:tc>
      </w:tr>
      <w:tr w:rsidR="00C838E1" w:rsidRPr="009C0F13" w14:paraId="5F032C4C" w14:textId="77777777" w:rsidTr="001F71E1">
        <w:trPr>
          <w:cantSplit/>
          <w:trHeight w:val="443"/>
        </w:trPr>
        <w:tc>
          <w:tcPr>
            <w:tcW w:w="4217" w:type="dxa"/>
            <w:tcBorders>
              <w:top w:val="nil"/>
              <w:left w:val="nil"/>
              <w:bottom w:val="nil"/>
              <w:right w:val="single" w:sz="4" w:space="0" w:color="auto"/>
            </w:tcBorders>
            <w:vAlign w:val="center"/>
          </w:tcPr>
          <w:p w14:paraId="1789C61A" w14:textId="77777777" w:rsidR="00C838E1" w:rsidRPr="003868B7" w:rsidRDefault="00C838E1" w:rsidP="00C838E1">
            <w:pPr>
              <w:snapToGrid w:val="0"/>
              <w:spacing w:line="240" w:lineRule="exact"/>
              <w:ind w:leftChars="100" w:left="240" w:rightChars="20" w:right="48" w:firstLineChars="0" w:firstLine="0"/>
              <w:jc w:val="distribute"/>
              <w:rPr>
                <w:b/>
                <w:kern w:val="0"/>
                <w:sz w:val="22"/>
                <w:szCs w:val="20"/>
              </w:rPr>
            </w:pPr>
            <w:r w:rsidRPr="003868B7">
              <w:rPr>
                <w:rFonts w:hint="eastAsia"/>
                <w:b/>
                <w:kern w:val="0"/>
                <w:sz w:val="22"/>
                <w:szCs w:val="20"/>
              </w:rPr>
              <w:t>投資活動之淨現金流入（流出）</w:t>
            </w:r>
          </w:p>
        </w:tc>
        <w:tc>
          <w:tcPr>
            <w:tcW w:w="1692" w:type="dxa"/>
            <w:tcBorders>
              <w:top w:val="nil"/>
              <w:left w:val="single" w:sz="4" w:space="0" w:color="auto"/>
              <w:bottom w:val="nil"/>
              <w:right w:val="single" w:sz="4" w:space="0" w:color="auto"/>
            </w:tcBorders>
            <w:vAlign w:val="center"/>
          </w:tcPr>
          <w:p w14:paraId="1B8184AD" w14:textId="27F90E8C"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- 3,026,372,000</w:t>
            </w:r>
          </w:p>
        </w:tc>
        <w:tc>
          <w:tcPr>
            <w:tcW w:w="1692" w:type="dxa"/>
            <w:tcBorders>
              <w:top w:val="nil"/>
              <w:left w:val="single" w:sz="4" w:space="0" w:color="auto"/>
              <w:bottom w:val="nil"/>
              <w:right w:val="single" w:sz="4" w:space="0" w:color="auto"/>
            </w:tcBorders>
            <w:vAlign w:val="center"/>
          </w:tcPr>
          <w:p w14:paraId="52CBA149" w14:textId="2D648260"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- 4,664,092,867</w:t>
            </w:r>
          </w:p>
        </w:tc>
        <w:tc>
          <w:tcPr>
            <w:tcW w:w="1470" w:type="dxa"/>
            <w:tcBorders>
              <w:top w:val="nil"/>
              <w:left w:val="single" w:sz="4" w:space="0" w:color="auto"/>
              <w:bottom w:val="nil"/>
              <w:right w:val="single" w:sz="4" w:space="0" w:color="auto"/>
            </w:tcBorders>
            <w:vAlign w:val="center"/>
          </w:tcPr>
          <w:p w14:paraId="68F74F73" w14:textId="54B69DB4"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- 1,637,720,867</w:t>
            </w:r>
          </w:p>
        </w:tc>
        <w:tc>
          <w:tcPr>
            <w:tcW w:w="854" w:type="dxa"/>
            <w:tcBorders>
              <w:top w:val="nil"/>
              <w:left w:val="single" w:sz="4" w:space="0" w:color="auto"/>
              <w:bottom w:val="nil"/>
              <w:right w:val="nil"/>
            </w:tcBorders>
            <w:vAlign w:val="center"/>
          </w:tcPr>
          <w:p w14:paraId="72AFD820" w14:textId="5BC1C2BD"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54.11</w:t>
            </w:r>
          </w:p>
        </w:tc>
      </w:tr>
      <w:tr w:rsidR="00C838E1" w:rsidRPr="009C0F13" w14:paraId="185D3A1A" w14:textId="77777777" w:rsidTr="001F71E1">
        <w:trPr>
          <w:cantSplit/>
          <w:trHeight w:val="443"/>
        </w:trPr>
        <w:tc>
          <w:tcPr>
            <w:tcW w:w="4217" w:type="dxa"/>
            <w:tcBorders>
              <w:top w:val="nil"/>
              <w:left w:val="nil"/>
              <w:bottom w:val="nil"/>
              <w:right w:val="single" w:sz="4" w:space="0" w:color="auto"/>
            </w:tcBorders>
            <w:vAlign w:val="center"/>
          </w:tcPr>
          <w:p w14:paraId="17C75660" w14:textId="77777777" w:rsidR="00C838E1" w:rsidRPr="003868B7" w:rsidRDefault="00C838E1" w:rsidP="00C838E1">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籌資活動之現金流量</w:t>
            </w:r>
          </w:p>
        </w:tc>
        <w:tc>
          <w:tcPr>
            <w:tcW w:w="1692" w:type="dxa"/>
            <w:tcBorders>
              <w:top w:val="nil"/>
              <w:left w:val="single" w:sz="4" w:space="0" w:color="auto"/>
              <w:bottom w:val="nil"/>
              <w:right w:val="single" w:sz="4" w:space="0" w:color="auto"/>
            </w:tcBorders>
            <w:vAlign w:val="center"/>
          </w:tcPr>
          <w:p w14:paraId="55495087" w14:textId="7777777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1692" w:type="dxa"/>
            <w:tcBorders>
              <w:top w:val="nil"/>
              <w:left w:val="single" w:sz="4" w:space="0" w:color="auto"/>
              <w:bottom w:val="nil"/>
              <w:right w:val="single" w:sz="4" w:space="0" w:color="auto"/>
            </w:tcBorders>
            <w:vAlign w:val="center"/>
          </w:tcPr>
          <w:p w14:paraId="78A338F6" w14:textId="7777777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1470" w:type="dxa"/>
            <w:tcBorders>
              <w:top w:val="nil"/>
              <w:left w:val="single" w:sz="4" w:space="0" w:color="auto"/>
              <w:bottom w:val="nil"/>
              <w:right w:val="single" w:sz="4" w:space="0" w:color="auto"/>
            </w:tcBorders>
            <w:vAlign w:val="center"/>
          </w:tcPr>
          <w:p w14:paraId="28CD211E" w14:textId="7777777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c>
          <w:tcPr>
            <w:tcW w:w="854" w:type="dxa"/>
            <w:tcBorders>
              <w:top w:val="nil"/>
              <w:left w:val="single" w:sz="4" w:space="0" w:color="auto"/>
              <w:bottom w:val="nil"/>
              <w:right w:val="nil"/>
            </w:tcBorders>
            <w:vAlign w:val="center"/>
          </w:tcPr>
          <w:p w14:paraId="607C372A" w14:textId="7777777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p>
        </w:tc>
      </w:tr>
      <w:tr w:rsidR="00C838E1" w:rsidRPr="009C0F13" w14:paraId="251CF049" w14:textId="77777777" w:rsidTr="001F71E1">
        <w:trPr>
          <w:cantSplit/>
          <w:trHeight w:val="443"/>
        </w:trPr>
        <w:tc>
          <w:tcPr>
            <w:tcW w:w="4217" w:type="dxa"/>
            <w:tcBorders>
              <w:top w:val="nil"/>
              <w:left w:val="nil"/>
              <w:bottom w:val="nil"/>
              <w:right w:val="single" w:sz="4" w:space="0" w:color="auto"/>
            </w:tcBorders>
            <w:vAlign w:val="center"/>
          </w:tcPr>
          <w:p w14:paraId="4B8AA3E1" w14:textId="77777777" w:rsidR="00C838E1" w:rsidRPr="003868B7" w:rsidRDefault="00C838E1" w:rsidP="00C838E1">
            <w:pPr>
              <w:snapToGrid w:val="0"/>
              <w:spacing w:line="240" w:lineRule="exact"/>
              <w:ind w:leftChars="200" w:left="480" w:rightChars="20" w:right="48" w:firstLineChars="0" w:firstLine="0"/>
              <w:jc w:val="distribute"/>
              <w:rPr>
                <w:spacing w:val="-10"/>
                <w:kern w:val="0"/>
                <w:sz w:val="22"/>
                <w:szCs w:val="20"/>
              </w:rPr>
            </w:pPr>
            <w:r w:rsidRPr="003868B7">
              <w:rPr>
                <w:rFonts w:hint="eastAsia"/>
                <w:spacing w:val="-10"/>
                <w:kern w:val="0"/>
                <w:sz w:val="22"/>
                <w:szCs w:val="20"/>
              </w:rPr>
              <w:t>增加短期債務、流動金融負債及其他負債</w:t>
            </w:r>
          </w:p>
        </w:tc>
        <w:tc>
          <w:tcPr>
            <w:tcW w:w="1692" w:type="dxa"/>
            <w:tcBorders>
              <w:top w:val="nil"/>
              <w:left w:val="single" w:sz="4" w:space="0" w:color="auto"/>
              <w:bottom w:val="nil"/>
              <w:right w:val="single" w:sz="4" w:space="0" w:color="auto"/>
            </w:tcBorders>
            <w:vAlign w:val="center"/>
          </w:tcPr>
          <w:p w14:paraId="20BDBD91" w14:textId="6F311D8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816,658,000</w:t>
            </w:r>
          </w:p>
        </w:tc>
        <w:tc>
          <w:tcPr>
            <w:tcW w:w="1692" w:type="dxa"/>
            <w:tcBorders>
              <w:top w:val="nil"/>
              <w:left w:val="single" w:sz="4" w:space="0" w:color="auto"/>
              <w:bottom w:val="nil"/>
              <w:right w:val="single" w:sz="4" w:space="0" w:color="auto"/>
            </w:tcBorders>
            <w:vAlign w:val="center"/>
          </w:tcPr>
          <w:p w14:paraId="2A1E1A73" w14:textId="2C92486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6,344,935,990</w:t>
            </w:r>
          </w:p>
        </w:tc>
        <w:tc>
          <w:tcPr>
            <w:tcW w:w="1470" w:type="dxa"/>
            <w:tcBorders>
              <w:top w:val="nil"/>
              <w:left w:val="single" w:sz="4" w:space="0" w:color="auto"/>
              <w:bottom w:val="nil"/>
              <w:right w:val="single" w:sz="4" w:space="0" w:color="auto"/>
            </w:tcBorders>
            <w:vAlign w:val="center"/>
          </w:tcPr>
          <w:p w14:paraId="5FE97F26" w14:textId="702CC83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5,528,277,990</w:t>
            </w:r>
          </w:p>
        </w:tc>
        <w:tc>
          <w:tcPr>
            <w:tcW w:w="854" w:type="dxa"/>
            <w:tcBorders>
              <w:top w:val="nil"/>
              <w:left w:val="single" w:sz="4" w:space="0" w:color="auto"/>
              <w:bottom w:val="nil"/>
              <w:right w:val="nil"/>
            </w:tcBorders>
            <w:vAlign w:val="center"/>
          </w:tcPr>
          <w:p w14:paraId="1BBFB8B0" w14:textId="713E3F70"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676.94</w:t>
            </w:r>
          </w:p>
        </w:tc>
      </w:tr>
      <w:tr w:rsidR="00C838E1" w:rsidRPr="009C0F13" w14:paraId="5142EFA3" w14:textId="77777777" w:rsidTr="001F71E1">
        <w:trPr>
          <w:cantSplit/>
          <w:trHeight w:val="443"/>
        </w:trPr>
        <w:tc>
          <w:tcPr>
            <w:tcW w:w="4217" w:type="dxa"/>
            <w:tcBorders>
              <w:top w:val="nil"/>
              <w:left w:val="nil"/>
              <w:bottom w:val="nil"/>
              <w:right w:val="single" w:sz="4" w:space="0" w:color="auto"/>
            </w:tcBorders>
            <w:vAlign w:val="center"/>
          </w:tcPr>
          <w:p w14:paraId="623AEAC6" w14:textId="77777777" w:rsidR="00C838E1" w:rsidRPr="003868B7" w:rsidRDefault="00C838E1" w:rsidP="00C838E1">
            <w:pPr>
              <w:snapToGrid w:val="0"/>
              <w:spacing w:line="240" w:lineRule="exact"/>
              <w:ind w:leftChars="200" w:left="480" w:rightChars="20" w:right="48" w:firstLineChars="0" w:firstLine="0"/>
              <w:jc w:val="distribute"/>
              <w:rPr>
                <w:spacing w:val="-10"/>
                <w:kern w:val="0"/>
                <w:sz w:val="22"/>
                <w:szCs w:val="20"/>
              </w:rPr>
            </w:pPr>
            <w:r w:rsidRPr="003868B7">
              <w:rPr>
                <w:rFonts w:hint="eastAsia"/>
                <w:spacing w:val="-10"/>
                <w:kern w:val="0"/>
                <w:sz w:val="22"/>
                <w:szCs w:val="20"/>
              </w:rPr>
              <w:t>增加基金、公積及填補短</w:t>
            </w:r>
            <w:proofErr w:type="gramStart"/>
            <w:r w:rsidRPr="003868B7">
              <w:rPr>
                <w:rFonts w:hint="eastAsia"/>
                <w:spacing w:val="-10"/>
                <w:kern w:val="0"/>
                <w:sz w:val="22"/>
                <w:szCs w:val="20"/>
              </w:rPr>
              <w:t>絀</w:t>
            </w:r>
            <w:proofErr w:type="gramEnd"/>
          </w:p>
        </w:tc>
        <w:tc>
          <w:tcPr>
            <w:tcW w:w="1692" w:type="dxa"/>
            <w:tcBorders>
              <w:top w:val="nil"/>
              <w:left w:val="single" w:sz="4" w:space="0" w:color="auto"/>
              <w:bottom w:val="nil"/>
              <w:right w:val="single" w:sz="4" w:space="0" w:color="auto"/>
            </w:tcBorders>
            <w:vAlign w:val="center"/>
          </w:tcPr>
          <w:p w14:paraId="094D87FF" w14:textId="3D6425F3"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392,779,000</w:t>
            </w:r>
          </w:p>
        </w:tc>
        <w:tc>
          <w:tcPr>
            <w:tcW w:w="1692" w:type="dxa"/>
            <w:tcBorders>
              <w:top w:val="nil"/>
              <w:left w:val="single" w:sz="4" w:space="0" w:color="auto"/>
              <w:bottom w:val="nil"/>
              <w:right w:val="single" w:sz="4" w:space="0" w:color="auto"/>
            </w:tcBorders>
            <w:vAlign w:val="center"/>
          </w:tcPr>
          <w:p w14:paraId="7E6701D9" w14:textId="07EA69A1"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392,790,727</w:t>
            </w:r>
          </w:p>
        </w:tc>
        <w:tc>
          <w:tcPr>
            <w:tcW w:w="1470" w:type="dxa"/>
            <w:tcBorders>
              <w:top w:val="nil"/>
              <w:left w:val="single" w:sz="4" w:space="0" w:color="auto"/>
              <w:bottom w:val="nil"/>
              <w:right w:val="single" w:sz="4" w:space="0" w:color="auto"/>
            </w:tcBorders>
            <w:vAlign w:val="center"/>
          </w:tcPr>
          <w:p w14:paraId="50BED539" w14:textId="0C47EF7A"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11,727</w:t>
            </w:r>
          </w:p>
        </w:tc>
        <w:tc>
          <w:tcPr>
            <w:tcW w:w="854" w:type="dxa"/>
            <w:tcBorders>
              <w:top w:val="nil"/>
              <w:left w:val="single" w:sz="4" w:space="0" w:color="auto"/>
              <w:bottom w:val="nil"/>
              <w:right w:val="nil"/>
            </w:tcBorders>
            <w:vAlign w:val="center"/>
          </w:tcPr>
          <w:p w14:paraId="4406BB0E" w14:textId="1DED0D2F"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0.00</w:t>
            </w:r>
          </w:p>
        </w:tc>
      </w:tr>
      <w:tr w:rsidR="00C838E1" w:rsidRPr="009C0F13" w14:paraId="2AE204A8" w14:textId="77777777" w:rsidTr="001F71E1">
        <w:trPr>
          <w:cantSplit/>
          <w:trHeight w:val="443"/>
        </w:trPr>
        <w:tc>
          <w:tcPr>
            <w:tcW w:w="4217" w:type="dxa"/>
            <w:tcBorders>
              <w:top w:val="nil"/>
              <w:left w:val="nil"/>
              <w:bottom w:val="nil"/>
              <w:right w:val="single" w:sz="4" w:space="0" w:color="auto"/>
            </w:tcBorders>
            <w:vAlign w:val="center"/>
          </w:tcPr>
          <w:p w14:paraId="0FF01B1B" w14:textId="77777777" w:rsidR="00C838E1" w:rsidRPr="003868B7" w:rsidRDefault="00C838E1" w:rsidP="00C838E1">
            <w:pPr>
              <w:snapToGrid w:val="0"/>
              <w:spacing w:line="240" w:lineRule="exact"/>
              <w:ind w:leftChars="200" w:left="480" w:rightChars="20" w:right="48" w:firstLineChars="0" w:firstLine="0"/>
              <w:jc w:val="distribute"/>
              <w:rPr>
                <w:spacing w:val="-10"/>
                <w:kern w:val="0"/>
                <w:sz w:val="22"/>
                <w:szCs w:val="20"/>
              </w:rPr>
            </w:pPr>
            <w:r w:rsidRPr="003868B7">
              <w:rPr>
                <w:rFonts w:hint="eastAsia"/>
                <w:spacing w:val="-10"/>
                <w:kern w:val="0"/>
                <w:sz w:val="22"/>
                <w:szCs w:val="20"/>
              </w:rPr>
              <w:t>減少短期債務、流動金融負債及其他負債</w:t>
            </w:r>
          </w:p>
        </w:tc>
        <w:tc>
          <w:tcPr>
            <w:tcW w:w="1692" w:type="dxa"/>
            <w:tcBorders>
              <w:top w:val="nil"/>
              <w:left w:val="single" w:sz="4" w:space="0" w:color="auto"/>
              <w:bottom w:val="nil"/>
              <w:right w:val="single" w:sz="4" w:space="0" w:color="auto"/>
            </w:tcBorders>
            <w:vAlign w:val="center"/>
          </w:tcPr>
          <w:p w14:paraId="094C9AF3" w14:textId="14CFA72C"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hint="eastAsia"/>
                <w:kern w:val="0"/>
                <w:sz w:val="18"/>
                <w:szCs w:val="18"/>
              </w:rPr>
              <w:t>- 817,571,000</w:t>
            </w:r>
          </w:p>
        </w:tc>
        <w:tc>
          <w:tcPr>
            <w:tcW w:w="1692" w:type="dxa"/>
            <w:tcBorders>
              <w:top w:val="nil"/>
              <w:left w:val="single" w:sz="4" w:space="0" w:color="auto"/>
              <w:bottom w:val="nil"/>
              <w:right w:val="single" w:sz="4" w:space="0" w:color="auto"/>
            </w:tcBorders>
            <w:vAlign w:val="center"/>
          </w:tcPr>
          <w:p w14:paraId="5AE12255" w14:textId="0EE803E7"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- 6,230,332,638</w:t>
            </w:r>
          </w:p>
        </w:tc>
        <w:tc>
          <w:tcPr>
            <w:tcW w:w="1470" w:type="dxa"/>
            <w:tcBorders>
              <w:top w:val="nil"/>
              <w:left w:val="single" w:sz="4" w:space="0" w:color="auto"/>
              <w:bottom w:val="nil"/>
              <w:right w:val="single" w:sz="4" w:space="0" w:color="auto"/>
            </w:tcBorders>
            <w:vAlign w:val="center"/>
          </w:tcPr>
          <w:p w14:paraId="09EF10B7" w14:textId="3BE4C5AD"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- 5,412,761,638</w:t>
            </w:r>
          </w:p>
        </w:tc>
        <w:tc>
          <w:tcPr>
            <w:tcW w:w="854" w:type="dxa"/>
            <w:tcBorders>
              <w:top w:val="nil"/>
              <w:left w:val="single" w:sz="4" w:space="0" w:color="auto"/>
              <w:bottom w:val="nil"/>
              <w:right w:val="nil"/>
            </w:tcBorders>
            <w:vAlign w:val="center"/>
          </w:tcPr>
          <w:p w14:paraId="3360FD4B" w14:textId="1F1E5EB8"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662.05</w:t>
            </w:r>
          </w:p>
        </w:tc>
      </w:tr>
      <w:tr w:rsidR="00C838E1" w:rsidRPr="009C0F13" w14:paraId="6356B3D0" w14:textId="77777777" w:rsidTr="001F71E1">
        <w:trPr>
          <w:cantSplit/>
          <w:trHeight w:val="443"/>
        </w:trPr>
        <w:tc>
          <w:tcPr>
            <w:tcW w:w="4217" w:type="dxa"/>
            <w:tcBorders>
              <w:top w:val="nil"/>
              <w:left w:val="nil"/>
              <w:bottom w:val="nil"/>
              <w:right w:val="single" w:sz="4" w:space="0" w:color="auto"/>
            </w:tcBorders>
            <w:vAlign w:val="center"/>
          </w:tcPr>
          <w:p w14:paraId="3BD975C7" w14:textId="77777777" w:rsidR="00C838E1" w:rsidRPr="003868B7" w:rsidRDefault="00C838E1" w:rsidP="00C838E1">
            <w:pPr>
              <w:snapToGrid w:val="0"/>
              <w:spacing w:line="240" w:lineRule="exact"/>
              <w:ind w:leftChars="100" w:left="240" w:rightChars="20" w:right="48" w:firstLineChars="0" w:firstLine="0"/>
              <w:jc w:val="distribute"/>
              <w:rPr>
                <w:b/>
                <w:kern w:val="0"/>
                <w:sz w:val="22"/>
                <w:szCs w:val="20"/>
              </w:rPr>
            </w:pPr>
            <w:r w:rsidRPr="003868B7">
              <w:rPr>
                <w:rFonts w:hint="eastAsia"/>
                <w:b/>
                <w:kern w:val="0"/>
                <w:sz w:val="22"/>
                <w:szCs w:val="20"/>
              </w:rPr>
              <w:t>籌資活動之淨現金流入（流出）</w:t>
            </w:r>
          </w:p>
        </w:tc>
        <w:tc>
          <w:tcPr>
            <w:tcW w:w="1692" w:type="dxa"/>
            <w:tcBorders>
              <w:top w:val="nil"/>
              <w:left w:val="single" w:sz="4" w:space="0" w:color="auto"/>
              <w:bottom w:val="nil"/>
              <w:right w:val="single" w:sz="4" w:space="0" w:color="auto"/>
            </w:tcBorders>
            <w:vAlign w:val="center"/>
          </w:tcPr>
          <w:p w14:paraId="2088177B" w14:textId="6F8495A6"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391,866,000</w:t>
            </w:r>
          </w:p>
        </w:tc>
        <w:tc>
          <w:tcPr>
            <w:tcW w:w="1692" w:type="dxa"/>
            <w:tcBorders>
              <w:top w:val="nil"/>
              <w:left w:val="single" w:sz="4" w:space="0" w:color="auto"/>
              <w:bottom w:val="nil"/>
              <w:right w:val="single" w:sz="4" w:space="0" w:color="auto"/>
            </w:tcBorders>
            <w:vAlign w:val="center"/>
          </w:tcPr>
          <w:p w14:paraId="1FF98867" w14:textId="3045CC1E"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507,394,079</w:t>
            </w:r>
          </w:p>
        </w:tc>
        <w:tc>
          <w:tcPr>
            <w:tcW w:w="1470" w:type="dxa"/>
            <w:tcBorders>
              <w:top w:val="nil"/>
              <w:left w:val="single" w:sz="4" w:space="0" w:color="auto"/>
              <w:bottom w:val="nil"/>
              <w:right w:val="single" w:sz="4" w:space="0" w:color="auto"/>
            </w:tcBorders>
            <w:vAlign w:val="center"/>
          </w:tcPr>
          <w:p w14:paraId="42F28C2B" w14:textId="233A8780"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115,528,079</w:t>
            </w:r>
          </w:p>
        </w:tc>
        <w:tc>
          <w:tcPr>
            <w:tcW w:w="854" w:type="dxa"/>
            <w:tcBorders>
              <w:top w:val="nil"/>
              <w:left w:val="single" w:sz="4" w:space="0" w:color="auto"/>
              <w:bottom w:val="nil"/>
              <w:right w:val="nil"/>
            </w:tcBorders>
            <w:vAlign w:val="center"/>
          </w:tcPr>
          <w:p w14:paraId="6DF822AA" w14:textId="4DD6B5ED"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29.48</w:t>
            </w:r>
          </w:p>
        </w:tc>
      </w:tr>
      <w:tr w:rsidR="00C838E1" w:rsidRPr="009C0F13" w14:paraId="615A1ED1" w14:textId="77777777" w:rsidTr="001F71E1">
        <w:trPr>
          <w:cantSplit/>
          <w:trHeight w:val="443"/>
        </w:trPr>
        <w:tc>
          <w:tcPr>
            <w:tcW w:w="4217" w:type="dxa"/>
            <w:tcBorders>
              <w:top w:val="nil"/>
              <w:left w:val="nil"/>
              <w:bottom w:val="nil"/>
              <w:right w:val="single" w:sz="4" w:space="0" w:color="auto"/>
            </w:tcBorders>
            <w:vAlign w:val="center"/>
          </w:tcPr>
          <w:p w14:paraId="103D2DAC" w14:textId="77777777" w:rsidR="00C838E1" w:rsidRPr="003868B7" w:rsidRDefault="00C838E1" w:rsidP="00C838E1">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現金及約當現金之淨增（淨減）</w:t>
            </w:r>
          </w:p>
        </w:tc>
        <w:tc>
          <w:tcPr>
            <w:tcW w:w="1692" w:type="dxa"/>
            <w:tcBorders>
              <w:top w:val="nil"/>
              <w:left w:val="single" w:sz="4" w:space="0" w:color="auto"/>
              <w:bottom w:val="nil"/>
              <w:right w:val="single" w:sz="4" w:space="0" w:color="auto"/>
            </w:tcBorders>
            <w:vAlign w:val="center"/>
          </w:tcPr>
          <w:p w14:paraId="160DE3AC" w14:textId="569055B4"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3,046,179,000</w:t>
            </w:r>
          </w:p>
        </w:tc>
        <w:tc>
          <w:tcPr>
            <w:tcW w:w="1692" w:type="dxa"/>
            <w:tcBorders>
              <w:top w:val="nil"/>
              <w:left w:val="single" w:sz="4" w:space="0" w:color="auto"/>
              <w:bottom w:val="nil"/>
              <w:right w:val="single" w:sz="4" w:space="0" w:color="auto"/>
            </w:tcBorders>
            <w:vAlign w:val="center"/>
          </w:tcPr>
          <w:p w14:paraId="2DE3FC33" w14:textId="54D037A3"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1,424,096,932</w:t>
            </w:r>
          </w:p>
        </w:tc>
        <w:tc>
          <w:tcPr>
            <w:tcW w:w="1470" w:type="dxa"/>
            <w:tcBorders>
              <w:top w:val="nil"/>
              <w:left w:val="single" w:sz="4" w:space="0" w:color="auto"/>
              <w:bottom w:val="nil"/>
              <w:right w:val="single" w:sz="4" w:space="0" w:color="auto"/>
            </w:tcBorders>
            <w:vAlign w:val="center"/>
          </w:tcPr>
          <w:p w14:paraId="1E4F0BA4" w14:textId="5A1FDA69"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- 1,622,082,068</w:t>
            </w:r>
          </w:p>
        </w:tc>
        <w:tc>
          <w:tcPr>
            <w:tcW w:w="854" w:type="dxa"/>
            <w:tcBorders>
              <w:top w:val="nil"/>
              <w:left w:val="single" w:sz="4" w:space="0" w:color="auto"/>
              <w:bottom w:val="nil"/>
              <w:right w:val="nil"/>
            </w:tcBorders>
            <w:vAlign w:val="center"/>
          </w:tcPr>
          <w:p w14:paraId="597E679F" w14:textId="21EB8619"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- 53.25</w:t>
            </w:r>
          </w:p>
        </w:tc>
      </w:tr>
      <w:tr w:rsidR="00C838E1" w:rsidRPr="009C0F13" w14:paraId="4958DC1B" w14:textId="77777777" w:rsidTr="001F71E1">
        <w:trPr>
          <w:cantSplit/>
          <w:trHeight w:val="443"/>
        </w:trPr>
        <w:tc>
          <w:tcPr>
            <w:tcW w:w="4217" w:type="dxa"/>
            <w:tcBorders>
              <w:top w:val="nil"/>
              <w:left w:val="nil"/>
              <w:bottom w:val="nil"/>
              <w:right w:val="single" w:sz="4" w:space="0" w:color="auto"/>
            </w:tcBorders>
            <w:vAlign w:val="center"/>
          </w:tcPr>
          <w:p w14:paraId="595D32E2" w14:textId="77777777" w:rsidR="00C838E1" w:rsidRPr="003868B7" w:rsidRDefault="00C838E1" w:rsidP="00C838E1">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期初現金及約當現金</w:t>
            </w:r>
          </w:p>
        </w:tc>
        <w:tc>
          <w:tcPr>
            <w:tcW w:w="1692" w:type="dxa"/>
            <w:tcBorders>
              <w:top w:val="nil"/>
              <w:left w:val="single" w:sz="4" w:space="0" w:color="auto"/>
              <w:bottom w:val="nil"/>
              <w:right w:val="single" w:sz="4" w:space="0" w:color="auto"/>
            </w:tcBorders>
            <w:vAlign w:val="center"/>
          </w:tcPr>
          <w:p w14:paraId="6775E4B6" w14:textId="608B4C7B"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5,125,606,000</w:t>
            </w:r>
          </w:p>
        </w:tc>
        <w:tc>
          <w:tcPr>
            <w:tcW w:w="1692" w:type="dxa"/>
            <w:tcBorders>
              <w:top w:val="nil"/>
              <w:left w:val="single" w:sz="4" w:space="0" w:color="auto"/>
              <w:bottom w:val="nil"/>
              <w:right w:val="single" w:sz="4" w:space="0" w:color="auto"/>
            </w:tcBorders>
            <w:vAlign w:val="center"/>
          </w:tcPr>
          <w:p w14:paraId="30D40770" w14:textId="732CF466"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7,932,264,724</w:t>
            </w:r>
          </w:p>
        </w:tc>
        <w:tc>
          <w:tcPr>
            <w:tcW w:w="1470" w:type="dxa"/>
            <w:tcBorders>
              <w:top w:val="nil"/>
              <w:left w:val="single" w:sz="4" w:space="0" w:color="auto"/>
              <w:bottom w:val="nil"/>
              <w:right w:val="single" w:sz="4" w:space="0" w:color="auto"/>
            </w:tcBorders>
            <w:vAlign w:val="center"/>
          </w:tcPr>
          <w:p w14:paraId="512E2E0D" w14:textId="51E7CB9E"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2,806,658,724</w:t>
            </w:r>
          </w:p>
        </w:tc>
        <w:tc>
          <w:tcPr>
            <w:tcW w:w="854" w:type="dxa"/>
            <w:tcBorders>
              <w:top w:val="nil"/>
              <w:left w:val="single" w:sz="4" w:space="0" w:color="auto"/>
              <w:bottom w:val="nil"/>
              <w:right w:val="nil"/>
            </w:tcBorders>
            <w:vAlign w:val="center"/>
          </w:tcPr>
          <w:p w14:paraId="73A984CF" w14:textId="4BA95CA5" w:rsidR="00C838E1" w:rsidRPr="009C0F13" w:rsidRDefault="00C838E1"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54.76</w:t>
            </w:r>
          </w:p>
        </w:tc>
      </w:tr>
      <w:tr w:rsidR="00F55C23" w:rsidRPr="009C0F13" w14:paraId="5AA54C4F" w14:textId="77777777" w:rsidTr="009A1C26">
        <w:trPr>
          <w:cantSplit/>
          <w:trHeight w:val="524"/>
        </w:trPr>
        <w:tc>
          <w:tcPr>
            <w:tcW w:w="4217" w:type="dxa"/>
            <w:tcBorders>
              <w:top w:val="nil"/>
              <w:left w:val="nil"/>
              <w:bottom w:val="single" w:sz="8" w:space="0" w:color="auto"/>
              <w:right w:val="single" w:sz="4" w:space="0" w:color="auto"/>
            </w:tcBorders>
            <w:vAlign w:val="center"/>
          </w:tcPr>
          <w:p w14:paraId="28B4DB85" w14:textId="16FB67FF" w:rsidR="00F55C23" w:rsidRPr="003868B7" w:rsidRDefault="00F55C23" w:rsidP="00C838E1">
            <w:pPr>
              <w:snapToGrid w:val="0"/>
              <w:spacing w:line="240" w:lineRule="exact"/>
              <w:ind w:rightChars="20" w:right="48" w:firstLineChars="0" w:firstLine="0"/>
              <w:jc w:val="distribute"/>
              <w:rPr>
                <w:b/>
                <w:kern w:val="0"/>
                <w:sz w:val="22"/>
                <w:szCs w:val="20"/>
              </w:rPr>
            </w:pPr>
            <w:r w:rsidRPr="003868B7">
              <w:rPr>
                <w:rFonts w:hint="eastAsia"/>
                <w:b/>
                <w:kern w:val="0"/>
                <w:sz w:val="22"/>
                <w:szCs w:val="20"/>
              </w:rPr>
              <w:t>期末現金及約當現金</w:t>
            </w:r>
          </w:p>
        </w:tc>
        <w:tc>
          <w:tcPr>
            <w:tcW w:w="1692" w:type="dxa"/>
            <w:tcBorders>
              <w:top w:val="nil"/>
              <w:left w:val="single" w:sz="4" w:space="0" w:color="auto"/>
              <w:bottom w:val="single" w:sz="8" w:space="0" w:color="auto"/>
              <w:right w:val="single" w:sz="4" w:space="0" w:color="auto"/>
            </w:tcBorders>
            <w:vAlign w:val="center"/>
          </w:tcPr>
          <w:p w14:paraId="3D564373" w14:textId="45D164C6" w:rsidR="00F55C23" w:rsidRPr="009C0F13" w:rsidRDefault="00F55C23"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hint="eastAsia"/>
                <w:b/>
                <w:kern w:val="0"/>
                <w:sz w:val="18"/>
                <w:szCs w:val="18"/>
              </w:rPr>
              <w:t>8,171,785,000</w:t>
            </w:r>
          </w:p>
        </w:tc>
        <w:tc>
          <w:tcPr>
            <w:tcW w:w="1692" w:type="dxa"/>
            <w:tcBorders>
              <w:top w:val="nil"/>
              <w:left w:val="single" w:sz="4" w:space="0" w:color="auto"/>
              <w:bottom w:val="single" w:sz="8" w:space="0" w:color="auto"/>
              <w:right w:val="single" w:sz="4" w:space="0" w:color="auto"/>
            </w:tcBorders>
            <w:vAlign w:val="center"/>
          </w:tcPr>
          <w:p w14:paraId="31666D38" w14:textId="0D13D02E" w:rsidR="00F55C23" w:rsidRPr="009C0F13" w:rsidRDefault="00F55C23"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9,356,361,656</w:t>
            </w:r>
          </w:p>
        </w:tc>
        <w:tc>
          <w:tcPr>
            <w:tcW w:w="1470" w:type="dxa"/>
            <w:tcBorders>
              <w:top w:val="nil"/>
              <w:left w:val="single" w:sz="4" w:space="0" w:color="auto"/>
              <w:bottom w:val="single" w:sz="8" w:space="0" w:color="auto"/>
              <w:right w:val="single" w:sz="4" w:space="0" w:color="auto"/>
            </w:tcBorders>
            <w:vAlign w:val="center"/>
          </w:tcPr>
          <w:p w14:paraId="4178BA09" w14:textId="4C263CCB" w:rsidR="00F55C23" w:rsidRPr="009C0F13" w:rsidRDefault="00F55C23"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1,184,576,656</w:t>
            </w:r>
          </w:p>
        </w:tc>
        <w:tc>
          <w:tcPr>
            <w:tcW w:w="854" w:type="dxa"/>
            <w:tcBorders>
              <w:top w:val="nil"/>
              <w:left w:val="single" w:sz="4" w:space="0" w:color="auto"/>
              <w:bottom w:val="single" w:sz="8" w:space="0" w:color="auto"/>
              <w:right w:val="nil"/>
            </w:tcBorders>
            <w:vAlign w:val="center"/>
          </w:tcPr>
          <w:p w14:paraId="4F85CA0E" w14:textId="22E4BAAB" w:rsidR="00F55C23" w:rsidRPr="009C0F13" w:rsidRDefault="00F55C23" w:rsidP="00C838E1">
            <w:pPr>
              <w:autoSpaceDE w:val="0"/>
              <w:autoSpaceDN w:val="0"/>
              <w:adjustRightInd w:val="0"/>
              <w:spacing w:line="240" w:lineRule="exact"/>
              <w:ind w:right="28"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14.50</w:t>
            </w:r>
          </w:p>
        </w:tc>
      </w:tr>
    </w:tbl>
    <w:p w14:paraId="6E03FDA8" w14:textId="77777777" w:rsidR="0048157E" w:rsidRPr="009C0F13" w:rsidRDefault="0048157E" w:rsidP="001F71E1">
      <w:pPr>
        <w:pStyle w:val="3T0301110P"/>
        <w:spacing w:line="0" w:lineRule="atLeast"/>
        <w:ind w:left="360" w:right="48" w:hanging="360"/>
        <w:rPr>
          <w:color w:val="auto"/>
          <w:sz w:val="18"/>
        </w:rPr>
      </w:pPr>
      <w:proofErr w:type="gramStart"/>
      <w:r w:rsidRPr="009C0F13">
        <w:rPr>
          <w:rFonts w:hint="eastAsia"/>
          <w:color w:val="auto"/>
          <w:sz w:val="18"/>
        </w:rPr>
        <w:t>註</w:t>
      </w:r>
      <w:proofErr w:type="gramEnd"/>
      <w:r w:rsidRPr="009C0F13">
        <w:rPr>
          <w:rFonts w:hint="eastAsia"/>
          <w:color w:val="auto"/>
          <w:sz w:val="18"/>
        </w:rPr>
        <w:t>：1.本表係</w:t>
      </w:r>
      <w:proofErr w:type="gramStart"/>
      <w:r w:rsidRPr="009C0F13">
        <w:rPr>
          <w:rFonts w:hint="eastAsia"/>
          <w:color w:val="auto"/>
          <w:sz w:val="18"/>
        </w:rPr>
        <w:t>採</w:t>
      </w:r>
      <w:proofErr w:type="gramEnd"/>
      <w:r w:rsidRPr="009C0F13">
        <w:rPr>
          <w:rFonts w:hint="eastAsia"/>
          <w:color w:val="auto"/>
          <w:sz w:val="18"/>
        </w:rPr>
        <w:t>現金及約當現金基礎，包括現金及自投資日起3個月內到期或清償之債權證券。</w:t>
      </w:r>
    </w:p>
    <w:p w14:paraId="2A271111" w14:textId="180CBE47" w:rsidR="0048157E" w:rsidRPr="009C0F13" w:rsidRDefault="0048157E" w:rsidP="00565DD9">
      <w:pPr>
        <w:pStyle w:val="3T0301110P"/>
        <w:spacing w:line="0" w:lineRule="atLeast"/>
        <w:ind w:leftChars="154" w:left="552" w:right="45" w:hangingChars="101" w:hanging="182"/>
        <w:rPr>
          <w:color w:val="auto"/>
          <w:sz w:val="18"/>
        </w:rPr>
      </w:pPr>
      <w:r w:rsidRPr="009C0F13">
        <w:rPr>
          <w:rFonts w:hint="eastAsia"/>
          <w:color w:val="auto"/>
          <w:sz w:val="18"/>
        </w:rPr>
        <w:t>2.本表「調整項目」欄所列，包括提存呆帳、</w:t>
      </w:r>
      <w:proofErr w:type="gramStart"/>
      <w:r w:rsidRPr="009C0F13">
        <w:rPr>
          <w:rFonts w:hint="eastAsia"/>
          <w:color w:val="auto"/>
          <w:sz w:val="18"/>
        </w:rPr>
        <w:t>醫療折</w:t>
      </w:r>
      <w:proofErr w:type="gramEnd"/>
      <w:r w:rsidRPr="009C0F13">
        <w:rPr>
          <w:rFonts w:hint="eastAsia"/>
          <w:color w:val="auto"/>
          <w:sz w:val="18"/>
        </w:rPr>
        <w:t>讓及評價短</w:t>
      </w:r>
      <w:proofErr w:type="gramStart"/>
      <w:r w:rsidRPr="009C0F13">
        <w:rPr>
          <w:rFonts w:hint="eastAsia"/>
          <w:color w:val="auto"/>
          <w:sz w:val="18"/>
        </w:rPr>
        <w:t>絀</w:t>
      </w:r>
      <w:proofErr w:type="gramEnd"/>
      <w:r w:rsidRPr="009C0F13">
        <w:rPr>
          <w:rFonts w:hint="eastAsia"/>
          <w:color w:val="auto"/>
          <w:sz w:val="18"/>
        </w:rPr>
        <w:t>、提存各項準備、折舊、減損及折耗、攤銷、兌換短</w:t>
      </w:r>
      <w:proofErr w:type="gramStart"/>
      <w:r w:rsidRPr="009C0F13">
        <w:rPr>
          <w:rFonts w:hint="eastAsia"/>
          <w:color w:val="auto"/>
          <w:sz w:val="18"/>
        </w:rPr>
        <w:t>絀</w:t>
      </w:r>
      <w:proofErr w:type="gramEnd"/>
      <w:r w:rsidRPr="009C0F13">
        <w:rPr>
          <w:rFonts w:hint="eastAsia"/>
          <w:color w:val="auto"/>
          <w:sz w:val="18"/>
        </w:rPr>
        <w:t>（賸餘）、處理資產短</w:t>
      </w:r>
      <w:proofErr w:type="gramStart"/>
      <w:r w:rsidRPr="009C0F13">
        <w:rPr>
          <w:rFonts w:hint="eastAsia"/>
          <w:color w:val="auto"/>
          <w:sz w:val="18"/>
        </w:rPr>
        <w:t>絀</w:t>
      </w:r>
      <w:proofErr w:type="gramEnd"/>
      <w:r w:rsidRPr="009C0F13">
        <w:rPr>
          <w:rFonts w:hint="eastAsia"/>
          <w:color w:val="auto"/>
          <w:sz w:val="18"/>
        </w:rPr>
        <w:t>（賸餘）、債務整理短</w:t>
      </w:r>
      <w:proofErr w:type="gramStart"/>
      <w:r w:rsidRPr="009C0F13">
        <w:rPr>
          <w:rFonts w:hint="eastAsia"/>
          <w:color w:val="auto"/>
          <w:sz w:val="18"/>
        </w:rPr>
        <w:t>絀</w:t>
      </w:r>
      <w:proofErr w:type="gramEnd"/>
      <w:r w:rsidRPr="009C0F13">
        <w:rPr>
          <w:rFonts w:hint="eastAsia"/>
          <w:color w:val="auto"/>
          <w:sz w:val="18"/>
        </w:rPr>
        <w:t>（賸餘）、其他、</w:t>
      </w:r>
      <w:proofErr w:type="gramStart"/>
      <w:r w:rsidRPr="009C0F13">
        <w:rPr>
          <w:rFonts w:hint="eastAsia"/>
          <w:color w:val="auto"/>
          <w:sz w:val="18"/>
        </w:rPr>
        <w:t>流動資產淨減</w:t>
      </w:r>
      <w:proofErr w:type="gramEnd"/>
      <w:r w:rsidRPr="009C0F13">
        <w:rPr>
          <w:rFonts w:hint="eastAsia"/>
          <w:color w:val="auto"/>
          <w:sz w:val="18"/>
        </w:rPr>
        <w:t>（淨增）及流動負債淨增（淨減）。</w:t>
      </w:r>
    </w:p>
    <w:p w14:paraId="37C6768B" w14:textId="77777777" w:rsidR="0048157E" w:rsidRPr="003868B7" w:rsidRDefault="0048157E" w:rsidP="0048157E">
      <w:pPr>
        <w:pStyle w:val="3T010116P"/>
        <w:ind w:left="198" w:hanging="198"/>
        <w:rPr>
          <w:color w:val="auto"/>
          <w:spacing w:val="0"/>
        </w:rPr>
      </w:pPr>
      <w:r w:rsidRPr="003868B7">
        <w:rPr>
          <w:rFonts w:hint="eastAsia"/>
          <w:color w:val="auto"/>
          <w:spacing w:val="0"/>
        </w:rPr>
        <w:lastRenderedPageBreak/>
        <w:t xml:space="preserve">　國立臺灣大學附設醫院作業基金餘</w:t>
      </w:r>
      <w:proofErr w:type="gramStart"/>
      <w:r w:rsidRPr="003868B7">
        <w:rPr>
          <w:rFonts w:hint="eastAsia"/>
          <w:color w:val="auto"/>
          <w:spacing w:val="0"/>
        </w:rPr>
        <w:t>絀</w:t>
      </w:r>
      <w:proofErr w:type="gramEnd"/>
      <w:r w:rsidRPr="003868B7">
        <w:rPr>
          <w:rFonts w:hint="eastAsia"/>
          <w:color w:val="auto"/>
          <w:spacing w:val="0"/>
        </w:rPr>
        <w:t xml:space="preserve">審定後平衡表　</w:t>
      </w:r>
    </w:p>
    <w:p w14:paraId="53BE8345" w14:textId="30296FAE" w:rsidR="0048157E" w:rsidRPr="003868B7" w:rsidRDefault="0048157E" w:rsidP="009E2FE0">
      <w:pPr>
        <w:pStyle w:val="3T0202"/>
        <w:spacing w:beforeLines="0" w:before="0" w:afterLines="0" w:after="0"/>
        <w:rPr>
          <w:color w:val="auto"/>
        </w:rPr>
      </w:pPr>
      <w:r w:rsidRPr="003868B7">
        <w:rPr>
          <w:rFonts w:hint="eastAsia"/>
          <w:color w:val="auto"/>
        </w:rPr>
        <w:t>中華民國10</w:t>
      </w:r>
      <w:r w:rsidR="00C838E1" w:rsidRPr="003868B7">
        <w:rPr>
          <w:color w:val="auto"/>
        </w:rPr>
        <w:t>9</w:t>
      </w:r>
      <w:r w:rsidRPr="003868B7">
        <w:rPr>
          <w:rFonts w:hint="eastAsia"/>
          <w:color w:val="auto"/>
        </w:rPr>
        <w:t>年12月31日</w:t>
      </w:r>
      <w:r w:rsidRPr="003868B7">
        <w:rPr>
          <w:rFonts w:hint="eastAsia"/>
          <w:color w:val="auto"/>
        </w:rPr>
        <w:tab/>
      </w:r>
      <w:r w:rsidRPr="003868B7">
        <w:rPr>
          <w:rFonts w:hint="eastAsia"/>
          <w:color w:val="auto"/>
          <w:spacing w:val="-20"/>
        </w:rPr>
        <w:t>單位：新臺幣元</w:t>
      </w:r>
    </w:p>
    <w:tbl>
      <w:tblPr>
        <w:tblW w:w="996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5"/>
        <w:gridCol w:w="1711"/>
        <w:gridCol w:w="570"/>
        <w:gridCol w:w="1711"/>
        <w:gridCol w:w="570"/>
        <w:gridCol w:w="1540"/>
        <w:gridCol w:w="570"/>
      </w:tblGrid>
      <w:tr w:rsidR="0048157E" w:rsidRPr="003868B7" w14:paraId="53F16917" w14:textId="77777777" w:rsidTr="009E2FE0">
        <w:trPr>
          <w:cantSplit/>
          <w:trHeight w:hRule="exact" w:val="380"/>
        </w:trPr>
        <w:tc>
          <w:tcPr>
            <w:tcW w:w="3295" w:type="dxa"/>
            <w:vMerge w:val="restart"/>
            <w:tcBorders>
              <w:top w:val="single" w:sz="8" w:space="0" w:color="auto"/>
              <w:left w:val="nil"/>
              <w:bottom w:val="nil"/>
            </w:tcBorders>
            <w:vAlign w:val="center"/>
          </w:tcPr>
          <w:p w14:paraId="4EBEC090" w14:textId="77777777" w:rsidR="0048157E" w:rsidRPr="003868B7" w:rsidRDefault="0048157E" w:rsidP="00427529">
            <w:pPr>
              <w:snapToGrid w:val="0"/>
              <w:ind w:leftChars="20" w:left="48" w:rightChars="20" w:right="48" w:firstLineChars="0" w:firstLine="0"/>
              <w:jc w:val="distribute"/>
            </w:pPr>
            <w:r w:rsidRPr="003868B7">
              <w:rPr>
                <w:rFonts w:hint="eastAsia"/>
              </w:rPr>
              <w:t>科目</w:t>
            </w:r>
          </w:p>
        </w:tc>
        <w:tc>
          <w:tcPr>
            <w:tcW w:w="2281" w:type="dxa"/>
            <w:gridSpan w:val="2"/>
            <w:tcBorders>
              <w:top w:val="single" w:sz="8" w:space="0" w:color="auto"/>
              <w:bottom w:val="nil"/>
            </w:tcBorders>
            <w:vAlign w:val="center"/>
          </w:tcPr>
          <w:p w14:paraId="06EE2DA1" w14:textId="73FC5102" w:rsidR="0048157E" w:rsidRPr="003868B7" w:rsidRDefault="0048157E" w:rsidP="00427529">
            <w:pPr>
              <w:snapToGrid w:val="0"/>
              <w:ind w:firstLineChars="0" w:firstLine="0"/>
              <w:jc w:val="center"/>
              <w:rPr>
                <w:spacing w:val="20"/>
              </w:rPr>
            </w:pPr>
            <w:r w:rsidRPr="003868B7">
              <w:rPr>
                <w:rFonts w:hint="eastAsia"/>
                <w:spacing w:val="20"/>
              </w:rPr>
              <w:t>10</w:t>
            </w:r>
            <w:r w:rsidR="00C838E1" w:rsidRPr="003868B7">
              <w:rPr>
                <w:spacing w:val="20"/>
              </w:rPr>
              <w:t>9</w:t>
            </w:r>
            <w:r w:rsidRPr="003868B7">
              <w:rPr>
                <w:rFonts w:hint="eastAsia"/>
                <w:spacing w:val="20"/>
              </w:rPr>
              <w:t>年12月31日</w:t>
            </w:r>
          </w:p>
        </w:tc>
        <w:tc>
          <w:tcPr>
            <w:tcW w:w="2281" w:type="dxa"/>
            <w:gridSpan w:val="2"/>
            <w:tcBorders>
              <w:top w:val="single" w:sz="8" w:space="0" w:color="auto"/>
              <w:bottom w:val="nil"/>
            </w:tcBorders>
            <w:vAlign w:val="center"/>
          </w:tcPr>
          <w:p w14:paraId="7A5940BE" w14:textId="307D8DE7" w:rsidR="0048157E" w:rsidRPr="003868B7" w:rsidRDefault="0048157E" w:rsidP="00427529">
            <w:pPr>
              <w:snapToGrid w:val="0"/>
              <w:ind w:firstLineChars="0" w:firstLine="0"/>
              <w:jc w:val="center"/>
              <w:rPr>
                <w:spacing w:val="20"/>
              </w:rPr>
            </w:pPr>
            <w:r w:rsidRPr="003868B7">
              <w:rPr>
                <w:rFonts w:hint="eastAsia"/>
                <w:spacing w:val="20"/>
              </w:rPr>
              <w:t>10</w:t>
            </w:r>
            <w:r w:rsidR="00C838E1" w:rsidRPr="003868B7">
              <w:rPr>
                <w:spacing w:val="20"/>
              </w:rPr>
              <w:t>8</w:t>
            </w:r>
            <w:r w:rsidRPr="003868B7">
              <w:rPr>
                <w:rFonts w:hint="eastAsia"/>
                <w:spacing w:val="20"/>
              </w:rPr>
              <w:t>年12月31日</w:t>
            </w:r>
          </w:p>
        </w:tc>
        <w:tc>
          <w:tcPr>
            <w:tcW w:w="2110" w:type="dxa"/>
            <w:gridSpan w:val="2"/>
            <w:tcBorders>
              <w:top w:val="single" w:sz="8" w:space="0" w:color="auto"/>
              <w:bottom w:val="nil"/>
              <w:right w:val="nil"/>
            </w:tcBorders>
            <w:vAlign w:val="center"/>
          </w:tcPr>
          <w:p w14:paraId="4D15AF43" w14:textId="77777777" w:rsidR="0048157E" w:rsidRPr="003868B7" w:rsidRDefault="0048157E" w:rsidP="00427529">
            <w:pPr>
              <w:snapToGrid w:val="0"/>
              <w:ind w:leftChars="20" w:left="48" w:rightChars="20" w:right="48" w:firstLineChars="0" w:firstLine="0"/>
              <w:jc w:val="distribute"/>
            </w:pPr>
            <w:r w:rsidRPr="003868B7">
              <w:rPr>
                <w:rFonts w:hint="eastAsia"/>
              </w:rPr>
              <w:t>比較增減</w:t>
            </w:r>
          </w:p>
        </w:tc>
      </w:tr>
      <w:tr w:rsidR="0048157E" w:rsidRPr="003868B7" w14:paraId="5AA10944" w14:textId="77777777" w:rsidTr="009A1C26">
        <w:trPr>
          <w:cantSplit/>
          <w:trHeight w:val="502"/>
        </w:trPr>
        <w:tc>
          <w:tcPr>
            <w:tcW w:w="3295" w:type="dxa"/>
            <w:vMerge/>
            <w:tcBorders>
              <w:top w:val="nil"/>
              <w:left w:val="nil"/>
              <w:bottom w:val="single" w:sz="8" w:space="0" w:color="auto"/>
            </w:tcBorders>
            <w:vAlign w:val="center"/>
          </w:tcPr>
          <w:p w14:paraId="6F5989B2" w14:textId="77777777" w:rsidR="0048157E" w:rsidRPr="003868B7" w:rsidRDefault="0048157E" w:rsidP="00427529">
            <w:pPr>
              <w:snapToGrid w:val="0"/>
              <w:ind w:leftChars="20" w:left="48" w:rightChars="20" w:right="48" w:firstLineChars="0" w:firstLine="0"/>
              <w:jc w:val="distribute"/>
            </w:pPr>
          </w:p>
        </w:tc>
        <w:tc>
          <w:tcPr>
            <w:tcW w:w="1711" w:type="dxa"/>
            <w:tcBorders>
              <w:bottom w:val="single" w:sz="8" w:space="0" w:color="auto"/>
            </w:tcBorders>
            <w:vAlign w:val="center"/>
          </w:tcPr>
          <w:p w14:paraId="5904528C" w14:textId="77777777" w:rsidR="0048157E" w:rsidRPr="003868B7" w:rsidRDefault="0048157E" w:rsidP="00427529">
            <w:pPr>
              <w:snapToGrid w:val="0"/>
              <w:ind w:leftChars="20" w:left="48" w:rightChars="20" w:right="48" w:firstLineChars="0" w:firstLine="0"/>
              <w:jc w:val="distribute"/>
            </w:pPr>
            <w:r w:rsidRPr="003868B7">
              <w:rPr>
                <w:rFonts w:hint="eastAsia"/>
              </w:rPr>
              <w:t>金額</w:t>
            </w:r>
          </w:p>
        </w:tc>
        <w:tc>
          <w:tcPr>
            <w:tcW w:w="570" w:type="dxa"/>
            <w:tcBorders>
              <w:bottom w:val="single" w:sz="8" w:space="0" w:color="auto"/>
            </w:tcBorders>
            <w:vAlign w:val="center"/>
          </w:tcPr>
          <w:p w14:paraId="15DF9975" w14:textId="77777777" w:rsidR="0048157E" w:rsidRPr="003868B7" w:rsidRDefault="0048157E" w:rsidP="00427529">
            <w:pPr>
              <w:snapToGrid w:val="0"/>
              <w:ind w:leftChars="20" w:left="48" w:rightChars="20" w:right="48" w:firstLineChars="0" w:firstLine="0"/>
              <w:jc w:val="distribute"/>
            </w:pPr>
            <w:r w:rsidRPr="003868B7">
              <w:rPr>
                <w:rFonts w:hint="eastAsia"/>
              </w:rPr>
              <w:t>％</w:t>
            </w:r>
          </w:p>
        </w:tc>
        <w:tc>
          <w:tcPr>
            <w:tcW w:w="1711" w:type="dxa"/>
            <w:tcBorders>
              <w:bottom w:val="single" w:sz="8" w:space="0" w:color="auto"/>
            </w:tcBorders>
            <w:vAlign w:val="center"/>
          </w:tcPr>
          <w:p w14:paraId="3E0ED3C1" w14:textId="77777777" w:rsidR="0048157E" w:rsidRPr="003868B7" w:rsidRDefault="0048157E" w:rsidP="00427529">
            <w:pPr>
              <w:snapToGrid w:val="0"/>
              <w:ind w:leftChars="20" w:left="48" w:rightChars="20" w:right="48" w:firstLineChars="0" w:firstLine="0"/>
              <w:jc w:val="distribute"/>
            </w:pPr>
            <w:r w:rsidRPr="003868B7">
              <w:rPr>
                <w:rFonts w:hint="eastAsia"/>
              </w:rPr>
              <w:t>金額</w:t>
            </w:r>
          </w:p>
        </w:tc>
        <w:tc>
          <w:tcPr>
            <w:tcW w:w="570" w:type="dxa"/>
            <w:tcBorders>
              <w:bottom w:val="single" w:sz="8" w:space="0" w:color="auto"/>
            </w:tcBorders>
            <w:vAlign w:val="center"/>
          </w:tcPr>
          <w:p w14:paraId="59DE5A12" w14:textId="77777777" w:rsidR="0048157E" w:rsidRPr="003868B7" w:rsidRDefault="0048157E" w:rsidP="00427529">
            <w:pPr>
              <w:snapToGrid w:val="0"/>
              <w:ind w:leftChars="20" w:left="48" w:rightChars="20" w:right="48" w:firstLineChars="0" w:firstLine="0"/>
              <w:jc w:val="distribute"/>
            </w:pPr>
            <w:r w:rsidRPr="003868B7">
              <w:rPr>
                <w:rFonts w:hint="eastAsia"/>
              </w:rPr>
              <w:t>％</w:t>
            </w:r>
          </w:p>
        </w:tc>
        <w:tc>
          <w:tcPr>
            <w:tcW w:w="1540" w:type="dxa"/>
            <w:tcBorders>
              <w:bottom w:val="single" w:sz="8" w:space="0" w:color="auto"/>
            </w:tcBorders>
            <w:vAlign w:val="center"/>
          </w:tcPr>
          <w:p w14:paraId="42323EE7" w14:textId="77777777" w:rsidR="0048157E" w:rsidRPr="003868B7" w:rsidRDefault="0048157E" w:rsidP="00427529">
            <w:pPr>
              <w:snapToGrid w:val="0"/>
              <w:ind w:leftChars="20" w:left="48" w:rightChars="20" w:right="48" w:firstLineChars="0" w:firstLine="0"/>
              <w:jc w:val="distribute"/>
            </w:pPr>
            <w:r w:rsidRPr="003868B7">
              <w:rPr>
                <w:rFonts w:hint="eastAsia"/>
              </w:rPr>
              <w:t>金額</w:t>
            </w:r>
          </w:p>
        </w:tc>
        <w:tc>
          <w:tcPr>
            <w:tcW w:w="570" w:type="dxa"/>
            <w:tcBorders>
              <w:bottom w:val="single" w:sz="8" w:space="0" w:color="auto"/>
              <w:right w:val="nil"/>
            </w:tcBorders>
            <w:vAlign w:val="center"/>
          </w:tcPr>
          <w:p w14:paraId="1CA40002" w14:textId="77777777" w:rsidR="0048157E" w:rsidRPr="003868B7" w:rsidRDefault="0048157E" w:rsidP="00427529">
            <w:pPr>
              <w:snapToGrid w:val="0"/>
              <w:ind w:leftChars="20" w:left="48" w:rightChars="20" w:right="48" w:firstLineChars="0" w:firstLine="0"/>
              <w:jc w:val="distribute"/>
            </w:pPr>
            <w:r w:rsidRPr="003868B7">
              <w:rPr>
                <w:rFonts w:hint="eastAsia"/>
              </w:rPr>
              <w:t>％</w:t>
            </w:r>
          </w:p>
        </w:tc>
      </w:tr>
      <w:tr w:rsidR="00FA7CDC" w:rsidRPr="003868B7" w14:paraId="3840E87A" w14:textId="77777777" w:rsidTr="009A1C26">
        <w:trPr>
          <w:cantSplit/>
          <w:trHeight w:val="465"/>
        </w:trPr>
        <w:tc>
          <w:tcPr>
            <w:tcW w:w="3295" w:type="dxa"/>
            <w:tcBorders>
              <w:top w:val="single" w:sz="8" w:space="0" w:color="auto"/>
              <w:left w:val="nil"/>
              <w:bottom w:val="nil"/>
              <w:right w:val="single" w:sz="4" w:space="0" w:color="auto"/>
            </w:tcBorders>
            <w:vAlign w:val="center"/>
          </w:tcPr>
          <w:p w14:paraId="6EED6CE9" w14:textId="77777777" w:rsidR="00FA7CDC" w:rsidRPr="003868B7" w:rsidRDefault="00FA7CDC" w:rsidP="00FA7CDC">
            <w:pPr>
              <w:snapToGrid w:val="0"/>
              <w:spacing w:line="240" w:lineRule="exact"/>
              <w:ind w:rightChars="20" w:right="48" w:firstLineChars="0" w:firstLine="0"/>
              <w:jc w:val="distribute"/>
              <w:rPr>
                <w:b/>
                <w:kern w:val="0"/>
                <w:szCs w:val="20"/>
              </w:rPr>
            </w:pPr>
            <w:r w:rsidRPr="003868B7">
              <w:rPr>
                <w:rFonts w:hint="eastAsia"/>
                <w:b/>
                <w:kern w:val="0"/>
                <w:szCs w:val="20"/>
              </w:rPr>
              <w:t>資產</w:t>
            </w:r>
          </w:p>
        </w:tc>
        <w:tc>
          <w:tcPr>
            <w:tcW w:w="1711" w:type="dxa"/>
            <w:tcBorders>
              <w:top w:val="single" w:sz="8" w:space="0" w:color="auto"/>
              <w:left w:val="single" w:sz="4" w:space="0" w:color="auto"/>
              <w:bottom w:val="nil"/>
              <w:right w:val="single" w:sz="4" w:space="0" w:color="auto"/>
            </w:tcBorders>
            <w:vAlign w:val="center"/>
          </w:tcPr>
          <w:p w14:paraId="25782679" w14:textId="1DCEF417"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74,890,739,360</w:t>
            </w:r>
          </w:p>
        </w:tc>
        <w:tc>
          <w:tcPr>
            <w:tcW w:w="570" w:type="dxa"/>
            <w:tcBorders>
              <w:top w:val="single" w:sz="8" w:space="0" w:color="auto"/>
              <w:left w:val="single" w:sz="4" w:space="0" w:color="auto"/>
              <w:bottom w:val="nil"/>
              <w:right w:val="single" w:sz="4" w:space="0" w:color="auto"/>
            </w:tcBorders>
            <w:vAlign w:val="center"/>
          </w:tcPr>
          <w:p w14:paraId="0D68C54E" w14:textId="13B69BB8"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100.00</w:t>
            </w:r>
          </w:p>
        </w:tc>
        <w:tc>
          <w:tcPr>
            <w:tcW w:w="1711" w:type="dxa"/>
            <w:tcBorders>
              <w:top w:val="single" w:sz="8" w:space="0" w:color="auto"/>
              <w:left w:val="single" w:sz="4" w:space="0" w:color="auto"/>
              <w:bottom w:val="nil"/>
              <w:right w:val="single" w:sz="4" w:space="0" w:color="auto"/>
            </w:tcBorders>
            <w:vAlign w:val="center"/>
          </w:tcPr>
          <w:p w14:paraId="0765F08B" w14:textId="6157EEB2"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71,907,149,675</w:t>
            </w:r>
          </w:p>
        </w:tc>
        <w:tc>
          <w:tcPr>
            <w:tcW w:w="570" w:type="dxa"/>
            <w:tcBorders>
              <w:top w:val="single" w:sz="8" w:space="0" w:color="auto"/>
              <w:left w:val="single" w:sz="4" w:space="0" w:color="auto"/>
              <w:bottom w:val="nil"/>
              <w:right w:val="single" w:sz="4" w:space="0" w:color="auto"/>
            </w:tcBorders>
            <w:vAlign w:val="center"/>
          </w:tcPr>
          <w:p w14:paraId="6CC9C89A" w14:textId="41E6099D"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100.00</w:t>
            </w:r>
          </w:p>
        </w:tc>
        <w:tc>
          <w:tcPr>
            <w:tcW w:w="1540" w:type="dxa"/>
            <w:tcBorders>
              <w:top w:val="single" w:sz="8" w:space="0" w:color="auto"/>
              <w:left w:val="single" w:sz="4" w:space="0" w:color="auto"/>
              <w:bottom w:val="nil"/>
              <w:right w:val="single" w:sz="4" w:space="0" w:color="auto"/>
            </w:tcBorders>
            <w:vAlign w:val="center"/>
          </w:tcPr>
          <w:p w14:paraId="1421C06C" w14:textId="2477901D" w:rsidR="00FA7CDC" w:rsidRPr="009C0F13" w:rsidRDefault="00FA7CDC" w:rsidP="00FA7CDC">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b/>
                <w:noProof/>
                <w:sz w:val="18"/>
                <w:szCs w:val="18"/>
              </w:rPr>
              <w:t>2,983,589,685</w:t>
            </w:r>
          </w:p>
        </w:tc>
        <w:tc>
          <w:tcPr>
            <w:tcW w:w="570" w:type="dxa"/>
            <w:tcBorders>
              <w:top w:val="single" w:sz="8" w:space="0" w:color="auto"/>
              <w:left w:val="single" w:sz="4" w:space="0" w:color="auto"/>
              <w:bottom w:val="nil"/>
              <w:right w:val="nil"/>
            </w:tcBorders>
            <w:vAlign w:val="center"/>
          </w:tcPr>
          <w:p w14:paraId="6DDFA81A" w14:textId="50EE7CF9" w:rsidR="00FA7CDC" w:rsidRPr="009C0F13" w:rsidRDefault="00FA7CDC" w:rsidP="00FA7CDC">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4.15</w:t>
            </w:r>
          </w:p>
        </w:tc>
      </w:tr>
      <w:tr w:rsidR="00FA7CDC" w:rsidRPr="003868B7" w14:paraId="58A22BEA" w14:textId="77777777" w:rsidTr="009A1C26">
        <w:trPr>
          <w:cantSplit/>
          <w:trHeight w:val="465"/>
        </w:trPr>
        <w:tc>
          <w:tcPr>
            <w:tcW w:w="3295" w:type="dxa"/>
            <w:tcBorders>
              <w:top w:val="nil"/>
              <w:left w:val="nil"/>
              <w:bottom w:val="nil"/>
              <w:right w:val="single" w:sz="4" w:space="0" w:color="auto"/>
            </w:tcBorders>
            <w:vAlign w:val="center"/>
          </w:tcPr>
          <w:p w14:paraId="2D23740D"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流動資產</w:t>
            </w:r>
          </w:p>
        </w:tc>
        <w:tc>
          <w:tcPr>
            <w:tcW w:w="1711" w:type="dxa"/>
            <w:tcBorders>
              <w:top w:val="nil"/>
              <w:left w:val="single" w:sz="4" w:space="0" w:color="auto"/>
              <w:bottom w:val="nil"/>
              <w:right w:val="single" w:sz="4" w:space="0" w:color="auto"/>
            </w:tcBorders>
            <w:vAlign w:val="center"/>
          </w:tcPr>
          <w:p w14:paraId="4427E77F" w14:textId="12864EAF"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38,900,571,651</w:t>
            </w:r>
          </w:p>
        </w:tc>
        <w:tc>
          <w:tcPr>
            <w:tcW w:w="570" w:type="dxa"/>
            <w:tcBorders>
              <w:top w:val="nil"/>
              <w:left w:val="single" w:sz="4" w:space="0" w:color="auto"/>
              <w:bottom w:val="nil"/>
              <w:right w:val="single" w:sz="4" w:space="0" w:color="auto"/>
            </w:tcBorders>
            <w:vAlign w:val="center"/>
          </w:tcPr>
          <w:p w14:paraId="49E8C5A2" w14:textId="27CB5478"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51.94</w:t>
            </w:r>
          </w:p>
        </w:tc>
        <w:tc>
          <w:tcPr>
            <w:tcW w:w="1711" w:type="dxa"/>
            <w:tcBorders>
              <w:top w:val="nil"/>
              <w:left w:val="single" w:sz="4" w:space="0" w:color="auto"/>
              <w:bottom w:val="nil"/>
              <w:right w:val="single" w:sz="4" w:space="0" w:color="auto"/>
            </w:tcBorders>
            <w:vAlign w:val="center"/>
          </w:tcPr>
          <w:p w14:paraId="01F2B12C" w14:textId="0E9AFFE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47,504,675,821</w:t>
            </w:r>
          </w:p>
        </w:tc>
        <w:tc>
          <w:tcPr>
            <w:tcW w:w="570" w:type="dxa"/>
            <w:tcBorders>
              <w:top w:val="nil"/>
              <w:left w:val="single" w:sz="4" w:space="0" w:color="auto"/>
              <w:bottom w:val="nil"/>
              <w:right w:val="single" w:sz="4" w:space="0" w:color="auto"/>
            </w:tcBorders>
            <w:vAlign w:val="center"/>
          </w:tcPr>
          <w:p w14:paraId="568385E0" w14:textId="170B3EE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66.06</w:t>
            </w:r>
          </w:p>
        </w:tc>
        <w:tc>
          <w:tcPr>
            <w:tcW w:w="1540" w:type="dxa"/>
            <w:tcBorders>
              <w:top w:val="nil"/>
              <w:left w:val="single" w:sz="4" w:space="0" w:color="auto"/>
              <w:bottom w:val="nil"/>
              <w:right w:val="single" w:sz="4" w:space="0" w:color="auto"/>
            </w:tcBorders>
            <w:vAlign w:val="center"/>
          </w:tcPr>
          <w:p w14:paraId="0EB3D89E" w14:textId="0A80E233"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- 8,604,104,170</w:t>
            </w:r>
          </w:p>
        </w:tc>
        <w:tc>
          <w:tcPr>
            <w:tcW w:w="570" w:type="dxa"/>
            <w:tcBorders>
              <w:top w:val="nil"/>
              <w:left w:val="single" w:sz="4" w:space="0" w:color="auto"/>
              <w:bottom w:val="nil"/>
              <w:right w:val="nil"/>
            </w:tcBorders>
            <w:vAlign w:val="center"/>
          </w:tcPr>
          <w:p w14:paraId="2489E1A5" w14:textId="7D0A8552"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- 18.11</w:t>
            </w:r>
          </w:p>
        </w:tc>
      </w:tr>
      <w:tr w:rsidR="00FA7CDC" w:rsidRPr="003868B7" w14:paraId="1A7B3D1C" w14:textId="77777777" w:rsidTr="009A1C26">
        <w:trPr>
          <w:cantSplit/>
          <w:trHeight w:val="465"/>
        </w:trPr>
        <w:tc>
          <w:tcPr>
            <w:tcW w:w="3295" w:type="dxa"/>
            <w:tcBorders>
              <w:top w:val="nil"/>
              <w:left w:val="nil"/>
              <w:bottom w:val="nil"/>
              <w:right w:val="single" w:sz="4" w:space="0" w:color="auto"/>
            </w:tcBorders>
            <w:vAlign w:val="center"/>
          </w:tcPr>
          <w:p w14:paraId="607B99F4"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現金</w:t>
            </w:r>
          </w:p>
        </w:tc>
        <w:tc>
          <w:tcPr>
            <w:tcW w:w="1711" w:type="dxa"/>
            <w:tcBorders>
              <w:top w:val="nil"/>
              <w:left w:val="single" w:sz="4" w:space="0" w:color="auto"/>
              <w:bottom w:val="nil"/>
              <w:right w:val="single" w:sz="4" w:space="0" w:color="auto"/>
            </w:tcBorders>
            <w:vAlign w:val="center"/>
          </w:tcPr>
          <w:p w14:paraId="00CE1FB4" w14:textId="617ACAB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9,356,361,656</w:t>
            </w:r>
          </w:p>
        </w:tc>
        <w:tc>
          <w:tcPr>
            <w:tcW w:w="570" w:type="dxa"/>
            <w:tcBorders>
              <w:top w:val="nil"/>
              <w:left w:val="single" w:sz="4" w:space="0" w:color="auto"/>
              <w:bottom w:val="nil"/>
              <w:right w:val="single" w:sz="4" w:space="0" w:color="auto"/>
            </w:tcBorders>
            <w:vAlign w:val="center"/>
          </w:tcPr>
          <w:p w14:paraId="7EA2EBBE" w14:textId="50AAAB0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12.49</w:t>
            </w:r>
          </w:p>
        </w:tc>
        <w:tc>
          <w:tcPr>
            <w:tcW w:w="1711" w:type="dxa"/>
            <w:tcBorders>
              <w:top w:val="nil"/>
              <w:left w:val="single" w:sz="4" w:space="0" w:color="auto"/>
              <w:bottom w:val="nil"/>
              <w:right w:val="single" w:sz="4" w:space="0" w:color="auto"/>
            </w:tcBorders>
            <w:vAlign w:val="center"/>
          </w:tcPr>
          <w:p w14:paraId="4B3AD06F" w14:textId="0D3AA2C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7,932,264,724</w:t>
            </w:r>
          </w:p>
        </w:tc>
        <w:tc>
          <w:tcPr>
            <w:tcW w:w="570" w:type="dxa"/>
            <w:tcBorders>
              <w:top w:val="nil"/>
              <w:left w:val="single" w:sz="4" w:space="0" w:color="auto"/>
              <w:bottom w:val="nil"/>
              <w:right w:val="single" w:sz="4" w:space="0" w:color="auto"/>
            </w:tcBorders>
            <w:vAlign w:val="center"/>
          </w:tcPr>
          <w:p w14:paraId="2A5B13CF" w14:textId="662BA8D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11.03</w:t>
            </w:r>
          </w:p>
        </w:tc>
        <w:tc>
          <w:tcPr>
            <w:tcW w:w="1540" w:type="dxa"/>
            <w:tcBorders>
              <w:top w:val="nil"/>
              <w:left w:val="single" w:sz="4" w:space="0" w:color="auto"/>
              <w:bottom w:val="nil"/>
              <w:right w:val="single" w:sz="4" w:space="0" w:color="auto"/>
            </w:tcBorders>
            <w:vAlign w:val="center"/>
          </w:tcPr>
          <w:p w14:paraId="0313ABBE" w14:textId="138E3ABB"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1,424,096,932</w:t>
            </w:r>
          </w:p>
        </w:tc>
        <w:tc>
          <w:tcPr>
            <w:tcW w:w="570" w:type="dxa"/>
            <w:tcBorders>
              <w:top w:val="nil"/>
              <w:left w:val="single" w:sz="4" w:space="0" w:color="auto"/>
              <w:bottom w:val="nil"/>
              <w:right w:val="nil"/>
            </w:tcBorders>
            <w:vAlign w:val="center"/>
          </w:tcPr>
          <w:p w14:paraId="24B04CB3" w14:textId="25EF6BEA"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17.95</w:t>
            </w:r>
          </w:p>
        </w:tc>
      </w:tr>
      <w:tr w:rsidR="00FA7CDC" w:rsidRPr="003868B7" w14:paraId="6510592C" w14:textId="77777777" w:rsidTr="009A1C26">
        <w:trPr>
          <w:cantSplit/>
          <w:trHeight w:val="465"/>
        </w:trPr>
        <w:tc>
          <w:tcPr>
            <w:tcW w:w="3295" w:type="dxa"/>
            <w:tcBorders>
              <w:top w:val="nil"/>
              <w:left w:val="nil"/>
              <w:bottom w:val="nil"/>
              <w:right w:val="single" w:sz="4" w:space="0" w:color="auto"/>
            </w:tcBorders>
            <w:vAlign w:val="center"/>
          </w:tcPr>
          <w:p w14:paraId="04E409A2"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流動金融資產</w:t>
            </w:r>
          </w:p>
        </w:tc>
        <w:tc>
          <w:tcPr>
            <w:tcW w:w="1711" w:type="dxa"/>
            <w:tcBorders>
              <w:top w:val="nil"/>
              <w:left w:val="single" w:sz="4" w:space="0" w:color="auto"/>
              <w:bottom w:val="nil"/>
              <w:right w:val="single" w:sz="4" w:space="0" w:color="auto"/>
            </w:tcBorders>
            <w:vAlign w:val="center"/>
          </w:tcPr>
          <w:p w14:paraId="3B5230A4" w14:textId="73E76E11"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24,410,484,000</w:t>
            </w:r>
          </w:p>
        </w:tc>
        <w:tc>
          <w:tcPr>
            <w:tcW w:w="570" w:type="dxa"/>
            <w:tcBorders>
              <w:top w:val="nil"/>
              <w:left w:val="single" w:sz="4" w:space="0" w:color="auto"/>
              <w:bottom w:val="nil"/>
              <w:right w:val="single" w:sz="4" w:space="0" w:color="auto"/>
            </w:tcBorders>
            <w:vAlign w:val="center"/>
          </w:tcPr>
          <w:p w14:paraId="5B20E489" w14:textId="2D691581"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32.59</w:t>
            </w:r>
          </w:p>
        </w:tc>
        <w:tc>
          <w:tcPr>
            <w:tcW w:w="1711" w:type="dxa"/>
            <w:tcBorders>
              <w:top w:val="nil"/>
              <w:left w:val="single" w:sz="4" w:space="0" w:color="auto"/>
              <w:bottom w:val="nil"/>
              <w:right w:val="single" w:sz="4" w:space="0" w:color="auto"/>
            </w:tcBorders>
            <w:vAlign w:val="center"/>
          </w:tcPr>
          <w:p w14:paraId="17EC3742" w14:textId="2161B89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33,752,780,000</w:t>
            </w:r>
          </w:p>
        </w:tc>
        <w:tc>
          <w:tcPr>
            <w:tcW w:w="570" w:type="dxa"/>
            <w:tcBorders>
              <w:top w:val="nil"/>
              <w:left w:val="single" w:sz="4" w:space="0" w:color="auto"/>
              <w:bottom w:val="nil"/>
              <w:right w:val="single" w:sz="4" w:space="0" w:color="auto"/>
            </w:tcBorders>
            <w:vAlign w:val="center"/>
          </w:tcPr>
          <w:p w14:paraId="5C10B07F" w14:textId="46C7B08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46.94</w:t>
            </w:r>
          </w:p>
        </w:tc>
        <w:tc>
          <w:tcPr>
            <w:tcW w:w="1540" w:type="dxa"/>
            <w:tcBorders>
              <w:top w:val="nil"/>
              <w:left w:val="single" w:sz="4" w:space="0" w:color="auto"/>
              <w:bottom w:val="nil"/>
              <w:right w:val="single" w:sz="4" w:space="0" w:color="auto"/>
            </w:tcBorders>
            <w:vAlign w:val="center"/>
          </w:tcPr>
          <w:p w14:paraId="074FE9F5" w14:textId="4E3ADAD3"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- 9,342,296,000</w:t>
            </w:r>
          </w:p>
        </w:tc>
        <w:tc>
          <w:tcPr>
            <w:tcW w:w="570" w:type="dxa"/>
            <w:tcBorders>
              <w:top w:val="nil"/>
              <w:left w:val="single" w:sz="4" w:space="0" w:color="auto"/>
              <w:bottom w:val="nil"/>
              <w:right w:val="nil"/>
            </w:tcBorders>
            <w:vAlign w:val="center"/>
          </w:tcPr>
          <w:p w14:paraId="1FCF0C1C" w14:textId="1A4129CF"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- 27.68</w:t>
            </w:r>
          </w:p>
        </w:tc>
      </w:tr>
      <w:tr w:rsidR="00FA7CDC" w:rsidRPr="003868B7" w14:paraId="069C4A8C" w14:textId="77777777" w:rsidTr="009A1C26">
        <w:trPr>
          <w:cantSplit/>
          <w:trHeight w:val="465"/>
        </w:trPr>
        <w:tc>
          <w:tcPr>
            <w:tcW w:w="3295" w:type="dxa"/>
            <w:tcBorders>
              <w:top w:val="nil"/>
              <w:left w:val="nil"/>
              <w:bottom w:val="nil"/>
              <w:right w:val="single" w:sz="4" w:space="0" w:color="auto"/>
            </w:tcBorders>
            <w:vAlign w:val="center"/>
          </w:tcPr>
          <w:p w14:paraId="3F39E65E"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應收款項</w:t>
            </w:r>
          </w:p>
        </w:tc>
        <w:tc>
          <w:tcPr>
            <w:tcW w:w="1711" w:type="dxa"/>
            <w:tcBorders>
              <w:top w:val="nil"/>
              <w:left w:val="single" w:sz="4" w:space="0" w:color="auto"/>
              <w:bottom w:val="nil"/>
              <w:right w:val="single" w:sz="4" w:space="0" w:color="auto"/>
            </w:tcBorders>
            <w:vAlign w:val="center"/>
          </w:tcPr>
          <w:p w14:paraId="2B4787E1" w14:textId="489E324F"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3,323,482,968</w:t>
            </w:r>
          </w:p>
        </w:tc>
        <w:tc>
          <w:tcPr>
            <w:tcW w:w="570" w:type="dxa"/>
            <w:tcBorders>
              <w:top w:val="nil"/>
              <w:left w:val="single" w:sz="4" w:space="0" w:color="auto"/>
              <w:bottom w:val="nil"/>
              <w:right w:val="single" w:sz="4" w:space="0" w:color="auto"/>
            </w:tcBorders>
            <w:vAlign w:val="center"/>
          </w:tcPr>
          <w:p w14:paraId="72349382" w14:textId="3C7AD93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4.44</w:t>
            </w:r>
          </w:p>
        </w:tc>
        <w:tc>
          <w:tcPr>
            <w:tcW w:w="1711" w:type="dxa"/>
            <w:tcBorders>
              <w:top w:val="nil"/>
              <w:left w:val="single" w:sz="4" w:space="0" w:color="auto"/>
              <w:bottom w:val="nil"/>
              <w:right w:val="single" w:sz="4" w:space="0" w:color="auto"/>
            </w:tcBorders>
            <w:vAlign w:val="center"/>
          </w:tcPr>
          <w:p w14:paraId="660BDB15" w14:textId="433AD6D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4,082,469,082</w:t>
            </w:r>
          </w:p>
        </w:tc>
        <w:tc>
          <w:tcPr>
            <w:tcW w:w="570" w:type="dxa"/>
            <w:tcBorders>
              <w:top w:val="nil"/>
              <w:left w:val="single" w:sz="4" w:space="0" w:color="auto"/>
              <w:bottom w:val="nil"/>
              <w:right w:val="single" w:sz="4" w:space="0" w:color="auto"/>
            </w:tcBorders>
            <w:vAlign w:val="center"/>
          </w:tcPr>
          <w:p w14:paraId="6FE0B461" w14:textId="72A146F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5.68</w:t>
            </w:r>
          </w:p>
        </w:tc>
        <w:tc>
          <w:tcPr>
            <w:tcW w:w="1540" w:type="dxa"/>
            <w:tcBorders>
              <w:top w:val="nil"/>
              <w:left w:val="single" w:sz="4" w:space="0" w:color="auto"/>
              <w:bottom w:val="nil"/>
              <w:right w:val="single" w:sz="4" w:space="0" w:color="auto"/>
            </w:tcBorders>
            <w:vAlign w:val="center"/>
          </w:tcPr>
          <w:p w14:paraId="1A74E1D4" w14:textId="4DC10831"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- 758,986,114</w:t>
            </w:r>
          </w:p>
        </w:tc>
        <w:tc>
          <w:tcPr>
            <w:tcW w:w="570" w:type="dxa"/>
            <w:tcBorders>
              <w:top w:val="nil"/>
              <w:left w:val="single" w:sz="4" w:space="0" w:color="auto"/>
              <w:bottom w:val="nil"/>
              <w:right w:val="nil"/>
            </w:tcBorders>
            <w:vAlign w:val="center"/>
          </w:tcPr>
          <w:p w14:paraId="11084DC5" w14:textId="772D2646"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- 18.59</w:t>
            </w:r>
          </w:p>
        </w:tc>
      </w:tr>
      <w:tr w:rsidR="00FA7CDC" w:rsidRPr="003868B7" w14:paraId="409A6D61" w14:textId="77777777" w:rsidTr="009A1C26">
        <w:trPr>
          <w:cantSplit/>
          <w:trHeight w:val="465"/>
        </w:trPr>
        <w:tc>
          <w:tcPr>
            <w:tcW w:w="3295" w:type="dxa"/>
            <w:tcBorders>
              <w:top w:val="nil"/>
              <w:left w:val="nil"/>
              <w:bottom w:val="nil"/>
              <w:right w:val="single" w:sz="4" w:space="0" w:color="auto"/>
            </w:tcBorders>
            <w:vAlign w:val="center"/>
          </w:tcPr>
          <w:p w14:paraId="34E49761"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存貨</w:t>
            </w:r>
          </w:p>
        </w:tc>
        <w:tc>
          <w:tcPr>
            <w:tcW w:w="1711" w:type="dxa"/>
            <w:tcBorders>
              <w:top w:val="nil"/>
              <w:left w:val="single" w:sz="4" w:space="0" w:color="auto"/>
              <w:bottom w:val="nil"/>
              <w:right w:val="single" w:sz="4" w:space="0" w:color="auto"/>
            </w:tcBorders>
            <w:vAlign w:val="center"/>
          </w:tcPr>
          <w:p w14:paraId="409038C2" w14:textId="309CC47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1,054,888,246</w:t>
            </w:r>
          </w:p>
        </w:tc>
        <w:tc>
          <w:tcPr>
            <w:tcW w:w="570" w:type="dxa"/>
            <w:tcBorders>
              <w:top w:val="nil"/>
              <w:left w:val="single" w:sz="4" w:space="0" w:color="auto"/>
              <w:bottom w:val="nil"/>
              <w:right w:val="single" w:sz="4" w:space="0" w:color="auto"/>
            </w:tcBorders>
            <w:vAlign w:val="center"/>
          </w:tcPr>
          <w:p w14:paraId="77DE401E" w14:textId="448986B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1.41</w:t>
            </w:r>
          </w:p>
        </w:tc>
        <w:tc>
          <w:tcPr>
            <w:tcW w:w="1711" w:type="dxa"/>
            <w:tcBorders>
              <w:top w:val="nil"/>
              <w:left w:val="single" w:sz="4" w:space="0" w:color="auto"/>
              <w:bottom w:val="nil"/>
              <w:right w:val="single" w:sz="4" w:space="0" w:color="auto"/>
            </w:tcBorders>
            <w:vAlign w:val="center"/>
          </w:tcPr>
          <w:p w14:paraId="244EB058" w14:textId="291FA0D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1,083,623,358</w:t>
            </w:r>
          </w:p>
        </w:tc>
        <w:tc>
          <w:tcPr>
            <w:tcW w:w="570" w:type="dxa"/>
            <w:tcBorders>
              <w:top w:val="nil"/>
              <w:left w:val="single" w:sz="4" w:space="0" w:color="auto"/>
              <w:bottom w:val="nil"/>
              <w:right w:val="single" w:sz="4" w:space="0" w:color="auto"/>
            </w:tcBorders>
            <w:vAlign w:val="center"/>
          </w:tcPr>
          <w:p w14:paraId="79CFD3BE" w14:textId="27E9693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1.51</w:t>
            </w:r>
          </w:p>
        </w:tc>
        <w:tc>
          <w:tcPr>
            <w:tcW w:w="1540" w:type="dxa"/>
            <w:tcBorders>
              <w:top w:val="nil"/>
              <w:left w:val="single" w:sz="4" w:space="0" w:color="auto"/>
              <w:bottom w:val="nil"/>
              <w:right w:val="single" w:sz="4" w:space="0" w:color="auto"/>
            </w:tcBorders>
            <w:vAlign w:val="center"/>
          </w:tcPr>
          <w:p w14:paraId="34FB0D92" w14:textId="79F8369D"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- 28,735,112</w:t>
            </w:r>
          </w:p>
        </w:tc>
        <w:tc>
          <w:tcPr>
            <w:tcW w:w="570" w:type="dxa"/>
            <w:tcBorders>
              <w:top w:val="nil"/>
              <w:left w:val="single" w:sz="4" w:space="0" w:color="auto"/>
              <w:bottom w:val="nil"/>
              <w:right w:val="nil"/>
            </w:tcBorders>
            <w:vAlign w:val="center"/>
          </w:tcPr>
          <w:p w14:paraId="1E446319" w14:textId="2FBB3734"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- 2.65</w:t>
            </w:r>
          </w:p>
        </w:tc>
      </w:tr>
      <w:tr w:rsidR="00FA7CDC" w:rsidRPr="003868B7" w14:paraId="3670970C" w14:textId="77777777" w:rsidTr="009A1C26">
        <w:trPr>
          <w:cantSplit/>
          <w:trHeight w:val="465"/>
        </w:trPr>
        <w:tc>
          <w:tcPr>
            <w:tcW w:w="3295" w:type="dxa"/>
            <w:tcBorders>
              <w:top w:val="nil"/>
              <w:left w:val="nil"/>
              <w:bottom w:val="nil"/>
              <w:right w:val="single" w:sz="4" w:space="0" w:color="auto"/>
            </w:tcBorders>
            <w:vAlign w:val="center"/>
          </w:tcPr>
          <w:p w14:paraId="7F62FE06"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預付款項</w:t>
            </w:r>
          </w:p>
        </w:tc>
        <w:tc>
          <w:tcPr>
            <w:tcW w:w="1711" w:type="dxa"/>
            <w:tcBorders>
              <w:top w:val="nil"/>
              <w:left w:val="single" w:sz="4" w:space="0" w:color="auto"/>
              <w:bottom w:val="nil"/>
              <w:right w:val="single" w:sz="4" w:space="0" w:color="auto"/>
            </w:tcBorders>
            <w:vAlign w:val="center"/>
          </w:tcPr>
          <w:p w14:paraId="13B81994" w14:textId="3AE78E2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459,500,923</w:t>
            </w:r>
          </w:p>
        </w:tc>
        <w:tc>
          <w:tcPr>
            <w:tcW w:w="570" w:type="dxa"/>
            <w:tcBorders>
              <w:top w:val="nil"/>
              <w:left w:val="single" w:sz="4" w:space="0" w:color="auto"/>
              <w:bottom w:val="nil"/>
              <w:right w:val="single" w:sz="4" w:space="0" w:color="auto"/>
            </w:tcBorders>
            <w:vAlign w:val="center"/>
          </w:tcPr>
          <w:p w14:paraId="18B9FDBD" w14:textId="415D23A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0.61</w:t>
            </w:r>
          </w:p>
        </w:tc>
        <w:tc>
          <w:tcPr>
            <w:tcW w:w="1711" w:type="dxa"/>
            <w:tcBorders>
              <w:top w:val="nil"/>
              <w:left w:val="single" w:sz="4" w:space="0" w:color="auto"/>
              <w:bottom w:val="nil"/>
              <w:right w:val="single" w:sz="4" w:space="0" w:color="auto"/>
            </w:tcBorders>
            <w:vAlign w:val="center"/>
          </w:tcPr>
          <w:p w14:paraId="3247ED44" w14:textId="2F32B241"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479,544,779</w:t>
            </w:r>
          </w:p>
        </w:tc>
        <w:tc>
          <w:tcPr>
            <w:tcW w:w="570" w:type="dxa"/>
            <w:tcBorders>
              <w:top w:val="nil"/>
              <w:left w:val="single" w:sz="4" w:space="0" w:color="auto"/>
              <w:bottom w:val="nil"/>
              <w:right w:val="single" w:sz="4" w:space="0" w:color="auto"/>
            </w:tcBorders>
            <w:vAlign w:val="center"/>
          </w:tcPr>
          <w:p w14:paraId="0C6606A0" w14:textId="15DDFD5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0.67</w:t>
            </w:r>
          </w:p>
        </w:tc>
        <w:tc>
          <w:tcPr>
            <w:tcW w:w="1540" w:type="dxa"/>
            <w:tcBorders>
              <w:top w:val="nil"/>
              <w:left w:val="single" w:sz="4" w:space="0" w:color="auto"/>
              <w:bottom w:val="nil"/>
              <w:right w:val="single" w:sz="4" w:space="0" w:color="auto"/>
            </w:tcBorders>
            <w:vAlign w:val="center"/>
          </w:tcPr>
          <w:p w14:paraId="4118CF17" w14:textId="36A3BF33"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- 20,043,856</w:t>
            </w:r>
          </w:p>
        </w:tc>
        <w:tc>
          <w:tcPr>
            <w:tcW w:w="570" w:type="dxa"/>
            <w:tcBorders>
              <w:top w:val="nil"/>
              <w:left w:val="single" w:sz="4" w:space="0" w:color="auto"/>
              <w:bottom w:val="nil"/>
              <w:right w:val="nil"/>
            </w:tcBorders>
            <w:vAlign w:val="center"/>
          </w:tcPr>
          <w:p w14:paraId="6FCD6A36" w14:textId="452B71DB"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- 4.18</w:t>
            </w:r>
          </w:p>
        </w:tc>
      </w:tr>
      <w:tr w:rsidR="00FA7CDC" w:rsidRPr="003868B7" w14:paraId="2558D4D3" w14:textId="77777777" w:rsidTr="009A1C26">
        <w:trPr>
          <w:cantSplit/>
          <w:trHeight w:val="465"/>
        </w:trPr>
        <w:tc>
          <w:tcPr>
            <w:tcW w:w="3295" w:type="dxa"/>
            <w:tcBorders>
              <w:top w:val="nil"/>
              <w:left w:val="nil"/>
              <w:bottom w:val="nil"/>
              <w:right w:val="single" w:sz="4" w:space="0" w:color="auto"/>
            </w:tcBorders>
            <w:vAlign w:val="center"/>
          </w:tcPr>
          <w:p w14:paraId="185F83E6"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短</w:t>
            </w:r>
            <w:proofErr w:type="gramStart"/>
            <w:r w:rsidRPr="003868B7">
              <w:rPr>
                <w:rFonts w:hint="eastAsia"/>
                <w:kern w:val="0"/>
                <w:sz w:val="22"/>
                <w:szCs w:val="20"/>
              </w:rPr>
              <w:t>期貸</w:t>
            </w:r>
            <w:proofErr w:type="gramEnd"/>
            <w:r w:rsidRPr="003868B7">
              <w:rPr>
                <w:rFonts w:hint="eastAsia"/>
                <w:kern w:val="0"/>
                <w:sz w:val="22"/>
                <w:szCs w:val="20"/>
              </w:rPr>
              <w:t>墊款</w:t>
            </w:r>
          </w:p>
        </w:tc>
        <w:tc>
          <w:tcPr>
            <w:tcW w:w="1711" w:type="dxa"/>
            <w:tcBorders>
              <w:top w:val="nil"/>
              <w:left w:val="single" w:sz="4" w:space="0" w:color="auto"/>
              <w:bottom w:val="nil"/>
              <w:right w:val="single" w:sz="4" w:space="0" w:color="auto"/>
            </w:tcBorders>
            <w:vAlign w:val="center"/>
          </w:tcPr>
          <w:p w14:paraId="2353CE8C" w14:textId="74783D6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295,853,858</w:t>
            </w:r>
          </w:p>
        </w:tc>
        <w:tc>
          <w:tcPr>
            <w:tcW w:w="570" w:type="dxa"/>
            <w:tcBorders>
              <w:top w:val="nil"/>
              <w:left w:val="single" w:sz="4" w:space="0" w:color="auto"/>
              <w:bottom w:val="nil"/>
              <w:right w:val="single" w:sz="4" w:space="0" w:color="auto"/>
            </w:tcBorders>
            <w:vAlign w:val="center"/>
          </w:tcPr>
          <w:p w14:paraId="612788FB" w14:textId="4C29373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0.40</w:t>
            </w:r>
          </w:p>
        </w:tc>
        <w:tc>
          <w:tcPr>
            <w:tcW w:w="1711" w:type="dxa"/>
            <w:tcBorders>
              <w:top w:val="nil"/>
              <w:left w:val="single" w:sz="4" w:space="0" w:color="auto"/>
              <w:bottom w:val="nil"/>
              <w:right w:val="single" w:sz="4" w:space="0" w:color="auto"/>
            </w:tcBorders>
            <w:vAlign w:val="center"/>
          </w:tcPr>
          <w:p w14:paraId="44BEE0E5" w14:textId="3E5A86C7"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173,993,878</w:t>
            </w:r>
          </w:p>
        </w:tc>
        <w:tc>
          <w:tcPr>
            <w:tcW w:w="570" w:type="dxa"/>
            <w:tcBorders>
              <w:top w:val="nil"/>
              <w:left w:val="single" w:sz="4" w:space="0" w:color="auto"/>
              <w:bottom w:val="nil"/>
              <w:right w:val="single" w:sz="4" w:space="0" w:color="auto"/>
            </w:tcBorders>
            <w:vAlign w:val="center"/>
          </w:tcPr>
          <w:p w14:paraId="69C6979E" w14:textId="1499EAD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0.24</w:t>
            </w:r>
          </w:p>
        </w:tc>
        <w:tc>
          <w:tcPr>
            <w:tcW w:w="1540" w:type="dxa"/>
            <w:tcBorders>
              <w:top w:val="nil"/>
              <w:left w:val="single" w:sz="4" w:space="0" w:color="auto"/>
              <w:bottom w:val="nil"/>
              <w:right w:val="single" w:sz="4" w:space="0" w:color="auto"/>
            </w:tcBorders>
            <w:vAlign w:val="center"/>
          </w:tcPr>
          <w:p w14:paraId="02B36DDB" w14:textId="76FA393B"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121,859,980</w:t>
            </w:r>
          </w:p>
        </w:tc>
        <w:tc>
          <w:tcPr>
            <w:tcW w:w="570" w:type="dxa"/>
            <w:tcBorders>
              <w:top w:val="nil"/>
              <w:left w:val="single" w:sz="4" w:space="0" w:color="auto"/>
              <w:bottom w:val="nil"/>
              <w:right w:val="nil"/>
            </w:tcBorders>
            <w:vAlign w:val="center"/>
          </w:tcPr>
          <w:p w14:paraId="388A1BCA" w14:textId="5A3D00FB"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70.04</w:t>
            </w:r>
          </w:p>
        </w:tc>
      </w:tr>
      <w:tr w:rsidR="00FA7CDC" w:rsidRPr="003868B7" w14:paraId="70DE1067" w14:textId="77777777" w:rsidTr="009A1C26">
        <w:trPr>
          <w:cantSplit/>
          <w:trHeight w:val="465"/>
        </w:trPr>
        <w:tc>
          <w:tcPr>
            <w:tcW w:w="3295" w:type="dxa"/>
            <w:tcBorders>
              <w:top w:val="nil"/>
              <w:left w:val="nil"/>
              <w:bottom w:val="nil"/>
              <w:right w:val="single" w:sz="4" w:space="0" w:color="auto"/>
            </w:tcBorders>
            <w:vAlign w:val="center"/>
          </w:tcPr>
          <w:p w14:paraId="5BE97539" w14:textId="77777777" w:rsidR="00FA7CDC" w:rsidRPr="003868B7" w:rsidRDefault="00FA7CDC" w:rsidP="00FA7CDC">
            <w:pPr>
              <w:snapToGrid w:val="0"/>
              <w:spacing w:line="240" w:lineRule="exact"/>
              <w:ind w:leftChars="100" w:left="240" w:rightChars="30" w:right="72" w:firstLineChars="0" w:firstLine="0"/>
              <w:jc w:val="distribute"/>
              <w:rPr>
                <w:spacing w:val="-20"/>
                <w:kern w:val="0"/>
                <w:sz w:val="22"/>
                <w:szCs w:val="20"/>
              </w:rPr>
            </w:pPr>
            <w:r w:rsidRPr="003868B7">
              <w:rPr>
                <w:rFonts w:hint="eastAsia"/>
                <w:spacing w:val="-20"/>
                <w:kern w:val="0"/>
                <w:sz w:val="22"/>
                <w:szCs w:val="20"/>
              </w:rPr>
              <w:t>投資、長期應收款、貸墊款及準備金</w:t>
            </w:r>
          </w:p>
        </w:tc>
        <w:tc>
          <w:tcPr>
            <w:tcW w:w="1711" w:type="dxa"/>
            <w:tcBorders>
              <w:top w:val="nil"/>
              <w:left w:val="single" w:sz="4" w:space="0" w:color="auto"/>
              <w:bottom w:val="nil"/>
              <w:right w:val="single" w:sz="4" w:space="0" w:color="auto"/>
            </w:tcBorders>
            <w:vAlign w:val="center"/>
          </w:tcPr>
          <w:p w14:paraId="2642EBFE" w14:textId="614780EE"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10,788,613,291</w:t>
            </w:r>
          </w:p>
        </w:tc>
        <w:tc>
          <w:tcPr>
            <w:tcW w:w="570" w:type="dxa"/>
            <w:tcBorders>
              <w:top w:val="nil"/>
              <w:left w:val="single" w:sz="4" w:space="0" w:color="auto"/>
              <w:bottom w:val="nil"/>
              <w:right w:val="single" w:sz="4" w:space="0" w:color="auto"/>
            </w:tcBorders>
            <w:vAlign w:val="center"/>
          </w:tcPr>
          <w:p w14:paraId="70643268" w14:textId="5CF62CF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14.41</w:t>
            </w:r>
          </w:p>
        </w:tc>
        <w:tc>
          <w:tcPr>
            <w:tcW w:w="1711" w:type="dxa"/>
            <w:tcBorders>
              <w:top w:val="nil"/>
              <w:left w:val="single" w:sz="4" w:space="0" w:color="auto"/>
              <w:bottom w:val="nil"/>
              <w:right w:val="single" w:sz="4" w:space="0" w:color="auto"/>
            </w:tcBorders>
            <w:vAlign w:val="center"/>
          </w:tcPr>
          <w:p w14:paraId="4EEEB664" w14:textId="10B66F7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1,202,765,300</w:t>
            </w:r>
          </w:p>
        </w:tc>
        <w:tc>
          <w:tcPr>
            <w:tcW w:w="570" w:type="dxa"/>
            <w:tcBorders>
              <w:top w:val="nil"/>
              <w:left w:val="single" w:sz="4" w:space="0" w:color="auto"/>
              <w:bottom w:val="nil"/>
              <w:right w:val="single" w:sz="4" w:space="0" w:color="auto"/>
            </w:tcBorders>
            <w:vAlign w:val="center"/>
          </w:tcPr>
          <w:p w14:paraId="36D808D9" w14:textId="06CE8738"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1.67</w:t>
            </w:r>
          </w:p>
        </w:tc>
        <w:tc>
          <w:tcPr>
            <w:tcW w:w="1540" w:type="dxa"/>
            <w:tcBorders>
              <w:top w:val="nil"/>
              <w:left w:val="single" w:sz="4" w:space="0" w:color="auto"/>
              <w:bottom w:val="nil"/>
              <w:right w:val="single" w:sz="4" w:space="0" w:color="auto"/>
            </w:tcBorders>
            <w:vAlign w:val="center"/>
          </w:tcPr>
          <w:p w14:paraId="18D8439A" w14:textId="1F9F521E"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9,585,847,991</w:t>
            </w:r>
          </w:p>
        </w:tc>
        <w:tc>
          <w:tcPr>
            <w:tcW w:w="570" w:type="dxa"/>
            <w:tcBorders>
              <w:top w:val="nil"/>
              <w:left w:val="single" w:sz="4" w:space="0" w:color="auto"/>
              <w:bottom w:val="nil"/>
              <w:right w:val="nil"/>
            </w:tcBorders>
            <w:vAlign w:val="center"/>
          </w:tcPr>
          <w:p w14:paraId="3BA62B76" w14:textId="205935B0"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796.98</w:t>
            </w:r>
          </w:p>
        </w:tc>
      </w:tr>
      <w:tr w:rsidR="00FA7CDC" w:rsidRPr="003868B7" w14:paraId="766915C9" w14:textId="77777777" w:rsidTr="009A1C26">
        <w:trPr>
          <w:cantSplit/>
          <w:trHeight w:val="465"/>
        </w:trPr>
        <w:tc>
          <w:tcPr>
            <w:tcW w:w="3295" w:type="dxa"/>
            <w:tcBorders>
              <w:top w:val="nil"/>
              <w:left w:val="nil"/>
              <w:bottom w:val="nil"/>
              <w:right w:val="single" w:sz="4" w:space="0" w:color="auto"/>
            </w:tcBorders>
            <w:vAlign w:val="center"/>
          </w:tcPr>
          <w:p w14:paraId="122824A6"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非流動金融資產</w:t>
            </w:r>
          </w:p>
        </w:tc>
        <w:tc>
          <w:tcPr>
            <w:tcW w:w="1711" w:type="dxa"/>
            <w:tcBorders>
              <w:top w:val="nil"/>
              <w:left w:val="single" w:sz="4" w:space="0" w:color="auto"/>
              <w:bottom w:val="nil"/>
              <w:right w:val="single" w:sz="4" w:space="0" w:color="auto"/>
            </w:tcBorders>
            <w:vAlign w:val="center"/>
          </w:tcPr>
          <w:p w14:paraId="2912B711" w14:textId="12187A8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850,186,699</w:t>
            </w:r>
          </w:p>
        </w:tc>
        <w:tc>
          <w:tcPr>
            <w:tcW w:w="570" w:type="dxa"/>
            <w:tcBorders>
              <w:top w:val="nil"/>
              <w:left w:val="single" w:sz="4" w:space="0" w:color="auto"/>
              <w:bottom w:val="nil"/>
              <w:right w:val="single" w:sz="4" w:space="0" w:color="auto"/>
            </w:tcBorders>
            <w:vAlign w:val="center"/>
          </w:tcPr>
          <w:p w14:paraId="4E05DAF2" w14:textId="0F430E0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1.14</w:t>
            </w:r>
          </w:p>
        </w:tc>
        <w:tc>
          <w:tcPr>
            <w:tcW w:w="1711" w:type="dxa"/>
            <w:tcBorders>
              <w:top w:val="nil"/>
              <w:left w:val="single" w:sz="4" w:space="0" w:color="auto"/>
              <w:bottom w:val="nil"/>
              <w:right w:val="single" w:sz="4" w:space="0" w:color="auto"/>
            </w:tcBorders>
            <w:vAlign w:val="center"/>
          </w:tcPr>
          <w:p w14:paraId="51AD5299" w14:textId="646C3ED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831,172,768</w:t>
            </w:r>
          </w:p>
        </w:tc>
        <w:tc>
          <w:tcPr>
            <w:tcW w:w="570" w:type="dxa"/>
            <w:tcBorders>
              <w:top w:val="nil"/>
              <w:left w:val="single" w:sz="4" w:space="0" w:color="auto"/>
              <w:bottom w:val="nil"/>
              <w:right w:val="single" w:sz="4" w:space="0" w:color="auto"/>
            </w:tcBorders>
            <w:vAlign w:val="center"/>
          </w:tcPr>
          <w:p w14:paraId="0146ABE0" w14:textId="14DAA77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1.16</w:t>
            </w:r>
          </w:p>
        </w:tc>
        <w:tc>
          <w:tcPr>
            <w:tcW w:w="1540" w:type="dxa"/>
            <w:tcBorders>
              <w:top w:val="nil"/>
              <w:left w:val="single" w:sz="4" w:space="0" w:color="auto"/>
              <w:bottom w:val="nil"/>
              <w:right w:val="single" w:sz="4" w:space="0" w:color="auto"/>
            </w:tcBorders>
            <w:vAlign w:val="center"/>
          </w:tcPr>
          <w:p w14:paraId="0F3C6042" w14:textId="07391BE1"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19,013,931</w:t>
            </w:r>
          </w:p>
        </w:tc>
        <w:tc>
          <w:tcPr>
            <w:tcW w:w="570" w:type="dxa"/>
            <w:tcBorders>
              <w:top w:val="nil"/>
              <w:left w:val="single" w:sz="4" w:space="0" w:color="auto"/>
              <w:bottom w:val="nil"/>
              <w:right w:val="nil"/>
            </w:tcBorders>
            <w:vAlign w:val="center"/>
          </w:tcPr>
          <w:p w14:paraId="1A457A14" w14:textId="5A650CF5"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2.29</w:t>
            </w:r>
          </w:p>
        </w:tc>
      </w:tr>
      <w:tr w:rsidR="00FA7CDC" w:rsidRPr="003868B7" w14:paraId="6ACA7AC7" w14:textId="77777777" w:rsidTr="009A1C26">
        <w:trPr>
          <w:cantSplit/>
          <w:trHeight w:val="465"/>
        </w:trPr>
        <w:tc>
          <w:tcPr>
            <w:tcW w:w="3295" w:type="dxa"/>
            <w:tcBorders>
              <w:top w:val="nil"/>
              <w:left w:val="nil"/>
              <w:bottom w:val="nil"/>
              <w:right w:val="single" w:sz="4" w:space="0" w:color="auto"/>
            </w:tcBorders>
            <w:vAlign w:val="center"/>
          </w:tcPr>
          <w:p w14:paraId="3875B146"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長期應收款</w:t>
            </w:r>
          </w:p>
        </w:tc>
        <w:tc>
          <w:tcPr>
            <w:tcW w:w="1711" w:type="dxa"/>
            <w:tcBorders>
              <w:top w:val="nil"/>
              <w:left w:val="single" w:sz="4" w:space="0" w:color="auto"/>
              <w:bottom w:val="nil"/>
              <w:right w:val="single" w:sz="4" w:space="0" w:color="auto"/>
            </w:tcBorders>
            <w:vAlign w:val="center"/>
          </w:tcPr>
          <w:p w14:paraId="161EA638" w14:textId="635B771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2,224,324</w:t>
            </w:r>
          </w:p>
        </w:tc>
        <w:tc>
          <w:tcPr>
            <w:tcW w:w="570" w:type="dxa"/>
            <w:tcBorders>
              <w:top w:val="nil"/>
              <w:left w:val="single" w:sz="4" w:space="0" w:color="auto"/>
              <w:bottom w:val="nil"/>
              <w:right w:val="single" w:sz="4" w:space="0" w:color="auto"/>
            </w:tcBorders>
            <w:vAlign w:val="center"/>
          </w:tcPr>
          <w:p w14:paraId="30DB7961" w14:textId="55E10EF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0.00</w:t>
            </w:r>
          </w:p>
        </w:tc>
        <w:tc>
          <w:tcPr>
            <w:tcW w:w="1711" w:type="dxa"/>
            <w:tcBorders>
              <w:top w:val="nil"/>
              <w:left w:val="single" w:sz="4" w:space="0" w:color="auto"/>
              <w:bottom w:val="nil"/>
              <w:right w:val="single" w:sz="4" w:space="0" w:color="auto"/>
            </w:tcBorders>
            <w:vAlign w:val="center"/>
          </w:tcPr>
          <w:p w14:paraId="6ECC3934" w14:textId="58D3009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2,562,196</w:t>
            </w:r>
          </w:p>
        </w:tc>
        <w:tc>
          <w:tcPr>
            <w:tcW w:w="570" w:type="dxa"/>
            <w:tcBorders>
              <w:top w:val="nil"/>
              <w:left w:val="single" w:sz="4" w:space="0" w:color="auto"/>
              <w:bottom w:val="nil"/>
              <w:right w:val="single" w:sz="4" w:space="0" w:color="auto"/>
            </w:tcBorders>
            <w:vAlign w:val="center"/>
          </w:tcPr>
          <w:p w14:paraId="2BBB7E39" w14:textId="637B3598"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0.00</w:t>
            </w:r>
          </w:p>
        </w:tc>
        <w:tc>
          <w:tcPr>
            <w:tcW w:w="1540" w:type="dxa"/>
            <w:tcBorders>
              <w:top w:val="nil"/>
              <w:left w:val="single" w:sz="4" w:space="0" w:color="auto"/>
              <w:bottom w:val="nil"/>
              <w:right w:val="single" w:sz="4" w:space="0" w:color="auto"/>
            </w:tcBorders>
            <w:vAlign w:val="center"/>
          </w:tcPr>
          <w:p w14:paraId="52E60DC6" w14:textId="6275B510"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- 337,872</w:t>
            </w:r>
          </w:p>
        </w:tc>
        <w:tc>
          <w:tcPr>
            <w:tcW w:w="570" w:type="dxa"/>
            <w:tcBorders>
              <w:top w:val="nil"/>
              <w:left w:val="single" w:sz="4" w:space="0" w:color="auto"/>
              <w:bottom w:val="nil"/>
              <w:right w:val="nil"/>
            </w:tcBorders>
            <w:vAlign w:val="center"/>
          </w:tcPr>
          <w:p w14:paraId="5EAB4031" w14:textId="739452A6"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- 13.19</w:t>
            </w:r>
          </w:p>
        </w:tc>
      </w:tr>
      <w:tr w:rsidR="00FA7CDC" w:rsidRPr="003868B7" w14:paraId="1203AC15" w14:textId="77777777" w:rsidTr="009A1C26">
        <w:trPr>
          <w:cantSplit/>
          <w:trHeight w:val="465"/>
        </w:trPr>
        <w:tc>
          <w:tcPr>
            <w:tcW w:w="3295" w:type="dxa"/>
            <w:tcBorders>
              <w:top w:val="nil"/>
              <w:left w:val="nil"/>
              <w:bottom w:val="nil"/>
              <w:right w:val="single" w:sz="4" w:space="0" w:color="auto"/>
            </w:tcBorders>
            <w:vAlign w:val="center"/>
          </w:tcPr>
          <w:p w14:paraId="74D52278"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準備金</w:t>
            </w:r>
          </w:p>
        </w:tc>
        <w:tc>
          <w:tcPr>
            <w:tcW w:w="1711" w:type="dxa"/>
            <w:tcBorders>
              <w:top w:val="nil"/>
              <w:left w:val="single" w:sz="4" w:space="0" w:color="auto"/>
              <w:bottom w:val="nil"/>
              <w:right w:val="single" w:sz="4" w:space="0" w:color="auto"/>
            </w:tcBorders>
            <w:vAlign w:val="center"/>
          </w:tcPr>
          <w:p w14:paraId="2F98514D" w14:textId="00E27FD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9,936,202,268</w:t>
            </w:r>
          </w:p>
        </w:tc>
        <w:tc>
          <w:tcPr>
            <w:tcW w:w="570" w:type="dxa"/>
            <w:tcBorders>
              <w:top w:val="nil"/>
              <w:left w:val="single" w:sz="4" w:space="0" w:color="auto"/>
              <w:bottom w:val="nil"/>
              <w:right w:val="single" w:sz="4" w:space="0" w:color="auto"/>
            </w:tcBorders>
            <w:vAlign w:val="center"/>
          </w:tcPr>
          <w:p w14:paraId="0173CC9F" w14:textId="71231D6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13.27</w:t>
            </w:r>
          </w:p>
        </w:tc>
        <w:tc>
          <w:tcPr>
            <w:tcW w:w="1711" w:type="dxa"/>
            <w:tcBorders>
              <w:top w:val="nil"/>
              <w:left w:val="single" w:sz="4" w:space="0" w:color="auto"/>
              <w:bottom w:val="nil"/>
              <w:right w:val="single" w:sz="4" w:space="0" w:color="auto"/>
            </w:tcBorders>
            <w:vAlign w:val="center"/>
          </w:tcPr>
          <w:p w14:paraId="527D947A" w14:textId="721F904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369,030,336</w:t>
            </w:r>
          </w:p>
        </w:tc>
        <w:tc>
          <w:tcPr>
            <w:tcW w:w="570" w:type="dxa"/>
            <w:tcBorders>
              <w:top w:val="nil"/>
              <w:left w:val="single" w:sz="4" w:space="0" w:color="auto"/>
              <w:bottom w:val="nil"/>
              <w:right w:val="single" w:sz="4" w:space="0" w:color="auto"/>
            </w:tcBorders>
            <w:vAlign w:val="center"/>
          </w:tcPr>
          <w:p w14:paraId="36B5E650" w14:textId="4622DF4F"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0.51</w:t>
            </w:r>
          </w:p>
        </w:tc>
        <w:tc>
          <w:tcPr>
            <w:tcW w:w="1540" w:type="dxa"/>
            <w:tcBorders>
              <w:top w:val="nil"/>
              <w:left w:val="single" w:sz="4" w:space="0" w:color="auto"/>
              <w:bottom w:val="nil"/>
              <w:right w:val="single" w:sz="4" w:space="0" w:color="auto"/>
            </w:tcBorders>
            <w:vAlign w:val="center"/>
          </w:tcPr>
          <w:p w14:paraId="7B514FC5" w14:textId="4BB10429"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9,567,171,932</w:t>
            </w:r>
          </w:p>
        </w:tc>
        <w:tc>
          <w:tcPr>
            <w:tcW w:w="570" w:type="dxa"/>
            <w:tcBorders>
              <w:top w:val="nil"/>
              <w:left w:val="single" w:sz="4" w:space="0" w:color="auto"/>
              <w:bottom w:val="nil"/>
              <w:right w:val="nil"/>
            </w:tcBorders>
            <w:vAlign w:val="center"/>
          </w:tcPr>
          <w:p w14:paraId="796E280E" w14:textId="5ED86F44" w:rsidR="00FA7CDC" w:rsidRPr="009C0F13" w:rsidRDefault="00FA7CDC" w:rsidP="00FA7CDC">
            <w:pPr>
              <w:spacing w:line="240" w:lineRule="exact"/>
              <w:ind w:rightChars="5" w:right="12" w:firstLineChars="0" w:firstLine="0"/>
              <w:jc w:val="right"/>
              <w:rPr>
                <w:rFonts w:asciiTheme="minorEastAsia" w:eastAsiaTheme="minorEastAsia" w:hAnsiTheme="minorEastAsia"/>
                <w:spacing w:val="-12"/>
                <w:kern w:val="0"/>
                <w:sz w:val="18"/>
                <w:szCs w:val="18"/>
              </w:rPr>
            </w:pPr>
            <w:r w:rsidRPr="009C0F13">
              <w:rPr>
                <w:rFonts w:asciiTheme="minorEastAsia" w:eastAsiaTheme="minorEastAsia" w:hAnsiTheme="minorEastAsia"/>
                <w:spacing w:val="-12"/>
                <w:kern w:val="0"/>
                <w:sz w:val="18"/>
                <w:szCs w:val="18"/>
              </w:rPr>
              <w:t>2,592.52</w:t>
            </w:r>
          </w:p>
        </w:tc>
      </w:tr>
      <w:tr w:rsidR="00FA7CDC" w:rsidRPr="003868B7" w14:paraId="61156B24" w14:textId="77777777" w:rsidTr="009A1C26">
        <w:trPr>
          <w:cantSplit/>
          <w:trHeight w:val="465"/>
        </w:trPr>
        <w:tc>
          <w:tcPr>
            <w:tcW w:w="3295" w:type="dxa"/>
            <w:tcBorders>
              <w:top w:val="nil"/>
              <w:left w:val="nil"/>
              <w:bottom w:val="nil"/>
              <w:right w:val="single" w:sz="4" w:space="0" w:color="auto"/>
            </w:tcBorders>
            <w:vAlign w:val="center"/>
          </w:tcPr>
          <w:p w14:paraId="31ED5302"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不動產、廠房及設備</w:t>
            </w:r>
          </w:p>
        </w:tc>
        <w:tc>
          <w:tcPr>
            <w:tcW w:w="1711" w:type="dxa"/>
            <w:tcBorders>
              <w:top w:val="nil"/>
              <w:left w:val="single" w:sz="4" w:space="0" w:color="auto"/>
              <w:bottom w:val="nil"/>
              <w:right w:val="single" w:sz="4" w:space="0" w:color="auto"/>
            </w:tcBorders>
            <w:vAlign w:val="center"/>
          </w:tcPr>
          <w:p w14:paraId="78964219" w14:textId="73932FFF"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24,908,530,500</w:t>
            </w:r>
          </w:p>
        </w:tc>
        <w:tc>
          <w:tcPr>
            <w:tcW w:w="570" w:type="dxa"/>
            <w:tcBorders>
              <w:top w:val="nil"/>
              <w:left w:val="single" w:sz="4" w:space="0" w:color="auto"/>
              <w:bottom w:val="nil"/>
              <w:right w:val="single" w:sz="4" w:space="0" w:color="auto"/>
            </w:tcBorders>
            <w:vAlign w:val="center"/>
          </w:tcPr>
          <w:p w14:paraId="3772B923" w14:textId="10A1285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33.26</w:t>
            </w:r>
          </w:p>
        </w:tc>
        <w:tc>
          <w:tcPr>
            <w:tcW w:w="1711" w:type="dxa"/>
            <w:tcBorders>
              <w:top w:val="nil"/>
              <w:left w:val="single" w:sz="4" w:space="0" w:color="auto"/>
              <w:bottom w:val="nil"/>
              <w:right w:val="single" w:sz="4" w:space="0" w:color="auto"/>
            </w:tcBorders>
            <w:vAlign w:val="center"/>
          </w:tcPr>
          <w:p w14:paraId="47353786" w14:textId="201052CB"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22,950,298,922</w:t>
            </w:r>
          </w:p>
        </w:tc>
        <w:tc>
          <w:tcPr>
            <w:tcW w:w="570" w:type="dxa"/>
            <w:tcBorders>
              <w:top w:val="nil"/>
              <w:left w:val="single" w:sz="4" w:space="0" w:color="auto"/>
              <w:bottom w:val="nil"/>
              <w:right w:val="single" w:sz="4" w:space="0" w:color="auto"/>
            </w:tcBorders>
            <w:vAlign w:val="center"/>
          </w:tcPr>
          <w:p w14:paraId="5F9FF847" w14:textId="4CAA8837"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31.92</w:t>
            </w:r>
          </w:p>
        </w:tc>
        <w:tc>
          <w:tcPr>
            <w:tcW w:w="1540" w:type="dxa"/>
            <w:tcBorders>
              <w:top w:val="nil"/>
              <w:left w:val="single" w:sz="4" w:space="0" w:color="auto"/>
              <w:bottom w:val="nil"/>
              <w:right w:val="single" w:sz="4" w:space="0" w:color="auto"/>
            </w:tcBorders>
            <w:vAlign w:val="center"/>
          </w:tcPr>
          <w:p w14:paraId="1704AB84" w14:textId="2677CB57"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1,958,231,578</w:t>
            </w:r>
          </w:p>
        </w:tc>
        <w:tc>
          <w:tcPr>
            <w:tcW w:w="570" w:type="dxa"/>
            <w:tcBorders>
              <w:top w:val="nil"/>
              <w:left w:val="single" w:sz="4" w:space="0" w:color="auto"/>
              <w:bottom w:val="nil"/>
              <w:right w:val="nil"/>
            </w:tcBorders>
            <w:vAlign w:val="center"/>
          </w:tcPr>
          <w:p w14:paraId="293493C3" w14:textId="5FBB3F6B"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8.53</w:t>
            </w:r>
          </w:p>
        </w:tc>
      </w:tr>
      <w:tr w:rsidR="00FA7CDC" w:rsidRPr="003868B7" w14:paraId="079B4648" w14:textId="77777777" w:rsidTr="009A1C26">
        <w:trPr>
          <w:cantSplit/>
          <w:trHeight w:val="465"/>
        </w:trPr>
        <w:tc>
          <w:tcPr>
            <w:tcW w:w="3295" w:type="dxa"/>
            <w:tcBorders>
              <w:top w:val="nil"/>
              <w:left w:val="nil"/>
              <w:bottom w:val="nil"/>
              <w:right w:val="single" w:sz="4" w:space="0" w:color="auto"/>
            </w:tcBorders>
            <w:vAlign w:val="center"/>
          </w:tcPr>
          <w:p w14:paraId="0DBC32FA"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土地</w:t>
            </w:r>
          </w:p>
        </w:tc>
        <w:tc>
          <w:tcPr>
            <w:tcW w:w="1711" w:type="dxa"/>
            <w:tcBorders>
              <w:top w:val="nil"/>
              <w:left w:val="single" w:sz="4" w:space="0" w:color="auto"/>
              <w:bottom w:val="nil"/>
              <w:right w:val="single" w:sz="4" w:space="0" w:color="auto"/>
            </w:tcBorders>
            <w:vAlign w:val="center"/>
          </w:tcPr>
          <w:p w14:paraId="07FC4DB5" w14:textId="2B207618"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1,134,195,326</w:t>
            </w:r>
          </w:p>
        </w:tc>
        <w:tc>
          <w:tcPr>
            <w:tcW w:w="570" w:type="dxa"/>
            <w:tcBorders>
              <w:top w:val="nil"/>
              <w:left w:val="single" w:sz="4" w:space="0" w:color="auto"/>
              <w:bottom w:val="nil"/>
              <w:right w:val="single" w:sz="4" w:space="0" w:color="auto"/>
            </w:tcBorders>
            <w:vAlign w:val="center"/>
          </w:tcPr>
          <w:p w14:paraId="753DC4A9" w14:textId="3DF017A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1.51</w:t>
            </w:r>
          </w:p>
        </w:tc>
        <w:tc>
          <w:tcPr>
            <w:tcW w:w="1711" w:type="dxa"/>
            <w:tcBorders>
              <w:top w:val="nil"/>
              <w:left w:val="single" w:sz="4" w:space="0" w:color="auto"/>
              <w:bottom w:val="nil"/>
              <w:right w:val="single" w:sz="4" w:space="0" w:color="auto"/>
            </w:tcBorders>
            <w:vAlign w:val="center"/>
          </w:tcPr>
          <w:p w14:paraId="5DAE722A" w14:textId="0F5B19D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1,122,183,326</w:t>
            </w:r>
          </w:p>
        </w:tc>
        <w:tc>
          <w:tcPr>
            <w:tcW w:w="570" w:type="dxa"/>
            <w:tcBorders>
              <w:top w:val="nil"/>
              <w:left w:val="single" w:sz="4" w:space="0" w:color="auto"/>
              <w:bottom w:val="nil"/>
              <w:right w:val="single" w:sz="4" w:space="0" w:color="auto"/>
            </w:tcBorders>
            <w:vAlign w:val="center"/>
          </w:tcPr>
          <w:p w14:paraId="085EAF52" w14:textId="0730593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1.56</w:t>
            </w:r>
          </w:p>
        </w:tc>
        <w:tc>
          <w:tcPr>
            <w:tcW w:w="1540" w:type="dxa"/>
            <w:tcBorders>
              <w:top w:val="nil"/>
              <w:left w:val="single" w:sz="4" w:space="0" w:color="auto"/>
              <w:bottom w:val="nil"/>
              <w:right w:val="single" w:sz="4" w:space="0" w:color="auto"/>
            </w:tcBorders>
            <w:vAlign w:val="center"/>
          </w:tcPr>
          <w:p w14:paraId="33788C25" w14:textId="2F5208E8"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12,012,000</w:t>
            </w:r>
          </w:p>
        </w:tc>
        <w:tc>
          <w:tcPr>
            <w:tcW w:w="570" w:type="dxa"/>
            <w:tcBorders>
              <w:top w:val="nil"/>
              <w:left w:val="single" w:sz="4" w:space="0" w:color="auto"/>
              <w:bottom w:val="nil"/>
              <w:right w:val="nil"/>
            </w:tcBorders>
            <w:vAlign w:val="center"/>
          </w:tcPr>
          <w:p w14:paraId="32A5397D" w14:textId="38A70D06"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1.07</w:t>
            </w:r>
          </w:p>
        </w:tc>
      </w:tr>
      <w:tr w:rsidR="00FA7CDC" w:rsidRPr="003868B7" w14:paraId="425EE364" w14:textId="77777777" w:rsidTr="009A1C26">
        <w:trPr>
          <w:cantSplit/>
          <w:trHeight w:val="465"/>
        </w:trPr>
        <w:tc>
          <w:tcPr>
            <w:tcW w:w="3295" w:type="dxa"/>
            <w:tcBorders>
              <w:top w:val="nil"/>
              <w:left w:val="nil"/>
              <w:bottom w:val="nil"/>
              <w:right w:val="single" w:sz="4" w:space="0" w:color="auto"/>
            </w:tcBorders>
            <w:vAlign w:val="center"/>
          </w:tcPr>
          <w:p w14:paraId="6AE3F1C6"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土地改良物</w:t>
            </w:r>
          </w:p>
        </w:tc>
        <w:tc>
          <w:tcPr>
            <w:tcW w:w="1711" w:type="dxa"/>
            <w:tcBorders>
              <w:top w:val="nil"/>
              <w:left w:val="single" w:sz="4" w:space="0" w:color="auto"/>
              <w:bottom w:val="nil"/>
              <w:right w:val="single" w:sz="4" w:space="0" w:color="auto"/>
            </w:tcBorders>
            <w:vAlign w:val="center"/>
          </w:tcPr>
          <w:p w14:paraId="45BF2CEB" w14:textId="7DF7F358"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4,615,048</w:t>
            </w:r>
          </w:p>
        </w:tc>
        <w:tc>
          <w:tcPr>
            <w:tcW w:w="570" w:type="dxa"/>
            <w:tcBorders>
              <w:top w:val="nil"/>
              <w:left w:val="single" w:sz="4" w:space="0" w:color="auto"/>
              <w:bottom w:val="nil"/>
              <w:right w:val="single" w:sz="4" w:space="0" w:color="auto"/>
            </w:tcBorders>
            <w:vAlign w:val="center"/>
          </w:tcPr>
          <w:p w14:paraId="522B141A" w14:textId="1A559E87"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0.01</w:t>
            </w:r>
          </w:p>
        </w:tc>
        <w:tc>
          <w:tcPr>
            <w:tcW w:w="1711" w:type="dxa"/>
            <w:tcBorders>
              <w:top w:val="nil"/>
              <w:left w:val="single" w:sz="4" w:space="0" w:color="auto"/>
              <w:bottom w:val="nil"/>
              <w:right w:val="single" w:sz="4" w:space="0" w:color="auto"/>
            </w:tcBorders>
            <w:vAlign w:val="center"/>
          </w:tcPr>
          <w:p w14:paraId="59AF1664" w14:textId="1E5E631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5,282,740</w:t>
            </w:r>
          </w:p>
        </w:tc>
        <w:tc>
          <w:tcPr>
            <w:tcW w:w="570" w:type="dxa"/>
            <w:tcBorders>
              <w:top w:val="nil"/>
              <w:left w:val="single" w:sz="4" w:space="0" w:color="auto"/>
              <w:bottom w:val="nil"/>
              <w:right w:val="single" w:sz="4" w:space="0" w:color="auto"/>
            </w:tcBorders>
            <w:vAlign w:val="center"/>
          </w:tcPr>
          <w:p w14:paraId="2CFAD837" w14:textId="3556FB9E"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0.01</w:t>
            </w:r>
          </w:p>
        </w:tc>
        <w:tc>
          <w:tcPr>
            <w:tcW w:w="1540" w:type="dxa"/>
            <w:tcBorders>
              <w:top w:val="nil"/>
              <w:left w:val="single" w:sz="4" w:space="0" w:color="auto"/>
              <w:bottom w:val="nil"/>
              <w:right w:val="single" w:sz="4" w:space="0" w:color="auto"/>
            </w:tcBorders>
            <w:vAlign w:val="center"/>
          </w:tcPr>
          <w:p w14:paraId="2E458050" w14:textId="40F0B47B"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- 667,692</w:t>
            </w:r>
          </w:p>
        </w:tc>
        <w:tc>
          <w:tcPr>
            <w:tcW w:w="570" w:type="dxa"/>
            <w:tcBorders>
              <w:top w:val="nil"/>
              <w:left w:val="single" w:sz="4" w:space="0" w:color="auto"/>
              <w:bottom w:val="nil"/>
              <w:right w:val="nil"/>
            </w:tcBorders>
            <w:vAlign w:val="center"/>
          </w:tcPr>
          <w:p w14:paraId="3B5837BB" w14:textId="1554E1C8"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- 12.64</w:t>
            </w:r>
          </w:p>
        </w:tc>
      </w:tr>
      <w:tr w:rsidR="00FA7CDC" w:rsidRPr="003868B7" w14:paraId="2EDAA5C6" w14:textId="77777777" w:rsidTr="009A1C26">
        <w:trPr>
          <w:cantSplit/>
          <w:trHeight w:val="465"/>
        </w:trPr>
        <w:tc>
          <w:tcPr>
            <w:tcW w:w="3295" w:type="dxa"/>
            <w:tcBorders>
              <w:top w:val="nil"/>
              <w:left w:val="nil"/>
              <w:bottom w:val="nil"/>
              <w:right w:val="single" w:sz="4" w:space="0" w:color="auto"/>
            </w:tcBorders>
            <w:vAlign w:val="center"/>
          </w:tcPr>
          <w:p w14:paraId="4D4640BB"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房屋及建築</w:t>
            </w:r>
          </w:p>
        </w:tc>
        <w:tc>
          <w:tcPr>
            <w:tcW w:w="1711" w:type="dxa"/>
            <w:tcBorders>
              <w:top w:val="nil"/>
              <w:left w:val="single" w:sz="4" w:space="0" w:color="auto"/>
              <w:bottom w:val="nil"/>
              <w:right w:val="single" w:sz="4" w:space="0" w:color="auto"/>
            </w:tcBorders>
            <w:vAlign w:val="center"/>
          </w:tcPr>
          <w:p w14:paraId="1B2E11C3" w14:textId="186608D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12,999,282,273</w:t>
            </w:r>
          </w:p>
        </w:tc>
        <w:tc>
          <w:tcPr>
            <w:tcW w:w="570" w:type="dxa"/>
            <w:tcBorders>
              <w:top w:val="nil"/>
              <w:left w:val="single" w:sz="4" w:space="0" w:color="auto"/>
              <w:bottom w:val="nil"/>
              <w:right w:val="single" w:sz="4" w:space="0" w:color="auto"/>
            </w:tcBorders>
            <w:vAlign w:val="center"/>
          </w:tcPr>
          <w:p w14:paraId="516C38C9" w14:textId="7BAAA2B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17.36</w:t>
            </w:r>
          </w:p>
        </w:tc>
        <w:tc>
          <w:tcPr>
            <w:tcW w:w="1711" w:type="dxa"/>
            <w:tcBorders>
              <w:top w:val="nil"/>
              <w:left w:val="single" w:sz="4" w:space="0" w:color="auto"/>
              <w:bottom w:val="nil"/>
              <w:right w:val="single" w:sz="4" w:space="0" w:color="auto"/>
            </w:tcBorders>
            <w:vAlign w:val="center"/>
          </w:tcPr>
          <w:p w14:paraId="3FCB53C8" w14:textId="06416D7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13,323,701,260</w:t>
            </w:r>
          </w:p>
        </w:tc>
        <w:tc>
          <w:tcPr>
            <w:tcW w:w="570" w:type="dxa"/>
            <w:tcBorders>
              <w:top w:val="nil"/>
              <w:left w:val="single" w:sz="4" w:space="0" w:color="auto"/>
              <w:bottom w:val="nil"/>
              <w:right w:val="single" w:sz="4" w:space="0" w:color="auto"/>
            </w:tcBorders>
            <w:vAlign w:val="center"/>
          </w:tcPr>
          <w:p w14:paraId="7659F48C" w14:textId="15CBA73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18.53</w:t>
            </w:r>
          </w:p>
        </w:tc>
        <w:tc>
          <w:tcPr>
            <w:tcW w:w="1540" w:type="dxa"/>
            <w:tcBorders>
              <w:top w:val="nil"/>
              <w:left w:val="single" w:sz="4" w:space="0" w:color="auto"/>
              <w:bottom w:val="nil"/>
              <w:right w:val="single" w:sz="4" w:space="0" w:color="auto"/>
            </w:tcBorders>
            <w:vAlign w:val="center"/>
          </w:tcPr>
          <w:p w14:paraId="74079757" w14:textId="18786251"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- 324,418,987</w:t>
            </w:r>
          </w:p>
        </w:tc>
        <w:tc>
          <w:tcPr>
            <w:tcW w:w="570" w:type="dxa"/>
            <w:tcBorders>
              <w:top w:val="nil"/>
              <w:left w:val="single" w:sz="4" w:space="0" w:color="auto"/>
              <w:bottom w:val="nil"/>
              <w:right w:val="nil"/>
            </w:tcBorders>
            <w:vAlign w:val="center"/>
          </w:tcPr>
          <w:p w14:paraId="6245E7CE" w14:textId="577F0399"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- 2.43</w:t>
            </w:r>
          </w:p>
        </w:tc>
      </w:tr>
      <w:tr w:rsidR="00FA7CDC" w:rsidRPr="003868B7" w14:paraId="67401EC4" w14:textId="77777777" w:rsidTr="009A1C26">
        <w:trPr>
          <w:cantSplit/>
          <w:trHeight w:val="465"/>
        </w:trPr>
        <w:tc>
          <w:tcPr>
            <w:tcW w:w="3295" w:type="dxa"/>
            <w:tcBorders>
              <w:top w:val="nil"/>
              <w:left w:val="nil"/>
              <w:bottom w:val="nil"/>
              <w:right w:val="single" w:sz="4" w:space="0" w:color="auto"/>
            </w:tcBorders>
            <w:vAlign w:val="center"/>
          </w:tcPr>
          <w:p w14:paraId="151671E7"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機械及設備</w:t>
            </w:r>
          </w:p>
        </w:tc>
        <w:tc>
          <w:tcPr>
            <w:tcW w:w="1711" w:type="dxa"/>
            <w:tcBorders>
              <w:top w:val="nil"/>
              <w:left w:val="single" w:sz="4" w:space="0" w:color="auto"/>
              <w:bottom w:val="nil"/>
              <w:right w:val="single" w:sz="4" w:space="0" w:color="auto"/>
            </w:tcBorders>
            <w:vAlign w:val="center"/>
          </w:tcPr>
          <w:p w14:paraId="191C5DA6" w14:textId="7D6B31D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5,143,609,895</w:t>
            </w:r>
          </w:p>
        </w:tc>
        <w:tc>
          <w:tcPr>
            <w:tcW w:w="570" w:type="dxa"/>
            <w:tcBorders>
              <w:top w:val="nil"/>
              <w:left w:val="single" w:sz="4" w:space="0" w:color="auto"/>
              <w:bottom w:val="nil"/>
              <w:right w:val="single" w:sz="4" w:space="0" w:color="auto"/>
            </w:tcBorders>
            <w:vAlign w:val="center"/>
          </w:tcPr>
          <w:p w14:paraId="70415BA7" w14:textId="422E04C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6.87</w:t>
            </w:r>
          </w:p>
        </w:tc>
        <w:tc>
          <w:tcPr>
            <w:tcW w:w="1711" w:type="dxa"/>
            <w:tcBorders>
              <w:top w:val="nil"/>
              <w:left w:val="single" w:sz="4" w:space="0" w:color="auto"/>
              <w:bottom w:val="nil"/>
              <w:right w:val="single" w:sz="4" w:space="0" w:color="auto"/>
            </w:tcBorders>
            <w:vAlign w:val="center"/>
          </w:tcPr>
          <w:p w14:paraId="16661845" w14:textId="214AC8BE"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3,703,696,521</w:t>
            </w:r>
          </w:p>
        </w:tc>
        <w:tc>
          <w:tcPr>
            <w:tcW w:w="570" w:type="dxa"/>
            <w:tcBorders>
              <w:top w:val="nil"/>
              <w:left w:val="single" w:sz="4" w:space="0" w:color="auto"/>
              <w:bottom w:val="nil"/>
              <w:right w:val="single" w:sz="4" w:space="0" w:color="auto"/>
            </w:tcBorders>
            <w:vAlign w:val="center"/>
          </w:tcPr>
          <w:p w14:paraId="65BDD99E" w14:textId="27D0BA9B"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5.15</w:t>
            </w:r>
          </w:p>
        </w:tc>
        <w:tc>
          <w:tcPr>
            <w:tcW w:w="1540" w:type="dxa"/>
            <w:tcBorders>
              <w:top w:val="nil"/>
              <w:left w:val="single" w:sz="4" w:space="0" w:color="auto"/>
              <w:bottom w:val="nil"/>
              <w:right w:val="single" w:sz="4" w:space="0" w:color="auto"/>
            </w:tcBorders>
            <w:vAlign w:val="center"/>
          </w:tcPr>
          <w:p w14:paraId="3F527856" w14:textId="6ED3911A"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1,439,913,374</w:t>
            </w:r>
          </w:p>
        </w:tc>
        <w:tc>
          <w:tcPr>
            <w:tcW w:w="570" w:type="dxa"/>
            <w:tcBorders>
              <w:top w:val="nil"/>
              <w:left w:val="single" w:sz="4" w:space="0" w:color="auto"/>
              <w:bottom w:val="nil"/>
              <w:right w:val="nil"/>
            </w:tcBorders>
            <w:vAlign w:val="center"/>
          </w:tcPr>
          <w:p w14:paraId="59DF5155" w14:textId="568506A8"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38.88</w:t>
            </w:r>
          </w:p>
        </w:tc>
      </w:tr>
      <w:tr w:rsidR="00FA7CDC" w:rsidRPr="003868B7" w14:paraId="4E686829" w14:textId="77777777" w:rsidTr="009A1C26">
        <w:trPr>
          <w:cantSplit/>
          <w:trHeight w:val="465"/>
        </w:trPr>
        <w:tc>
          <w:tcPr>
            <w:tcW w:w="3295" w:type="dxa"/>
            <w:tcBorders>
              <w:top w:val="nil"/>
              <w:left w:val="nil"/>
              <w:bottom w:val="nil"/>
              <w:right w:val="single" w:sz="4" w:space="0" w:color="auto"/>
            </w:tcBorders>
            <w:vAlign w:val="center"/>
          </w:tcPr>
          <w:p w14:paraId="21E92CD5"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交通及運輸設備</w:t>
            </w:r>
          </w:p>
        </w:tc>
        <w:tc>
          <w:tcPr>
            <w:tcW w:w="1711" w:type="dxa"/>
            <w:tcBorders>
              <w:top w:val="nil"/>
              <w:left w:val="single" w:sz="4" w:space="0" w:color="auto"/>
              <w:bottom w:val="nil"/>
              <w:right w:val="single" w:sz="4" w:space="0" w:color="auto"/>
            </w:tcBorders>
            <w:vAlign w:val="center"/>
          </w:tcPr>
          <w:p w14:paraId="0969A2E0" w14:textId="3AA2821B"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74,908,958</w:t>
            </w:r>
          </w:p>
        </w:tc>
        <w:tc>
          <w:tcPr>
            <w:tcW w:w="570" w:type="dxa"/>
            <w:tcBorders>
              <w:top w:val="nil"/>
              <w:left w:val="single" w:sz="4" w:space="0" w:color="auto"/>
              <w:bottom w:val="nil"/>
              <w:right w:val="single" w:sz="4" w:space="0" w:color="auto"/>
            </w:tcBorders>
            <w:vAlign w:val="center"/>
          </w:tcPr>
          <w:p w14:paraId="349A2765" w14:textId="74D309B9"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0.10</w:t>
            </w:r>
          </w:p>
        </w:tc>
        <w:tc>
          <w:tcPr>
            <w:tcW w:w="1711" w:type="dxa"/>
            <w:tcBorders>
              <w:top w:val="nil"/>
              <w:left w:val="single" w:sz="4" w:space="0" w:color="auto"/>
              <w:bottom w:val="nil"/>
              <w:right w:val="single" w:sz="4" w:space="0" w:color="auto"/>
            </w:tcBorders>
            <w:vAlign w:val="center"/>
          </w:tcPr>
          <w:p w14:paraId="18E61420" w14:textId="40A6CB7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60,928,389</w:t>
            </w:r>
          </w:p>
        </w:tc>
        <w:tc>
          <w:tcPr>
            <w:tcW w:w="570" w:type="dxa"/>
            <w:tcBorders>
              <w:top w:val="nil"/>
              <w:left w:val="single" w:sz="4" w:space="0" w:color="auto"/>
              <w:bottom w:val="nil"/>
              <w:right w:val="single" w:sz="4" w:space="0" w:color="auto"/>
            </w:tcBorders>
            <w:vAlign w:val="center"/>
          </w:tcPr>
          <w:p w14:paraId="4D9EDF93" w14:textId="79B9E68B"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0.08</w:t>
            </w:r>
          </w:p>
        </w:tc>
        <w:tc>
          <w:tcPr>
            <w:tcW w:w="1540" w:type="dxa"/>
            <w:tcBorders>
              <w:top w:val="nil"/>
              <w:left w:val="single" w:sz="4" w:space="0" w:color="auto"/>
              <w:bottom w:val="nil"/>
              <w:right w:val="single" w:sz="4" w:space="0" w:color="auto"/>
            </w:tcBorders>
            <w:vAlign w:val="center"/>
          </w:tcPr>
          <w:p w14:paraId="62F3DCF9" w14:textId="6468C455"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13,980,569</w:t>
            </w:r>
          </w:p>
        </w:tc>
        <w:tc>
          <w:tcPr>
            <w:tcW w:w="570" w:type="dxa"/>
            <w:tcBorders>
              <w:top w:val="nil"/>
              <w:left w:val="single" w:sz="4" w:space="0" w:color="auto"/>
              <w:bottom w:val="nil"/>
              <w:right w:val="nil"/>
            </w:tcBorders>
            <w:vAlign w:val="center"/>
          </w:tcPr>
          <w:p w14:paraId="40711CBD" w14:textId="2C1DB5F7"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22.95</w:t>
            </w:r>
          </w:p>
        </w:tc>
      </w:tr>
      <w:tr w:rsidR="00FA7CDC" w:rsidRPr="003868B7" w14:paraId="774EE00A" w14:textId="77777777" w:rsidTr="009A1C26">
        <w:trPr>
          <w:cantSplit/>
          <w:trHeight w:val="465"/>
        </w:trPr>
        <w:tc>
          <w:tcPr>
            <w:tcW w:w="3295" w:type="dxa"/>
            <w:tcBorders>
              <w:top w:val="nil"/>
              <w:left w:val="nil"/>
              <w:bottom w:val="nil"/>
              <w:right w:val="single" w:sz="4" w:space="0" w:color="auto"/>
            </w:tcBorders>
            <w:vAlign w:val="center"/>
          </w:tcPr>
          <w:p w14:paraId="1670BD25"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什項設備</w:t>
            </w:r>
          </w:p>
        </w:tc>
        <w:tc>
          <w:tcPr>
            <w:tcW w:w="1711" w:type="dxa"/>
            <w:tcBorders>
              <w:top w:val="nil"/>
              <w:left w:val="single" w:sz="4" w:space="0" w:color="auto"/>
              <w:bottom w:val="nil"/>
              <w:right w:val="single" w:sz="4" w:space="0" w:color="auto"/>
            </w:tcBorders>
            <w:vAlign w:val="center"/>
          </w:tcPr>
          <w:p w14:paraId="7E14FC85" w14:textId="7BA10B2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701,221,664</w:t>
            </w:r>
          </w:p>
        </w:tc>
        <w:tc>
          <w:tcPr>
            <w:tcW w:w="570" w:type="dxa"/>
            <w:tcBorders>
              <w:top w:val="nil"/>
              <w:left w:val="single" w:sz="4" w:space="0" w:color="auto"/>
              <w:bottom w:val="nil"/>
              <w:right w:val="single" w:sz="4" w:space="0" w:color="auto"/>
            </w:tcBorders>
            <w:vAlign w:val="center"/>
          </w:tcPr>
          <w:p w14:paraId="0628707B" w14:textId="5C68357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0.94</w:t>
            </w:r>
          </w:p>
        </w:tc>
        <w:tc>
          <w:tcPr>
            <w:tcW w:w="1711" w:type="dxa"/>
            <w:tcBorders>
              <w:top w:val="nil"/>
              <w:left w:val="single" w:sz="4" w:space="0" w:color="auto"/>
              <w:bottom w:val="nil"/>
              <w:right w:val="single" w:sz="4" w:space="0" w:color="auto"/>
            </w:tcBorders>
            <w:vAlign w:val="center"/>
          </w:tcPr>
          <w:p w14:paraId="586FE364" w14:textId="71EF566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415,164,004</w:t>
            </w:r>
          </w:p>
        </w:tc>
        <w:tc>
          <w:tcPr>
            <w:tcW w:w="570" w:type="dxa"/>
            <w:tcBorders>
              <w:top w:val="nil"/>
              <w:left w:val="single" w:sz="4" w:space="0" w:color="auto"/>
              <w:bottom w:val="nil"/>
              <w:right w:val="single" w:sz="4" w:space="0" w:color="auto"/>
            </w:tcBorders>
            <w:vAlign w:val="center"/>
          </w:tcPr>
          <w:p w14:paraId="577362D2" w14:textId="0FD9F50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0.58</w:t>
            </w:r>
          </w:p>
        </w:tc>
        <w:tc>
          <w:tcPr>
            <w:tcW w:w="1540" w:type="dxa"/>
            <w:tcBorders>
              <w:top w:val="nil"/>
              <w:left w:val="single" w:sz="4" w:space="0" w:color="auto"/>
              <w:bottom w:val="nil"/>
              <w:right w:val="single" w:sz="4" w:space="0" w:color="auto"/>
            </w:tcBorders>
            <w:vAlign w:val="center"/>
          </w:tcPr>
          <w:p w14:paraId="00A2F6EC" w14:textId="19B25D82"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286,057,660</w:t>
            </w:r>
          </w:p>
        </w:tc>
        <w:tc>
          <w:tcPr>
            <w:tcW w:w="570" w:type="dxa"/>
            <w:tcBorders>
              <w:top w:val="nil"/>
              <w:left w:val="single" w:sz="4" w:space="0" w:color="auto"/>
              <w:bottom w:val="nil"/>
              <w:right w:val="nil"/>
            </w:tcBorders>
            <w:vAlign w:val="center"/>
          </w:tcPr>
          <w:p w14:paraId="06E76D0A" w14:textId="7EF57CCE"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68.90</w:t>
            </w:r>
          </w:p>
        </w:tc>
      </w:tr>
      <w:tr w:rsidR="00FA7CDC" w:rsidRPr="003868B7" w14:paraId="1C86F7E8" w14:textId="77777777" w:rsidTr="009A1C26">
        <w:trPr>
          <w:cantSplit/>
          <w:trHeight w:val="465"/>
        </w:trPr>
        <w:tc>
          <w:tcPr>
            <w:tcW w:w="3295" w:type="dxa"/>
            <w:tcBorders>
              <w:top w:val="nil"/>
              <w:left w:val="nil"/>
              <w:bottom w:val="nil"/>
              <w:right w:val="single" w:sz="4" w:space="0" w:color="auto"/>
            </w:tcBorders>
            <w:vAlign w:val="center"/>
          </w:tcPr>
          <w:p w14:paraId="27F5C8F2"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租賃權益改良</w:t>
            </w:r>
          </w:p>
        </w:tc>
        <w:tc>
          <w:tcPr>
            <w:tcW w:w="1711" w:type="dxa"/>
            <w:tcBorders>
              <w:top w:val="nil"/>
              <w:left w:val="single" w:sz="4" w:space="0" w:color="auto"/>
              <w:bottom w:val="nil"/>
              <w:right w:val="single" w:sz="4" w:space="0" w:color="auto"/>
            </w:tcBorders>
            <w:vAlign w:val="center"/>
          </w:tcPr>
          <w:p w14:paraId="1B2ABDF7" w14:textId="6AC7A2C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7,017,842</w:t>
            </w:r>
          </w:p>
        </w:tc>
        <w:tc>
          <w:tcPr>
            <w:tcW w:w="570" w:type="dxa"/>
            <w:tcBorders>
              <w:top w:val="nil"/>
              <w:left w:val="single" w:sz="4" w:space="0" w:color="auto"/>
              <w:bottom w:val="nil"/>
              <w:right w:val="single" w:sz="4" w:space="0" w:color="auto"/>
            </w:tcBorders>
            <w:vAlign w:val="center"/>
          </w:tcPr>
          <w:p w14:paraId="51C65C3C" w14:textId="0533D5F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0.01</w:t>
            </w:r>
          </w:p>
        </w:tc>
        <w:tc>
          <w:tcPr>
            <w:tcW w:w="1711" w:type="dxa"/>
            <w:tcBorders>
              <w:top w:val="nil"/>
              <w:left w:val="single" w:sz="4" w:space="0" w:color="auto"/>
              <w:bottom w:val="nil"/>
              <w:right w:val="single" w:sz="4" w:space="0" w:color="auto"/>
            </w:tcBorders>
            <w:vAlign w:val="center"/>
          </w:tcPr>
          <w:p w14:paraId="41CD49C8" w14:textId="11B7596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11,057,522</w:t>
            </w:r>
          </w:p>
        </w:tc>
        <w:tc>
          <w:tcPr>
            <w:tcW w:w="570" w:type="dxa"/>
            <w:tcBorders>
              <w:top w:val="nil"/>
              <w:left w:val="single" w:sz="4" w:space="0" w:color="auto"/>
              <w:bottom w:val="nil"/>
              <w:right w:val="single" w:sz="4" w:space="0" w:color="auto"/>
            </w:tcBorders>
            <w:vAlign w:val="center"/>
          </w:tcPr>
          <w:p w14:paraId="7B944B47" w14:textId="71E0A1F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0.02</w:t>
            </w:r>
          </w:p>
        </w:tc>
        <w:tc>
          <w:tcPr>
            <w:tcW w:w="1540" w:type="dxa"/>
            <w:tcBorders>
              <w:top w:val="nil"/>
              <w:left w:val="single" w:sz="4" w:space="0" w:color="auto"/>
              <w:bottom w:val="nil"/>
              <w:right w:val="single" w:sz="4" w:space="0" w:color="auto"/>
            </w:tcBorders>
            <w:vAlign w:val="center"/>
          </w:tcPr>
          <w:p w14:paraId="0318E9E5" w14:textId="3BAC5109"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- 4,039,680</w:t>
            </w:r>
          </w:p>
        </w:tc>
        <w:tc>
          <w:tcPr>
            <w:tcW w:w="570" w:type="dxa"/>
            <w:tcBorders>
              <w:top w:val="nil"/>
              <w:left w:val="single" w:sz="4" w:space="0" w:color="auto"/>
              <w:bottom w:val="nil"/>
              <w:right w:val="nil"/>
            </w:tcBorders>
            <w:vAlign w:val="center"/>
          </w:tcPr>
          <w:p w14:paraId="6DD1967C" w14:textId="09B95CCF"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- 36.53</w:t>
            </w:r>
          </w:p>
        </w:tc>
      </w:tr>
      <w:tr w:rsidR="00FA7CDC" w:rsidRPr="003868B7" w14:paraId="5104FF3D" w14:textId="77777777" w:rsidTr="009A1C26">
        <w:trPr>
          <w:cantSplit/>
          <w:trHeight w:val="465"/>
        </w:trPr>
        <w:tc>
          <w:tcPr>
            <w:tcW w:w="3295" w:type="dxa"/>
            <w:tcBorders>
              <w:top w:val="nil"/>
              <w:left w:val="nil"/>
              <w:bottom w:val="nil"/>
              <w:right w:val="single" w:sz="4" w:space="0" w:color="auto"/>
            </w:tcBorders>
            <w:vAlign w:val="center"/>
          </w:tcPr>
          <w:p w14:paraId="00E13635"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購建中固定資產</w:t>
            </w:r>
          </w:p>
        </w:tc>
        <w:tc>
          <w:tcPr>
            <w:tcW w:w="1711" w:type="dxa"/>
            <w:tcBorders>
              <w:top w:val="nil"/>
              <w:left w:val="single" w:sz="4" w:space="0" w:color="auto"/>
              <w:bottom w:val="nil"/>
              <w:right w:val="single" w:sz="4" w:space="0" w:color="auto"/>
            </w:tcBorders>
            <w:vAlign w:val="center"/>
          </w:tcPr>
          <w:p w14:paraId="5AE94833" w14:textId="1532C50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4,843,679,494</w:t>
            </w:r>
          </w:p>
        </w:tc>
        <w:tc>
          <w:tcPr>
            <w:tcW w:w="570" w:type="dxa"/>
            <w:tcBorders>
              <w:top w:val="nil"/>
              <w:left w:val="single" w:sz="4" w:space="0" w:color="auto"/>
              <w:bottom w:val="nil"/>
              <w:right w:val="single" w:sz="4" w:space="0" w:color="auto"/>
            </w:tcBorders>
            <w:vAlign w:val="center"/>
          </w:tcPr>
          <w:p w14:paraId="4283A82A" w14:textId="059D4DF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6.47</w:t>
            </w:r>
          </w:p>
        </w:tc>
        <w:tc>
          <w:tcPr>
            <w:tcW w:w="1711" w:type="dxa"/>
            <w:tcBorders>
              <w:top w:val="nil"/>
              <w:left w:val="single" w:sz="4" w:space="0" w:color="auto"/>
              <w:bottom w:val="nil"/>
              <w:right w:val="single" w:sz="4" w:space="0" w:color="auto"/>
            </w:tcBorders>
            <w:vAlign w:val="center"/>
          </w:tcPr>
          <w:p w14:paraId="4FD73E2E" w14:textId="7BC5958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4,308,285,160</w:t>
            </w:r>
          </w:p>
        </w:tc>
        <w:tc>
          <w:tcPr>
            <w:tcW w:w="570" w:type="dxa"/>
            <w:tcBorders>
              <w:top w:val="nil"/>
              <w:left w:val="single" w:sz="4" w:space="0" w:color="auto"/>
              <w:bottom w:val="nil"/>
              <w:right w:val="single" w:sz="4" w:space="0" w:color="auto"/>
            </w:tcBorders>
            <w:vAlign w:val="center"/>
          </w:tcPr>
          <w:p w14:paraId="0F794C45" w14:textId="2F77DA8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5.99</w:t>
            </w:r>
          </w:p>
        </w:tc>
        <w:tc>
          <w:tcPr>
            <w:tcW w:w="1540" w:type="dxa"/>
            <w:tcBorders>
              <w:top w:val="nil"/>
              <w:left w:val="single" w:sz="4" w:space="0" w:color="auto"/>
              <w:bottom w:val="nil"/>
              <w:right w:val="single" w:sz="4" w:space="0" w:color="auto"/>
            </w:tcBorders>
            <w:vAlign w:val="center"/>
          </w:tcPr>
          <w:p w14:paraId="3B6FB993" w14:textId="57737742"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535,394,334</w:t>
            </w:r>
          </w:p>
        </w:tc>
        <w:tc>
          <w:tcPr>
            <w:tcW w:w="570" w:type="dxa"/>
            <w:tcBorders>
              <w:top w:val="nil"/>
              <w:left w:val="single" w:sz="4" w:space="0" w:color="auto"/>
              <w:bottom w:val="nil"/>
              <w:right w:val="nil"/>
            </w:tcBorders>
            <w:vAlign w:val="center"/>
          </w:tcPr>
          <w:p w14:paraId="482F1352" w14:textId="048D1544"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12.43</w:t>
            </w:r>
          </w:p>
        </w:tc>
      </w:tr>
      <w:tr w:rsidR="00FA7CDC" w:rsidRPr="003868B7" w14:paraId="5CFEDA68" w14:textId="77777777" w:rsidTr="009A1C26">
        <w:trPr>
          <w:cantSplit/>
          <w:trHeight w:val="465"/>
        </w:trPr>
        <w:tc>
          <w:tcPr>
            <w:tcW w:w="3295" w:type="dxa"/>
            <w:tcBorders>
              <w:top w:val="nil"/>
              <w:left w:val="nil"/>
              <w:bottom w:val="nil"/>
              <w:right w:val="single" w:sz="4" w:space="0" w:color="auto"/>
            </w:tcBorders>
            <w:vAlign w:val="center"/>
          </w:tcPr>
          <w:p w14:paraId="47C0A7D1"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無形資產</w:t>
            </w:r>
          </w:p>
        </w:tc>
        <w:tc>
          <w:tcPr>
            <w:tcW w:w="1711" w:type="dxa"/>
            <w:tcBorders>
              <w:top w:val="nil"/>
              <w:left w:val="single" w:sz="4" w:space="0" w:color="auto"/>
              <w:bottom w:val="nil"/>
              <w:right w:val="single" w:sz="4" w:space="0" w:color="auto"/>
            </w:tcBorders>
            <w:vAlign w:val="center"/>
          </w:tcPr>
          <w:p w14:paraId="44F2E2E7" w14:textId="3CEDB99E"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225,447,859</w:t>
            </w:r>
          </w:p>
        </w:tc>
        <w:tc>
          <w:tcPr>
            <w:tcW w:w="570" w:type="dxa"/>
            <w:tcBorders>
              <w:top w:val="nil"/>
              <w:left w:val="single" w:sz="4" w:space="0" w:color="auto"/>
              <w:bottom w:val="nil"/>
              <w:right w:val="single" w:sz="4" w:space="0" w:color="auto"/>
            </w:tcBorders>
            <w:vAlign w:val="center"/>
          </w:tcPr>
          <w:p w14:paraId="34F799ED" w14:textId="436698E9"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0.30</w:t>
            </w:r>
          </w:p>
        </w:tc>
        <w:tc>
          <w:tcPr>
            <w:tcW w:w="1711" w:type="dxa"/>
            <w:tcBorders>
              <w:top w:val="nil"/>
              <w:left w:val="single" w:sz="4" w:space="0" w:color="auto"/>
              <w:bottom w:val="nil"/>
              <w:right w:val="single" w:sz="4" w:space="0" w:color="auto"/>
            </w:tcBorders>
            <w:vAlign w:val="center"/>
          </w:tcPr>
          <w:p w14:paraId="19D8E30E" w14:textId="21E72EC9"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163,662,810</w:t>
            </w:r>
          </w:p>
        </w:tc>
        <w:tc>
          <w:tcPr>
            <w:tcW w:w="570" w:type="dxa"/>
            <w:tcBorders>
              <w:top w:val="nil"/>
              <w:left w:val="single" w:sz="4" w:space="0" w:color="auto"/>
              <w:bottom w:val="nil"/>
              <w:right w:val="single" w:sz="4" w:space="0" w:color="auto"/>
            </w:tcBorders>
            <w:vAlign w:val="center"/>
          </w:tcPr>
          <w:p w14:paraId="308B4E47" w14:textId="740B0E0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0.23</w:t>
            </w:r>
          </w:p>
        </w:tc>
        <w:tc>
          <w:tcPr>
            <w:tcW w:w="1540" w:type="dxa"/>
            <w:tcBorders>
              <w:top w:val="nil"/>
              <w:left w:val="single" w:sz="4" w:space="0" w:color="auto"/>
              <w:bottom w:val="nil"/>
              <w:right w:val="single" w:sz="4" w:space="0" w:color="auto"/>
            </w:tcBorders>
            <w:vAlign w:val="center"/>
          </w:tcPr>
          <w:p w14:paraId="6B46CA7D" w14:textId="2EFE0D41"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61,785,049</w:t>
            </w:r>
          </w:p>
        </w:tc>
        <w:tc>
          <w:tcPr>
            <w:tcW w:w="570" w:type="dxa"/>
            <w:tcBorders>
              <w:top w:val="nil"/>
              <w:left w:val="single" w:sz="4" w:space="0" w:color="auto"/>
              <w:bottom w:val="nil"/>
              <w:right w:val="nil"/>
            </w:tcBorders>
            <w:vAlign w:val="center"/>
          </w:tcPr>
          <w:p w14:paraId="15D30F4E" w14:textId="7486670B"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37.75</w:t>
            </w:r>
          </w:p>
        </w:tc>
      </w:tr>
      <w:tr w:rsidR="00FA7CDC" w:rsidRPr="003868B7" w14:paraId="1990DA77" w14:textId="77777777" w:rsidTr="009A1C26">
        <w:trPr>
          <w:cantSplit/>
          <w:trHeight w:val="465"/>
        </w:trPr>
        <w:tc>
          <w:tcPr>
            <w:tcW w:w="3295" w:type="dxa"/>
            <w:tcBorders>
              <w:top w:val="nil"/>
              <w:left w:val="nil"/>
              <w:bottom w:val="nil"/>
              <w:right w:val="single" w:sz="4" w:space="0" w:color="auto"/>
            </w:tcBorders>
            <w:vAlign w:val="center"/>
          </w:tcPr>
          <w:p w14:paraId="380DB507"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無形資產</w:t>
            </w:r>
          </w:p>
        </w:tc>
        <w:tc>
          <w:tcPr>
            <w:tcW w:w="1711" w:type="dxa"/>
            <w:tcBorders>
              <w:top w:val="nil"/>
              <w:left w:val="single" w:sz="4" w:space="0" w:color="auto"/>
              <w:bottom w:val="nil"/>
              <w:right w:val="single" w:sz="4" w:space="0" w:color="auto"/>
            </w:tcBorders>
            <w:vAlign w:val="center"/>
          </w:tcPr>
          <w:p w14:paraId="00E6A0F1" w14:textId="2ABC98C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225,447,859</w:t>
            </w:r>
          </w:p>
        </w:tc>
        <w:tc>
          <w:tcPr>
            <w:tcW w:w="570" w:type="dxa"/>
            <w:tcBorders>
              <w:top w:val="nil"/>
              <w:left w:val="single" w:sz="4" w:space="0" w:color="auto"/>
              <w:bottom w:val="nil"/>
              <w:right w:val="single" w:sz="4" w:space="0" w:color="auto"/>
            </w:tcBorders>
            <w:vAlign w:val="center"/>
          </w:tcPr>
          <w:p w14:paraId="2AB8F766" w14:textId="1DBA17B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0.30</w:t>
            </w:r>
          </w:p>
        </w:tc>
        <w:tc>
          <w:tcPr>
            <w:tcW w:w="1711" w:type="dxa"/>
            <w:tcBorders>
              <w:top w:val="nil"/>
              <w:left w:val="single" w:sz="4" w:space="0" w:color="auto"/>
              <w:bottom w:val="nil"/>
              <w:right w:val="single" w:sz="4" w:space="0" w:color="auto"/>
            </w:tcBorders>
            <w:vAlign w:val="center"/>
          </w:tcPr>
          <w:p w14:paraId="14F7C03A" w14:textId="72BDAFD7"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163,662,810</w:t>
            </w:r>
          </w:p>
        </w:tc>
        <w:tc>
          <w:tcPr>
            <w:tcW w:w="570" w:type="dxa"/>
            <w:tcBorders>
              <w:top w:val="nil"/>
              <w:left w:val="single" w:sz="4" w:space="0" w:color="auto"/>
              <w:bottom w:val="nil"/>
              <w:right w:val="single" w:sz="4" w:space="0" w:color="auto"/>
            </w:tcBorders>
            <w:vAlign w:val="center"/>
          </w:tcPr>
          <w:p w14:paraId="7F962A93" w14:textId="6322859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0.23</w:t>
            </w:r>
          </w:p>
        </w:tc>
        <w:tc>
          <w:tcPr>
            <w:tcW w:w="1540" w:type="dxa"/>
            <w:tcBorders>
              <w:top w:val="nil"/>
              <w:left w:val="single" w:sz="4" w:space="0" w:color="auto"/>
              <w:bottom w:val="nil"/>
              <w:right w:val="single" w:sz="4" w:space="0" w:color="auto"/>
            </w:tcBorders>
            <w:vAlign w:val="center"/>
          </w:tcPr>
          <w:p w14:paraId="3EEC461F" w14:textId="3B7752D6"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61,785,049</w:t>
            </w:r>
          </w:p>
        </w:tc>
        <w:tc>
          <w:tcPr>
            <w:tcW w:w="570" w:type="dxa"/>
            <w:tcBorders>
              <w:top w:val="nil"/>
              <w:left w:val="single" w:sz="4" w:space="0" w:color="auto"/>
              <w:bottom w:val="nil"/>
              <w:right w:val="nil"/>
            </w:tcBorders>
            <w:vAlign w:val="center"/>
          </w:tcPr>
          <w:p w14:paraId="094AE71C" w14:textId="1C871BAE"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37.75</w:t>
            </w:r>
          </w:p>
        </w:tc>
      </w:tr>
      <w:tr w:rsidR="00FA7CDC" w:rsidRPr="003868B7" w14:paraId="4D69A46A" w14:textId="77777777" w:rsidTr="009A1C26">
        <w:trPr>
          <w:cantSplit/>
          <w:trHeight w:val="465"/>
        </w:trPr>
        <w:tc>
          <w:tcPr>
            <w:tcW w:w="3295" w:type="dxa"/>
            <w:tcBorders>
              <w:top w:val="nil"/>
              <w:left w:val="nil"/>
              <w:bottom w:val="nil"/>
              <w:right w:val="single" w:sz="4" w:space="0" w:color="auto"/>
            </w:tcBorders>
            <w:vAlign w:val="center"/>
          </w:tcPr>
          <w:p w14:paraId="6519D108"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其他資產</w:t>
            </w:r>
          </w:p>
        </w:tc>
        <w:tc>
          <w:tcPr>
            <w:tcW w:w="1711" w:type="dxa"/>
            <w:tcBorders>
              <w:top w:val="nil"/>
              <w:left w:val="single" w:sz="4" w:space="0" w:color="auto"/>
              <w:bottom w:val="nil"/>
              <w:right w:val="single" w:sz="4" w:space="0" w:color="auto"/>
            </w:tcBorders>
            <w:vAlign w:val="center"/>
          </w:tcPr>
          <w:p w14:paraId="2A751CE3" w14:textId="07F420F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67,576,059</w:t>
            </w:r>
          </w:p>
        </w:tc>
        <w:tc>
          <w:tcPr>
            <w:tcW w:w="570" w:type="dxa"/>
            <w:tcBorders>
              <w:top w:val="nil"/>
              <w:left w:val="single" w:sz="4" w:space="0" w:color="auto"/>
              <w:bottom w:val="nil"/>
              <w:right w:val="single" w:sz="4" w:space="0" w:color="auto"/>
            </w:tcBorders>
            <w:vAlign w:val="center"/>
          </w:tcPr>
          <w:p w14:paraId="69E20967" w14:textId="24DAF5E7"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0.09</w:t>
            </w:r>
          </w:p>
        </w:tc>
        <w:tc>
          <w:tcPr>
            <w:tcW w:w="1711" w:type="dxa"/>
            <w:tcBorders>
              <w:top w:val="nil"/>
              <w:left w:val="single" w:sz="4" w:space="0" w:color="auto"/>
              <w:bottom w:val="nil"/>
              <w:right w:val="single" w:sz="4" w:space="0" w:color="auto"/>
            </w:tcBorders>
            <w:vAlign w:val="center"/>
          </w:tcPr>
          <w:p w14:paraId="1F8FA590" w14:textId="6551250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85,746,822</w:t>
            </w:r>
          </w:p>
        </w:tc>
        <w:tc>
          <w:tcPr>
            <w:tcW w:w="570" w:type="dxa"/>
            <w:tcBorders>
              <w:top w:val="nil"/>
              <w:left w:val="single" w:sz="4" w:space="0" w:color="auto"/>
              <w:bottom w:val="nil"/>
              <w:right w:val="single" w:sz="4" w:space="0" w:color="auto"/>
            </w:tcBorders>
            <w:vAlign w:val="center"/>
          </w:tcPr>
          <w:p w14:paraId="64CF436D" w14:textId="7DB7E70E"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0.12</w:t>
            </w:r>
          </w:p>
        </w:tc>
        <w:tc>
          <w:tcPr>
            <w:tcW w:w="1540" w:type="dxa"/>
            <w:tcBorders>
              <w:top w:val="nil"/>
              <w:left w:val="single" w:sz="4" w:space="0" w:color="auto"/>
              <w:bottom w:val="nil"/>
              <w:right w:val="single" w:sz="4" w:space="0" w:color="auto"/>
            </w:tcBorders>
            <w:vAlign w:val="center"/>
          </w:tcPr>
          <w:p w14:paraId="7E5A9CB0" w14:textId="7DF20264"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- 18,170,763</w:t>
            </w:r>
          </w:p>
        </w:tc>
        <w:tc>
          <w:tcPr>
            <w:tcW w:w="570" w:type="dxa"/>
            <w:tcBorders>
              <w:top w:val="nil"/>
              <w:left w:val="single" w:sz="4" w:space="0" w:color="auto"/>
              <w:bottom w:val="nil"/>
              <w:right w:val="nil"/>
            </w:tcBorders>
            <w:vAlign w:val="center"/>
          </w:tcPr>
          <w:p w14:paraId="753A01F2" w14:textId="25880FE1"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- 21.19</w:t>
            </w:r>
          </w:p>
        </w:tc>
      </w:tr>
      <w:tr w:rsidR="00FA7CDC" w:rsidRPr="003868B7" w14:paraId="4C25FE36" w14:textId="77777777" w:rsidTr="009A1C26">
        <w:trPr>
          <w:cantSplit/>
          <w:trHeight w:val="465"/>
        </w:trPr>
        <w:tc>
          <w:tcPr>
            <w:tcW w:w="3295" w:type="dxa"/>
            <w:tcBorders>
              <w:top w:val="nil"/>
              <w:left w:val="nil"/>
              <w:bottom w:val="nil"/>
              <w:right w:val="single" w:sz="4" w:space="0" w:color="auto"/>
            </w:tcBorders>
            <w:vAlign w:val="center"/>
          </w:tcPr>
          <w:p w14:paraId="68D547F4"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什項資產</w:t>
            </w:r>
          </w:p>
        </w:tc>
        <w:tc>
          <w:tcPr>
            <w:tcW w:w="1711" w:type="dxa"/>
            <w:tcBorders>
              <w:top w:val="nil"/>
              <w:left w:val="single" w:sz="4" w:space="0" w:color="auto"/>
              <w:bottom w:val="nil"/>
              <w:right w:val="single" w:sz="4" w:space="0" w:color="auto"/>
            </w:tcBorders>
            <w:vAlign w:val="center"/>
          </w:tcPr>
          <w:p w14:paraId="5936467D" w14:textId="7F639FFB"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67,576,059</w:t>
            </w:r>
          </w:p>
        </w:tc>
        <w:tc>
          <w:tcPr>
            <w:tcW w:w="570" w:type="dxa"/>
            <w:tcBorders>
              <w:top w:val="nil"/>
              <w:left w:val="single" w:sz="4" w:space="0" w:color="auto"/>
              <w:bottom w:val="nil"/>
              <w:right w:val="single" w:sz="4" w:space="0" w:color="auto"/>
            </w:tcBorders>
            <w:vAlign w:val="center"/>
          </w:tcPr>
          <w:p w14:paraId="123B0400" w14:textId="2F036EC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0.09</w:t>
            </w:r>
          </w:p>
        </w:tc>
        <w:tc>
          <w:tcPr>
            <w:tcW w:w="1711" w:type="dxa"/>
            <w:tcBorders>
              <w:top w:val="nil"/>
              <w:left w:val="single" w:sz="4" w:space="0" w:color="auto"/>
              <w:bottom w:val="nil"/>
              <w:right w:val="single" w:sz="4" w:space="0" w:color="auto"/>
            </w:tcBorders>
            <w:vAlign w:val="center"/>
          </w:tcPr>
          <w:p w14:paraId="7D153EA0" w14:textId="45464230"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85,746,822</w:t>
            </w:r>
          </w:p>
        </w:tc>
        <w:tc>
          <w:tcPr>
            <w:tcW w:w="570" w:type="dxa"/>
            <w:tcBorders>
              <w:top w:val="nil"/>
              <w:left w:val="single" w:sz="4" w:space="0" w:color="auto"/>
              <w:bottom w:val="nil"/>
              <w:right w:val="single" w:sz="4" w:space="0" w:color="auto"/>
            </w:tcBorders>
            <w:vAlign w:val="center"/>
          </w:tcPr>
          <w:p w14:paraId="33107D08" w14:textId="6DFECE47"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0.12</w:t>
            </w:r>
          </w:p>
        </w:tc>
        <w:tc>
          <w:tcPr>
            <w:tcW w:w="1540" w:type="dxa"/>
            <w:tcBorders>
              <w:top w:val="nil"/>
              <w:left w:val="single" w:sz="4" w:space="0" w:color="auto"/>
              <w:bottom w:val="nil"/>
              <w:right w:val="single" w:sz="4" w:space="0" w:color="auto"/>
            </w:tcBorders>
            <w:vAlign w:val="center"/>
          </w:tcPr>
          <w:p w14:paraId="1A996DF5" w14:textId="218E63E8"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- 18,170,763</w:t>
            </w:r>
          </w:p>
        </w:tc>
        <w:tc>
          <w:tcPr>
            <w:tcW w:w="570" w:type="dxa"/>
            <w:tcBorders>
              <w:top w:val="nil"/>
              <w:left w:val="single" w:sz="4" w:space="0" w:color="auto"/>
              <w:bottom w:val="nil"/>
              <w:right w:val="nil"/>
            </w:tcBorders>
            <w:vAlign w:val="center"/>
          </w:tcPr>
          <w:p w14:paraId="0B1BFF83" w14:textId="5EA3DB3D"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- 21.19</w:t>
            </w:r>
          </w:p>
        </w:tc>
      </w:tr>
      <w:tr w:rsidR="00FA7CDC" w:rsidRPr="003868B7" w14:paraId="75E4BA89" w14:textId="77777777" w:rsidTr="009A1C26">
        <w:trPr>
          <w:cantSplit/>
          <w:trHeight w:val="465"/>
        </w:trPr>
        <w:tc>
          <w:tcPr>
            <w:tcW w:w="3295" w:type="dxa"/>
            <w:tcBorders>
              <w:top w:val="nil"/>
              <w:left w:val="nil"/>
              <w:bottom w:val="single" w:sz="8" w:space="0" w:color="auto"/>
              <w:right w:val="single" w:sz="4" w:space="0" w:color="auto"/>
            </w:tcBorders>
            <w:vAlign w:val="center"/>
          </w:tcPr>
          <w:p w14:paraId="68962B3E" w14:textId="77777777" w:rsidR="00FA7CDC" w:rsidRPr="003868B7" w:rsidRDefault="00FA7CDC" w:rsidP="00FA7CDC">
            <w:pPr>
              <w:snapToGrid w:val="0"/>
              <w:spacing w:line="240" w:lineRule="exact"/>
              <w:ind w:rightChars="20" w:right="48" w:firstLineChars="0" w:firstLine="0"/>
              <w:jc w:val="distribute"/>
              <w:rPr>
                <w:b/>
                <w:kern w:val="0"/>
                <w:szCs w:val="20"/>
              </w:rPr>
            </w:pPr>
            <w:r w:rsidRPr="003868B7">
              <w:rPr>
                <w:rFonts w:hint="eastAsia"/>
                <w:b/>
                <w:kern w:val="0"/>
                <w:szCs w:val="20"/>
              </w:rPr>
              <w:t>合計</w:t>
            </w:r>
          </w:p>
        </w:tc>
        <w:tc>
          <w:tcPr>
            <w:tcW w:w="1711" w:type="dxa"/>
            <w:tcBorders>
              <w:top w:val="nil"/>
              <w:left w:val="single" w:sz="4" w:space="0" w:color="auto"/>
              <w:bottom w:val="single" w:sz="8" w:space="0" w:color="auto"/>
              <w:right w:val="single" w:sz="4" w:space="0" w:color="auto"/>
            </w:tcBorders>
            <w:vAlign w:val="center"/>
          </w:tcPr>
          <w:p w14:paraId="6405CA41" w14:textId="63E5B5B8"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74,890,739,360</w:t>
            </w:r>
          </w:p>
        </w:tc>
        <w:tc>
          <w:tcPr>
            <w:tcW w:w="570" w:type="dxa"/>
            <w:tcBorders>
              <w:top w:val="nil"/>
              <w:left w:val="single" w:sz="4" w:space="0" w:color="auto"/>
              <w:bottom w:val="single" w:sz="8" w:space="0" w:color="auto"/>
              <w:right w:val="single" w:sz="4" w:space="0" w:color="auto"/>
            </w:tcBorders>
            <w:vAlign w:val="center"/>
          </w:tcPr>
          <w:p w14:paraId="4D2D0C8F" w14:textId="0D38BD74"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100.00</w:t>
            </w:r>
          </w:p>
        </w:tc>
        <w:tc>
          <w:tcPr>
            <w:tcW w:w="1711" w:type="dxa"/>
            <w:tcBorders>
              <w:top w:val="nil"/>
              <w:left w:val="single" w:sz="4" w:space="0" w:color="auto"/>
              <w:bottom w:val="single" w:sz="8" w:space="0" w:color="auto"/>
              <w:right w:val="single" w:sz="4" w:space="0" w:color="auto"/>
            </w:tcBorders>
            <w:vAlign w:val="center"/>
          </w:tcPr>
          <w:p w14:paraId="5447A7D5" w14:textId="32EC9497"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71,907,149,675</w:t>
            </w:r>
          </w:p>
        </w:tc>
        <w:tc>
          <w:tcPr>
            <w:tcW w:w="570" w:type="dxa"/>
            <w:tcBorders>
              <w:top w:val="nil"/>
              <w:left w:val="single" w:sz="4" w:space="0" w:color="auto"/>
              <w:bottom w:val="single" w:sz="8" w:space="0" w:color="auto"/>
              <w:right w:val="single" w:sz="4" w:space="0" w:color="auto"/>
            </w:tcBorders>
            <w:vAlign w:val="center"/>
          </w:tcPr>
          <w:p w14:paraId="5BFE8712" w14:textId="4B78CC5B"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100.00</w:t>
            </w:r>
          </w:p>
        </w:tc>
        <w:tc>
          <w:tcPr>
            <w:tcW w:w="1540" w:type="dxa"/>
            <w:tcBorders>
              <w:top w:val="nil"/>
              <w:left w:val="single" w:sz="4" w:space="0" w:color="auto"/>
              <w:bottom w:val="single" w:sz="8" w:space="0" w:color="auto"/>
              <w:right w:val="single" w:sz="4" w:space="0" w:color="auto"/>
            </w:tcBorders>
            <w:vAlign w:val="center"/>
          </w:tcPr>
          <w:p w14:paraId="4E909E92" w14:textId="04A51882" w:rsidR="00FA7CDC" w:rsidRPr="009C0F13" w:rsidRDefault="00FA7CDC" w:rsidP="00FA7CDC">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b/>
                <w:noProof/>
                <w:sz w:val="18"/>
                <w:szCs w:val="18"/>
              </w:rPr>
              <w:t>2,983,589,685</w:t>
            </w:r>
          </w:p>
        </w:tc>
        <w:tc>
          <w:tcPr>
            <w:tcW w:w="570" w:type="dxa"/>
            <w:tcBorders>
              <w:top w:val="nil"/>
              <w:left w:val="single" w:sz="4" w:space="0" w:color="auto"/>
              <w:bottom w:val="single" w:sz="8" w:space="0" w:color="auto"/>
              <w:right w:val="nil"/>
            </w:tcBorders>
            <w:vAlign w:val="center"/>
          </w:tcPr>
          <w:p w14:paraId="1D20297F" w14:textId="2EE74356" w:rsidR="00FA7CDC" w:rsidRPr="009C0F13" w:rsidRDefault="00FA7CDC" w:rsidP="00FA7CDC">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4.15</w:t>
            </w:r>
          </w:p>
        </w:tc>
      </w:tr>
    </w:tbl>
    <w:p w14:paraId="62D50BF5" w14:textId="59A45D71" w:rsidR="0048157E" w:rsidRPr="009C0F13" w:rsidRDefault="0048157E" w:rsidP="009C0F13">
      <w:pPr>
        <w:pStyle w:val="3T0301110P"/>
        <w:ind w:left="360" w:right="48" w:hanging="360"/>
        <w:rPr>
          <w:color w:val="auto"/>
          <w:sz w:val="18"/>
        </w:rPr>
      </w:pPr>
      <w:proofErr w:type="gramStart"/>
      <w:r w:rsidRPr="009C0F13">
        <w:rPr>
          <w:rFonts w:hint="eastAsia"/>
          <w:color w:val="auto"/>
          <w:sz w:val="18"/>
        </w:rPr>
        <w:t>註</w:t>
      </w:r>
      <w:proofErr w:type="gramEnd"/>
      <w:r w:rsidRPr="009C0F13">
        <w:rPr>
          <w:rFonts w:hint="eastAsia"/>
          <w:color w:val="auto"/>
          <w:sz w:val="18"/>
        </w:rPr>
        <w:t>：信託代理與保證資產（負債），</w:t>
      </w:r>
      <w:r w:rsidR="00FA7CDC" w:rsidRPr="009C0F13">
        <w:rPr>
          <w:color w:val="auto"/>
          <w:sz w:val="18"/>
        </w:rPr>
        <w:t>109年底及108年底各有662,616,818元及766,073,376元</w:t>
      </w:r>
      <w:r w:rsidRPr="009C0F13">
        <w:rPr>
          <w:rFonts w:hint="eastAsia"/>
          <w:color w:val="auto"/>
          <w:sz w:val="18"/>
        </w:rPr>
        <w:t>。</w:t>
      </w:r>
    </w:p>
    <w:p w14:paraId="2238AF51" w14:textId="6206909F" w:rsidR="0048157E" w:rsidRPr="003868B7" w:rsidRDefault="0048157E" w:rsidP="001F71E1">
      <w:pPr>
        <w:pStyle w:val="3LT010116P"/>
        <w:ind w:leftChars="250" w:left="600" w:rightChars="300" w:right="720"/>
        <w:rPr>
          <w:color w:val="auto"/>
          <w:spacing w:val="0"/>
        </w:rPr>
      </w:pPr>
      <w:r w:rsidRPr="003868B7">
        <w:rPr>
          <w:color w:val="auto"/>
          <w:spacing w:val="0"/>
          <w:sz w:val="20"/>
        </w:rPr>
        <w:lastRenderedPageBreak/>
        <w:tab/>
      </w:r>
      <w:r w:rsidRPr="003868B7">
        <w:rPr>
          <w:rFonts w:hint="eastAsia"/>
          <w:color w:val="auto"/>
          <w:spacing w:val="0"/>
        </w:rPr>
        <w:t xml:space="preserve">　國立臺灣大學附設醫院作業基金餘</w:t>
      </w:r>
      <w:proofErr w:type="gramStart"/>
      <w:r w:rsidRPr="003868B7">
        <w:rPr>
          <w:rFonts w:hint="eastAsia"/>
          <w:color w:val="auto"/>
          <w:spacing w:val="0"/>
        </w:rPr>
        <w:t>絀</w:t>
      </w:r>
      <w:proofErr w:type="gramEnd"/>
      <w:r w:rsidRPr="003868B7">
        <w:rPr>
          <w:rFonts w:hint="eastAsia"/>
          <w:color w:val="auto"/>
          <w:spacing w:val="0"/>
        </w:rPr>
        <w:t xml:space="preserve">審定後平衡表　</w:t>
      </w:r>
      <w:r w:rsidRPr="009C0F13">
        <w:rPr>
          <w:rFonts w:hint="eastAsia"/>
          <w:b w:val="0"/>
          <w:bCs/>
          <w:color w:val="auto"/>
          <w:spacing w:val="0"/>
          <w:u w:val="none"/>
        </w:rPr>
        <w:t>（</w:t>
      </w:r>
      <w:r w:rsidRPr="009C0F13">
        <w:rPr>
          <w:b w:val="0"/>
          <w:bCs/>
          <w:color w:val="auto"/>
          <w:spacing w:val="0"/>
          <w:u w:val="none"/>
        </w:rPr>
        <w:t>續</w:t>
      </w:r>
      <w:r w:rsidRPr="009C0F13">
        <w:rPr>
          <w:rFonts w:hint="eastAsia"/>
          <w:b w:val="0"/>
          <w:bCs/>
          <w:color w:val="auto"/>
          <w:spacing w:val="0"/>
          <w:u w:val="none"/>
        </w:rPr>
        <w:t>）</w:t>
      </w:r>
    </w:p>
    <w:p w14:paraId="73AA6CD2" w14:textId="5FF08502" w:rsidR="0048157E" w:rsidRPr="003868B7" w:rsidRDefault="0048157E" w:rsidP="009E2FE0">
      <w:pPr>
        <w:pStyle w:val="3T0202"/>
        <w:spacing w:beforeLines="0" w:before="0" w:afterLines="0" w:after="0"/>
        <w:rPr>
          <w:color w:val="auto"/>
        </w:rPr>
      </w:pPr>
      <w:r w:rsidRPr="003868B7">
        <w:rPr>
          <w:rFonts w:hint="eastAsia"/>
          <w:color w:val="auto"/>
        </w:rPr>
        <w:t>中華民國10</w:t>
      </w:r>
      <w:r w:rsidR="00FA7CDC" w:rsidRPr="003868B7">
        <w:rPr>
          <w:color w:val="auto"/>
        </w:rPr>
        <w:t>9</w:t>
      </w:r>
      <w:r w:rsidRPr="003868B7">
        <w:rPr>
          <w:rFonts w:hint="eastAsia"/>
          <w:color w:val="auto"/>
        </w:rPr>
        <w:t>年12月31日</w:t>
      </w:r>
      <w:r w:rsidRPr="003868B7">
        <w:rPr>
          <w:rFonts w:hint="eastAsia"/>
          <w:color w:val="auto"/>
        </w:rPr>
        <w:tab/>
      </w:r>
      <w:r w:rsidRPr="003868B7">
        <w:rPr>
          <w:rFonts w:hint="eastAsia"/>
          <w:color w:val="auto"/>
          <w:spacing w:val="-20"/>
        </w:rPr>
        <w:t>單位：新臺幣元</w:t>
      </w:r>
    </w:p>
    <w:tbl>
      <w:tblPr>
        <w:tblW w:w="996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5"/>
        <w:gridCol w:w="1711"/>
        <w:gridCol w:w="570"/>
        <w:gridCol w:w="1711"/>
        <w:gridCol w:w="570"/>
        <w:gridCol w:w="1540"/>
        <w:gridCol w:w="570"/>
      </w:tblGrid>
      <w:tr w:rsidR="0048157E" w:rsidRPr="003868B7" w14:paraId="330E8F4E" w14:textId="77777777" w:rsidTr="00427529">
        <w:trPr>
          <w:cantSplit/>
          <w:trHeight w:hRule="exact" w:val="454"/>
        </w:trPr>
        <w:tc>
          <w:tcPr>
            <w:tcW w:w="3295" w:type="dxa"/>
            <w:vMerge w:val="restart"/>
            <w:tcBorders>
              <w:top w:val="single" w:sz="8" w:space="0" w:color="auto"/>
              <w:left w:val="nil"/>
              <w:bottom w:val="nil"/>
            </w:tcBorders>
            <w:vAlign w:val="center"/>
          </w:tcPr>
          <w:p w14:paraId="6C1DAF8B" w14:textId="77777777" w:rsidR="0048157E" w:rsidRPr="003868B7" w:rsidRDefault="0048157E" w:rsidP="00427529">
            <w:pPr>
              <w:snapToGrid w:val="0"/>
              <w:ind w:leftChars="20" w:left="48" w:rightChars="20" w:right="48" w:firstLineChars="0" w:firstLine="0"/>
              <w:jc w:val="distribute"/>
            </w:pPr>
            <w:r w:rsidRPr="003868B7">
              <w:rPr>
                <w:rFonts w:hint="eastAsia"/>
              </w:rPr>
              <w:t>科目</w:t>
            </w:r>
          </w:p>
        </w:tc>
        <w:tc>
          <w:tcPr>
            <w:tcW w:w="2281" w:type="dxa"/>
            <w:gridSpan w:val="2"/>
            <w:tcBorders>
              <w:top w:val="single" w:sz="8" w:space="0" w:color="auto"/>
              <w:bottom w:val="nil"/>
            </w:tcBorders>
            <w:vAlign w:val="center"/>
          </w:tcPr>
          <w:p w14:paraId="49E4600E" w14:textId="07653B83" w:rsidR="0048157E" w:rsidRPr="003868B7" w:rsidRDefault="0048157E" w:rsidP="00427529">
            <w:pPr>
              <w:snapToGrid w:val="0"/>
              <w:ind w:firstLineChars="0" w:firstLine="0"/>
              <w:jc w:val="center"/>
              <w:rPr>
                <w:spacing w:val="20"/>
              </w:rPr>
            </w:pPr>
            <w:r w:rsidRPr="003868B7">
              <w:rPr>
                <w:rFonts w:hint="eastAsia"/>
                <w:spacing w:val="20"/>
              </w:rPr>
              <w:t>10</w:t>
            </w:r>
            <w:r w:rsidR="00FA7CDC" w:rsidRPr="003868B7">
              <w:rPr>
                <w:spacing w:val="20"/>
              </w:rPr>
              <w:t>9</w:t>
            </w:r>
            <w:r w:rsidRPr="003868B7">
              <w:rPr>
                <w:rFonts w:hint="eastAsia"/>
                <w:spacing w:val="20"/>
              </w:rPr>
              <w:t>年12月31日</w:t>
            </w:r>
          </w:p>
        </w:tc>
        <w:tc>
          <w:tcPr>
            <w:tcW w:w="2281" w:type="dxa"/>
            <w:gridSpan w:val="2"/>
            <w:tcBorders>
              <w:top w:val="single" w:sz="8" w:space="0" w:color="auto"/>
              <w:bottom w:val="nil"/>
            </w:tcBorders>
            <w:vAlign w:val="center"/>
          </w:tcPr>
          <w:p w14:paraId="5945DCF7" w14:textId="50010E2B" w:rsidR="0048157E" w:rsidRPr="003868B7" w:rsidRDefault="0048157E" w:rsidP="00427529">
            <w:pPr>
              <w:snapToGrid w:val="0"/>
              <w:ind w:firstLineChars="0" w:firstLine="0"/>
              <w:jc w:val="center"/>
              <w:rPr>
                <w:spacing w:val="20"/>
              </w:rPr>
            </w:pPr>
            <w:r w:rsidRPr="003868B7">
              <w:rPr>
                <w:rFonts w:hint="eastAsia"/>
                <w:spacing w:val="20"/>
              </w:rPr>
              <w:t>10</w:t>
            </w:r>
            <w:r w:rsidR="00FA7CDC" w:rsidRPr="003868B7">
              <w:rPr>
                <w:spacing w:val="20"/>
              </w:rPr>
              <w:t>8</w:t>
            </w:r>
            <w:r w:rsidRPr="003868B7">
              <w:rPr>
                <w:rFonts w:hint="eastAsia"/>
                <w:spacing w:val="20"/>
              </w:rPr>
              <w:t>年12月31日</w:t>
            </w:r>
          </w:p>
        </w:tc>
        <w:tc>
          <w:tcPr>
            <w:tcW w:w="2110" w:type="dxa"/>
            <w:gridSpan w:val="2"/>
            <w:tcBorders>
              <w:top w:val="single" w:sz="8" w:space="0" w:color="auto"/>
              <w:bottom w:val="nil"/>
              <w:right w:val="nil"/>
            </w:tcBorders>
            <w:vAlign w:val="center"/>
          </w:tcPr>
          <w:p w14:paraId="683ACE70" w14:textId="77777777" w:rsidR="0048157E" w:rsidRPr="003868B7" w:rsidRDefault="0048157E" w:rsidP="00427529">
            <w:pPr>
              <w:snapToGrid w:val="0"/>
              <w:ind w:leftChars="20" w:left="48" w:rightChars="20" w:right="48" w:firstLineChars="0" w:firstLine="0"/>
              <w:jc w:val="distribute"/>
            </w:pPr>
            <w:r w:rsidRPr="003868B7">
              <w:rPr>
                <w:rFonts w:hint="eastAsia"/>
              </w:rPr>
              <w:t>比較增減</w:t>
            </w:r>
          </w:p>
        </w:tc>
      </w:tr>
      <w:tr w:rsidR="0048157E" w:rsidRPr="003868B7" w14:paraId="4AA60F85" w14:textId="77777777" w:rsidTr="00427529">
        <w:trPr>
          <w:cantSplit/>
          <w:trHeight w:hRule="exact" w:val="454"/>
        </w:trPr>
        <w:tc>
          <w:tcPr>
            <w:tcW w:w="3295" w:type="dxa"/>
            <w:vMerge/>
            <w:tcBorders>
              <w:top w:val="nil"/>
              <w:left w:val="nil"/>
              <w:bottom w:val="single" w:sz="8" w:space="0" w:color="auto"/>
            </w:tcBorders>
            <w:vAlign w:val="center"/>
          </w:tcPr>
          <w:p w14:paraId="509C7D66" w14:textId="77777777" w:rsidR="0048157E" w:rsidRPr="003868B7" w:rsidRDefault="0048157E" w:rsidP="00427529">
            <w:pPr>
              <w:snapToGrid w:val="0"/>
              <w:ind w:leftChars="20" w:left="48" w:rightChars="20" w:right="48" w:firstLineChars="0" w:firstLine="0"/>
              <w:jc w:val="distribute"/>
            </w:pPr>
          </w:p>
        </w:tc>
        <w:tc>
          <w:tcPr>
            <w:tcW w:w="1711" w:type="dxa"/>
            <w:tcBorders>
              <w:bottom w:val="single" w:sz="8" w:space="0" w:color="auto"/>
            </w:tcBorders>
            <w:vAlign w:val="center"/>
          </w:tcPr>
          <w:p w14:paraId="1E8398A2" w14:textId="77777777" w:rsidR="0048157E" w:rsidRPr="003868B7" w:rsidRDefault="0048157E" w:rsidP="00427529">
            <w:pPr>
              <w:snapToGrid w:val="0"/>
              <w:ind w:leftChars="20" w:left="48" w:rightChars="20" w:right="48" w:firstLineChars="0" w:firstLine="0"/>
              <w:jc w:val="distribute"/>
            </w:pPr>
            <w:r w:rsidRPr="003868B7">
              <w:rPr>
                <w:rFonts w:hint="eastAsia"/>
              </w:rPr>
              <w:t>金額</w:t>
            </w:r>
          </w:p>
        </w:tc>
        <w:tc>
          <w:tcPr>
            <w:tcW w:w="570" w:type="dxa"/>
            <w:tcBorders>
              <w:bottom w:val="single" w:sz="8" w:space="0" w:color="auto"/>
            </w:tcBorders>
            <w:vAlign w:val="center"/>
          </w:tcPr>
          <w:p w14:paraId="39834BE1" w14:textId="77777777" w:rsidR="0048157E" w:rsidRPr="003868B7" w:rsidRDefault="0048157E" w:rsidP="00427529">
            <w:pPr>
              <w:snapToGrid w:val="0"/>
              <w:ind w:leftChars="20" w:left="48" w:rightChars="20" w:right="48" w:firstLineChars="0" w:firstLine="0"/>
              <w:jc w:val="distribute"/>
            </w:pPr>
            <w:r w:rsidRPr="003868B7">
              <w:rPr>
                <w:rFonts w:hint="eastAsia"/>
              </w:rPr>
              <w:t>％</w:t>
            </w:r>
          </w:p>
        </w:tc>
        <w:tc>
          <w:tcPr>
            <w:tcW w:w="1711" w:type="dxa"/>
            <w:tcBorders>
              <w:bottom w:val="single" w:sz="8" w:space="0" w:color="auto"/>
            </w:tcBorders>
            <w:vAlign w:val="center"/>
          </w:tcPr>
          <w:p w14:paraId="7D02C615" w14:textId="77777777" w:rsidR="0048157E" w:rsidRPr="003868B7" w:rsidRDefault="0048157E" w:rsidP="00427529">
            <w:pPr>
              <w:snapToGrid w:val="0"/>
              <w:ind w:leftChars="20" w:left="48" w:rightChars="20" w:right="48" w:firstLineChars="0" w:firstLine="0"/>
              <w:jc w:val="distribute"/>
            </w:pPr>
            <w:r w:rsidRPr="003868B7">
              <w:rPr>
                <w:rFonts w:hint="eastAsia"/>
              </w:rPr>
              <w:t>金額</w:t>
            </w:r>
          </w:p>
        </w:tc>
        <w:tc>
          <w:tcPr>
            <w:tcW w:w="570" w:type="dxa"/>
            <w:tcBorders>
              <w:bottom w:val="single" w:sz="8" w:space="0" w:color="auto"/>
            </w:tcBorders>
            <w:vAlign w:val="center"/>
          </w:tcPr>
          <w:p w14:paraId="6E76218A" w14:textId="77777777" w:rsidR="0048157E" w:rsidRPr="003868B7" w:rsidRDefault="0048157E" w:rsidP="00427529">
            <w:pPr>
              <w:snapToGrid w:val="0"/>
              <w:ind w:leftChars="20" w:left="48" w:rightChars="20" w:right="48" w:firstLineChars="0" w:firstLine="0"/>
              <w:jc w:val="distribute"/>
            </w:pPr>
            <w:r w:rsidRPr="003868B7">
              <w:rPr>
                <w:rFonts w:hint="eastAsia"/>
              </w:rPr>
              <w:t>％</w:t>
            </w:r>
          </w:p>
        </w:tc>
        <w:tc>
          <w:tcPr>
            <w:tcW w:w="1540" w:type="dxa"/>
            <w:tcBorders>
              <w:bottom w:val="single" w:sz="8" w:space="0" w:color="auto"/>
            </w:tcBorders>
            <w:vAlign w:val="center"/>
          </w:tcPr>
          <w:p w14:paraId="44F1AC89" w14:textId="77777777" w:rsidR="0048157E" w:rsidRPr="003868B7" w:rsidRDefault="0048157E" w:rsidP="00427529">
            <w:pPr>
              <w:snapToGrid w:val="0"/>
              <w:ind w:leftChars="20" w:left="48" w:rightChars="20" w:right="48" w:firstLineChars="0" w:firstLine="0"/>
              <w:jc w:val="distribute"/>
            </w:pPr>
            <w:r w:rsidRPr="003868B7">
              <w:rPr>
                <w:rFonts w:hint="eastAsia"/>
              </w:rPr>
              <w:t>金額</w:t>
            </w:r>
          </w:p>
        </w:tc>
        <w:tc>
          <w:tcPr>
            <w:tcW w:w="570" w:type="dxa"/>
            <w:tcBorders>
              <w:bottom w:val="single" w:sz="8" w:space="0" w:color="auto"/>
              <w:right w:val="nil"/>
            </w:tcBorders>
            <w:vAlign w:val="center"/>
          </w:tcPr>
          <w:p w14:paraId="0674D1EC" w14:textId="77777777" w:rsidR="0048157E" w:rsidRPr="003868B7" w:rsidRDefault="0048157E" w:rsidP="00427529">
            <w:pPr>
              <w:snapToGrid w:val="0"/>
              <w:ind w:leftChars="20" w:left="48" w:rightChars="20" w:right="48" w:firstLineChars="0" w:firstLine="0"/>
              <w:jc w:val="distribute"/>
            </w:pPr>
            <w:r w:rsidRPr="003868B7">
              <w:rPr>
                <w:rFonts w:hint="eastAsia"/>
              </w:rPr>
              <w:t>％</w:t>
            </w:r>
          </w:p>
        </w:tc>
      </w:tr>
      <w:tr w:rsidR="00FA7CDC" w:rsidRPr="003868B7" w14:paraId="13F78C45" w14:textId="77777777" w:rsidTr="009A1C26">
        <w:trPr>
          <w:cantSplit/>
          <w:trHeight w:val="682"/>
        </w:trPr>
        <w:tc>
          <w:tcPr>
            <w:tcW w:w="3295" w:type="dxa"/>
            <w:tcBorders>
              <w:top w:val="single" w:sz="8" w:space="0" w:color="auto"/>
              <w:left w:val="nil"/>
              <w:bottom w:val="nil"/>
              <w:right w:val="single" w:sz="4" w:space="0" w:color="auto"/>
            </w:tcBorders>
            <w:vAlign w:val="center"/>
          </w:tcPr>
          <w:p w14:paraId="5FAE316A" w14:textId="77777777" w:rsidR="00FA7CDC" w:rsidRPr="003868B7" w:rsidRDefault="00FA7CDC" w:rsidP="00FA7CDC">
            <w:pPr>
              <w:snapToGrid w:val="0"/>
              <w:spacing w:line="240" w:lineRule="exact"/>
              <w:ind w:rightChars="20" w:right="48" w:firstLineChars="0" w:firstLine="0"/>
              <w:jc w:val="distribute"/>
              <w:rPr>
                <w:b/>
                <w:kern w:val="0"/>
                <w:szCs w:val="20"/>
              </w:rPr>
            </w:pPr>
            <w:r w:rsidRPr="003868B7">
              <w:rPr>
                <w:rFonts w:hint="eastAsia"/>
                <w:b/>
                <w:kern w:val="0"/>
                <w:szCs w:val="20"/>
              </w:rPr>
              <w:t>負債</w:t>
            </w:r>
          </w:p>
        </w:tc>
        <w:tc>
          <w:tcPr>
            <w:tcW w:w="1711" w:type="dxa"/>
            <w:tcBorders>
              <w:top w:val="single" w:sz="8" w:space="0" w:color="auto"/>
              <w:left w:val="single" w:sz="4" w:space="0" w:color="auto"/>
              <w:bottom w:val="nil"/>
              <w:right w:val="single" w:sz="4" w:space="0" w:color="auto"/>
            </w:tcBorders>
            <w:vAlign w:val="center"/>
          </w:tcPr>
          <w:p w14:paraId="38AA9004" w14:textId="3719C590"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11,685,620,326</w:t>
            </w:r>
          </w:p>
        </w:tc>
        <w:tc>
          <w:tcPr>
            <w:tcW w:w="570" w:type="dxa"/>
            <w:tcBorders>
              <w:top w:val="single" w:sz="8" w:space="0" w:color="auto"/>
              <w:left w:val="single" w:sz="4" w:space="0" w:color="auto"/>
              <w:bottom w:val="nil"/>
              <w:right w:val="single" w:sz="4" w:space="0" w:color="auto"/>
            </w:tcBorders>
            <w:vAlign w:val="center"/>
          </w:tcPr>
          <w:p w14:paraId="0263C17F" w14:textId="591C3B40"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15.60</w:t>
            </w:r>
          </w:p>
        </w:tc>
        <w:tc>
          <w:tcPr>
            <w:tcW w:w="1711" w:type="dxa"/>
            <w:tcBorders>
              <w:top w:val="single" w:sz="8" w:space="0" w:color="auto"/>
              <w:left w:val="single" w:sz="4" w:space="0" w:color="auto"/>
              <w:bottom w:val="nil"/>
              <w:right w:val="single" w:sz="4" w:space="0" w:color="auto"/>
            </w:tcBorders>
            <w:vAlign w:val="center"/>
          </w:tcPr>
          <w:p w14:paraId="4802E906" w14:textId="1CEA0AAF"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11,884,287,315</w:t>
            </w:r>
          </w:p>
        </w:tc>
        <w:tc>
          <w:tcPr>
            <w:tcW w:w="570" w:type="dxa"/>
            <w:tcBorders>
              <w:top w:val="single" w:sz="8" w:space="0" w:color="auto"/>
              <w:left w:val="single" w:sz="4" w:space="0" w:color="auto"/>
              <w:bottom w:val="nil"/>
              <w:right w:val="single" w:sz="4" w:space="0" w:color="auto"/>
            </w:tcBorders>
            <w:vAlign w:val="center"/>
          </w:tcPr>
          <w:p w14:paraId="32B25463" w14:textId="3222FBCB"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16.53</w:t>
            </w:r>
          </w:p>
        </w:tc>
        <w:tc>
          <w:tcPr>
            <w:tcW w:w="1540" w:type="dxa"/>
            <w:tcBorders>
              <w:top w:val="single" w:sz="8" w:space="0" w:color="auto"/>
              <w:left w:val="single" w:sz="4" w:space="0" w:color="auto"/>
              <w:bottom w:val="nil"/>
              <w:right w:val="single" w:sz="4" w:space="0" w:color="auto"/>
            </w:tcBorders>
            <w:vAlign w:val="center"/>
          </w:tcPr>
          <w:p w14:paraId="7E5C3633" w14:textId="59CE87F5" w:rsidR="00FA7CDC" w:rsidRPr="009C0F13" w:rsidRDefault="00FA7CDC" w:rsidP="00FA7CDC">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b/>
                <w:noProof/>
                <w:sz w:val="18"/>
                <w:szCs w:val="18"/>
              </w:rPr>
              <w:t>- 198,666,989</w:t>
            </w:r>
          </w:p>
        </w:tc>
        <w:tc>
          <w:tcPr>
            <w:tcW w:w="570" w:type="dxa"/>
            <w:tcBorders>
              <w:top w:val="single" w:sz="8" w:space="0" w:color="auto"/>
              <w:left w:val="single" w:sz="4" w:space="0" w:color="auto"/>
              <w:bottom w:val="nil"/>
              <w:right w:val="nil"/>
            </w:tcBorders>
            <w:vAlign w:val="center"/>
          </w:tcPr>
          <w:p w14:paraId="3298335F" w14:textId="11B7243A" w:rsidR="00FA7CDC" w:rsidRPr="009C0F13" w:rsidRDefault="00FA7CDC" w:rsidP="00FA7CDC">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- 1.67</w:t>
            </w:r>
          </w:p>
        </w:tc>
      </w:tr>
      <w:tr w:rsidR="00FA7CDC" w:rsidRPr="003868B7" w14:paraId="2DA2EAE8" w14:textId="77777777" w:rsidTr="009A1C26">
        <w:trPr>
          <w:cantSplit/>
          <w:trHeight w:val="682"/>
        </w:trPr>
        <w:tc>
          <w:tcPr>
            <w:tcW w:w="3295" w:type="dxa"/>
            <w:tcBorders>
              <w:top w:val="nil"/>
              <w:left w:val="nil"/>
              <w:bottom w:val="nil"/>
              <w:right w:val="single" w:sz="4" w:space="0" w:color="auto"/>
            </w:tcBorders>
            <w:vAlign w:val="center"/>
          </w:tcPr>
          <w:p w14:paraId="1ACCF4DB"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流動負債</w:t>
            </w:r>
          </w:p>
        </w:tc>
        <w:tc>
          <w:tcPr>
            <w:tcW w:w="1711" w:type="dxa"/>
            <w:tcBorders>
              <w:top w:val="nil"/>
              <w:left w:val="single" w:sz="4" w:space="0" w:color="auto"/>
              <w:bottom w:val="nil"/>
              <w:right w:val="single" w:sz="4" w:space="0" w:color="auto"/>
            </w:tcBorders>
            <w:vAlign w:val="center"/>
          </w:tcPr>
          <w:p w14:paraId="43DA3B77" w14:textId="1AC4F18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7,930,274,349</w:t>
            </w:r>
          </w:p>
        </w:tc>
        <w:tc>
          <w:tcPr>
            <w:tcW w:w="570" w:type="dxa"/>
            <w:tcBorders>
              <w:top w:val="nil"/>
              <w:left w:val="single" w:sz="4" w:space="0" w:color="auto"/>
              <w:bottom w:val="nil"/>
              <w:right w:val="single" w:sz="4" w:space="0" w:color="auto"/>
            </w:tcBorders>
            <w:vAlign w:val="center"/>
          </w:tcPr>
          <w:p w14:paraId="26283021" w14:textId="0E5C042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10.59</w:t>
            </w:r>
          </w:p>
        </w:tc>
        <w:tc>
          <w:tcPr>
            <w:tcW w:w="1711" w:type="dxa"/>
            <w:tcBorders>
              <w:top w:val="nil"/>
              <w:left w:val="single" w:sz="4" w:space="0" w:color="auto"/>
              <w:bottom w:val="nil"/>
              <w:right w:val="single" w:sz="4" w:space="0" w:color="auto"/>
            </w:tcBorders>
            <w:vAlign w:val="center"/>
          </w:tcPr>
          <w:p w14:paraId="6ECB2B0A" w14:textId="5803C9D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8,234,621,307</w:t>
            </w:r>
          </w:p>
        </w:tc>
        <w:tc>
          <w:tcPr>
            <w:tcW w:w="570" w:type="dxa"/>
            <w:tcBorders>
              <w:top w:val="nil"/>
              <w:left w:val="single" w:sz="4" w:space="0" w:color="auto"/>
              <w:bottom w:val="nil"/>
              <w:right w:val="single" w:sz="4" w:space="0" w:color="auto"/>
            </w:tcBorders>
            <w:vAlign w:val="center"/>
          </w:tcPr>
          <w:p w14:paraId="033F22A9" w14:textId="2749707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11.45</w:t>
            </w:r>
          </w:p>
        </w:tc>
        <w:tc>
          <w:tcPr>
            <w:tcW w:w="1540" w:type="dxa"/>
            <w:tcBorders>
              <w:top w:val="nil"/>
              <w:left w:val="single" w:sz="4" w:space="0" w:color="auto"/>
              <w:bottom w:val="nil"/>
              <w:right w:val="single" w:sz="4" w:space="0" w:color="auto"/>
            </w:tcBorders>
            <w:vAlign w:val="center"/>
          </w:tcPr>
          <w:p w14:paraId="282162F8" w14:textId="18140B20"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- 304,346,958</w:t>
            </w:r>
          </w:p>
        </w:tc>
        <w:tc>
          <w:tcPr>
            <w:tcW w:w="570" w:type="dxa"/>
            <w:tcBorders>
              <w:top w:val="nil"/>
              <w:left w:val="single" w:sz="4" w:space="0" w:color="auto"/>
              <w:bottom w:val="nil"/>
              <w:right w:val="nil"/>
            </w:tcBorders>
            <w:vAlign w:val="center"/>
          </w:tcPr>
          <w:p w14:paraId="23DE9911" w14:textId="75579821"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- 3.70</w:t>
            </w:r>
          </w:p>
        </w:tc>
      </w:tr>
      <w:tr w:rsidR="00FA7CDC" w:rsidRPr="003868B7" w14:paraId="6FB50367" w14:textId="77777777" w:rsidTr="009A1C26">
        <w:trPr>
          <w:cantSplit/>
          <w:trHeight w:val="682"/>
        </w:trPr>
        <w:tc>
          <w:tcPr>
            <w:tcW w:w="3295" w:type="dxa"/>
            <w:tcBorders>
              <w:top w:val="nil"/>
              <w:left w:val="nil"/>
              <w:bottom w:val="nil"/>
              <w:right w:val="single" w:sz="4" w:space="0" w:color="auto"/>
            </w:tcBorders>
            <w:vAlign w:val="center"/>
          </w:tcPr>
          <w:p w14:paraId="5E1A95EE"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應付款項</w:t>
            </w:r>
          </w:p>
        </w:tc>
        <w:tc>
          <w:tcPr>
            <w:tcW w:w="1711" w:type="dxa"/>
            <w:tcBorders>
              <w:top w:val="nil"/>
              <w:left w:val="single" w:sz="4" w:space="0" w:color="auto"/>
              <w:bottom w:val="nil"/>
              <w:right w:val="single" w:sz="4" w:space="0" w:color="auto"/>
            </w:tcBorders>
            <w:vAlign w:val="center"/>
          </w:tcPr>
          <w:p w14:paraId="3CF6A886" w14:textId="4B4A9C2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6,014,271,420</w:t>
            </w:r>
          </w:p>
        </w:tc>
        <w:tc>
          <w:tcPr>
            <w:tcW w:w="570" w:type="dxa"/>
            <w:tcBorders>
              <w:top w:val="nil"/>
              <w:left w:val="single" w:sz="4" w:space="0" w:color="auto"/>
              <w:bottom w:val="nil"/>
              <w:right w:val="single" w:sz="4" w:space="0" w:color="auto"/>
            </w:tcBorders>
            <w:vAlign w:val="center"/>
          </w:tcPr>
          <w:p w14:paraId="5DABE715" w14:textId="6DFBF43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8.03</w:t>
            </w:r>
          </w:p>
        </w:tc>
        <w:tc>
          <w:tcPr>
            <w:tcW w:w="1711" w:type="dxa"/>
            <w:tcBorders>
              <w:top w:val="nil"/>
              <w:left w:val="single" w:sz="4" w:space="0" w:color="auto"/>
              <w:bottom w:val="nil"/>
              <w:right w:val="single" w:sz="4" w:space="0" w:color="auto"/>
            </w:tcBorders>
            <w:vAlign w:val="center"/>
          </w:tcPr>
          <w:p w14:paraId="26CCF8A2" w14:textId="729F92E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6,599,033,767</w:t>
            </w:r>
          </w:p>
        </w:tc>
        <w:tc>
          <w:tcPr>
            <w:tcW w:w="570" w:type="dxa"/>
            <w:tcBorders>
              <w:top w:val="nil"/>
              <w:left w:val="single" w:sz="4" w:space="0" w:color="auto"/>
              <w:bottom w:val="nil"/>
              <w:right w:val="single" w:sz="4" w:space="0" w:color="auto"/>
            </w:tcBorders>
            <w:vAlign w:val="center"/>
          </w:tcPr>
          <w:p w14:paraId="206B16D3" w14:textId="560E6770"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9.18</w:t>
            </w:r>
          </w:p>
        </w:tc>
        <w:tc>
          <w:tcPr>
            <w:tcW w:w="1540" w:type="dxa"/>
            <w:tcBorders>
              <w:top w:val="nil"/>
              <w:left w:val="single" w:sz="4" w:space="0" w:color="auto"/>
              <w:bottom w:val="nil"/>
              <w:right w:val="single" w:sz="4" w:space="0" w:color="auto"/>
            </w:tcBorders>
            <w:vAlign w:val="center"/>
          </w:tcPr>
          <w:p w14:paraId="47576A6E" w14:textId="68DD339B"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- 584,762,347</w:t>
            </w:r>
          </w:p>
        </w:tc>
        <w:tc>
          <w:tcPr>
            <w:tcW w:w="570" w:type="dxa"/>
            <w:tcBorders>
              <w:top w:val="nil"/>
              <w:left w:val="single" w:sz="4" w:space="0" w:color="auto"/>
              <w:bottom w:val="nil"/>
              <w:right w:val="nil"/>
            </w:tcBorders>
            <w:vAlign w:val="center"/>
          </w:tcPr>
          <w:p w14:paraId="7F9AC643" w14:textId="08EEDF18"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- 8.86</w:t>
            </w:r>
          </w:p>
        </w:tc>
      </w:tr>
      <w:tr w:rsidR="00FA7CDC" w:rsidRPr="003868B7" w14:paraId="6599248D" w14:textId="77777777" w:rsidTr="009A1C26">
        <w:trPr>
          <w:cantSplit/>
          <w:trHeight w:val="682"/>
        </w:trPr>
        <w:tc>
          <w:tcPr>
            <w:tcW w:w="3295" w:type="dxa"/>
            <w:tcBorders>
              <w:top w:val="nil"/>
              <w:left w:val="nil"/>
              <w:bottom w:val="nil"/>
              <w:right w:val="single" w:sz="4" w:space="0" w:color="auto"/>
            </w:tcBorders>
            <w:vAlign w:val="center"/>
          </w:tcPr>
          <w:p w14:paraId="0E508B6B"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預收款項</w:t>
            </w:r>
          </w:p>
        </w:tc>
        <w:tc>
          <w:tcPr>
            <w:tcW w:w="1711" w:type="dxa"/>
            <w:tcBorders>
              <w:top w:val="nil"/>
              <w:left w:val="single" w:sz="4" w:space="0" w:color="auto"/>
              <w:bottom w:val="nil"/>
              <w:right w:val="single" w:sz="4" w:space="0" w:color="auto"/>
            </w:tcBorders>
            <w:vAlign w:val="center"/>
          </w:tcPr>
          <w:p w14:paraId="43014B3B" w14:textId="18027F29"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1,916,002,929</w:t>
            </w:r>
          </w:p>
        </w:tc>
        <w:tc>
          <w:tcPr>
            <w:tcW w:w="570" w:type="dxa"/>
            <w:tcBorders>
              <w:top w:val="nil"/>
              <w:left w:val="single" w:sz="4" w:space="0" w:color="auto"/>
              <w:bottom w:val="nil"/>
              <w:right w:val="single" w:sz="4" w:space="0" w:color="auto"/>
            </w:tcBorders>
            <w:vAlign w:val="center"/>
          </w:tcPr>
          <w:p w14:paraId="23AFFB97" w14:textId="32B03B2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2.56</w:t>
            </w:r>
          </w:p>
        </w:tc>
        <w:tc>
          <w:tcPr>
            <w:tcW w:w="1711" w:type="dxa"/>
            <w:tcBorders>
              <w:top w:val="nil"/>
              <w:left w:val="single" w:sz="4" w:space="0" w:color="auto"/>
              <w:bottom w:val="nil"/>
              <w:right w:val="single" w:sz="4" w:space="0" w:color="auto"/>
            </w:tcBorders>
            <w:vAlign w:val="center"/>
          </w:tcPr>
          <w:p w14:paraId="31538B93" w14:textId="3F6BC1C9"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1,635,587,540</w:t>
            </w:r>
          </w:p>
        </w:tc>
        <w:tc>
          <w:tcPr>
            <w:tcW w:w="570" w:type="dxa"/>
            <w:tcBorders>
              <w:top w:val="nil"/>
              <w:left w:val="single" w:sz="4" w:space="0" w:color="auto"/>
              <w:bottom w:val="nil"/>
              <w:right w:val="single" w:sz="4" w:space="0" w:color="auto"/>
            </w:tcBorders>
            <w:vAlign w:val="center"/>
          </w:tcPr>
          <w:p w14:paraId="6D1E5753" w14:textId="2FC32C59"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2.27</w:t>
            </w:r>
          </w:p>
        </w:tc>
        <w:tc>
          <w:tcPr>
            <w:tcW w:w="1540" w:type="dxa"/>
            <w:tcBorders>
              <w:top w:val="nil"/>
              <w:left w:val="single" w:sz="4" w:space="0" w:color="auto"/>
              <w:bottom w:val="nil"/>
              <w:right w:val="single" w:sz="4" w:space="0" w:color="auto"/>
            </w:tcBorders>
            <w:vAlign w:val="center"/>
          </w:tcPr>
          <w:p w14:paraId="4008EB96" w14:textId="4295C3FA"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280,415,389</w:t>
            </w:r>
          </w:p>
        </w:tc>
        <w:tc>
          <w:tcPr>
            <w:tcW w:w="570" w:type="dxa"/>
            <w:tcBorders>
              <w:top w:val="nil"/>
              <w:left w:val="single" w:sz="4" w:space="0" w:color="auto"/>
              <w:bottom w:val="nil"/>
              <w:right w:val="nil"/>
            </w:tcBorders>
            <w:vAlign w:val="center"/>
          </w:tcPr>
          <w:p w14:paraId="3142AAA4" w14:textId="47846AF7"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17.14</w:t>
            </w:r>
          </w:p>
        </w:tc>
      </w:tr>
      <w:tr w:rsidR="00FA7CDC" w:rsidRPr="003868B7" w14:paraId="37F8B608" w14:textId="77777777" w:rsidTr="009A1C26">
        <w:trPr>
          <w:cantSplit/>
          <w:trHeight w:val="682"/>
        </w:trPr>
        <w:tc>
          <w:tcPr>
            <w:tcW w:w="3295" w:type="dxa"/>
            <w:tcBorders>
              <w:top w:val="nil"/>
              <w:left w:val="nil"/>
              <w:bottom w:val="nil"/>
              <w:right w:val="single" w:sz="4" w:space="0" w:color="auto"/>
            </w:tcBorders>
            <w:vAlign w:val="center"/>
          </w:tcPr>
          <w:p w14:paraId="3F1C204C"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其他負債</w:t>
            </w:r>
          </w:p>
        </w:tc>
        <w:tc>
          <w:tcPr>
            <w:tcW w:w="1711" w:type="dxa"/>
            <w:tcBorders>
              <w:top w:val="nil"/>
              <w:left w:val="single" w:sz="4" w:space="0" w:color="auto"/>
              <w:bottom w:val="nil"/>
              <w:right w:val="single" w:sz="4" w:space="0" w:color="auto"/>
            </w:tcBorders>
            <w:vAlign w:val="center"/>
          </w:tcPr>
          <w:p w14:paraId="350FCCBE" w14:textId="642FDFB9"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3,755,345,977</w:t>
            </w:r>
          </w:p>
        </w:tc>
        <w:tc>
          <w:tcPr>
            <w:tcW w:w="570" w:type="dxa"/>
            <w:tcBorders>
              <w:top w:val="nil"/>
              <w:left w:val="single" w:sz="4" w:space="0" w:color="auto"/>
              <w:bottom w:val="nil"/>
              <w:right w:val="single" w:sz="4" w:space="0" w:color="auto"/>
            </w:tcBorders>
            <w:vAlign w:val="center"/>
          </w:tcPr>
          <w:p w14:paraId="3A2E534A" w14:textId="65046BE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5.01</w:t>
            </w:r>
          </w:p>
        </w:tc>
        <w:tc>
          <w:tcPr>
            <w:tcW w:w="1711" w:type="dxa"/>
            <w:tcBorders>
              <w:top w:val="nil"/>
              <w:left w:val="single" w:sz="4" w:space="0" w:color="auto"/>
              <w:bottom w:val="nil"/>
              <w:right w:val="single" w:sz="4" w:space="0" w:color="auto"/>
            </w:tcBorders>
            <w:vAlign w:val="center"/>
          </w:tcPr>
          <w:p w14:paraId="1E3E158D" w14:textId="0C70154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3,649,666,008</w:t>
            </w:r>
          </w:p>
        </w:tc>
        <w:tc>
          <w:tcPr>
            <w:tcW w:w="570" w:type="dxa"/>
            <w:tcBorders>
              <w:top w:val="nil"/>
              <w:left w:val="single" w:sz="4" w:space="0" w:color="auto"/>
              <w:bottom w:val="nil"/>
              <w:right w:val="single" w:sz="4" w:space="0" w:color="auto"/>
            </w:tcBorders>
            <w:vAlign w:val="center"/>
          </w:tcPr>
          <w:p w14:paraId="4ECD89A1" w14:textId="0986E750"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5.08</w:t>
            </w:r>
          </w:p>
        </w:tc>
        <w:tc>
          <w:tcPr>
            <w:tcW w:w="1540" w:type="dxa"/>
            <w:tcBorders>
              <w:top w:val="nil"/>
              <w:left w:val="single" w:sz="4" w:space="0" w:color="auto"/>
              <w:bottom w:val="nil"/>
              <w:right w:val="single" w:sz="4" w:space="0" w:color="auto"/>
            </w:tcBorders>
            <w:vAlign w:val="center"/>
          </w:tcPr>
          <w:p w14:paraId="3E25C34D" w14:textId="0BAF77CA"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105,679,969</w:t>
            </w:r>
          </w:p>
        </w:tc>
        <w:tc>
          <w:tcPr>
            <w:tcW w:w="570" w:type="dxa"/>
            <w:tcBorders>
              <w:top w:val="nil"/>
              <w:left w:val="single" w:sz="4" w:space="0" w:color="auto"/>
              <w:bottom w:val="nil"/>
              <w:right w:val="nil"/>
            </w:tcBorders>
            <w:vAlign w:val="center"/>
          </w:tcPr>
          <w:p w14:paraId="49C22455" w14:textId="5A75D963"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2.90</w:t>
            </w:r>
          </w:p>
        </w:tc>
      </w:tr>
      <w:tr w:rsidR="00FA7CDC" w:rsidRPr="003868B7" w14:paraId="78D58E04" w14:textId="77777777" w:rsidTr="009A1C26">
        <w:trPr>
          <w:cantSplit/>
          <w:trHeight w:val="682"/>
        </w:trPr>
        <w:tc>
          <w:tcPr>
            <w:tcW w:w="3295" w:type="dxa"/>
            <w:tcBorders>
              <w:top w:val="nil"/>
              <w:left w:val="nil"/>
              <w:bottom w:val="nil"/>
              <w:right w:val="single" w:sz="4" w:space="0" w:color="auto"/>
            </w:tcBorders>
            <w:vAlign w:val="center"/>
          </w:tcPr>
          <w:p w14:paraId="5B6C32FC"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遞延負債</w:t>
            </w:r>
          </w:p>
        </w:tc>
        <w:tc>
          <w:tcPr>
            <w:tcW w:w="1711" w:type="dxa"/>
            <w:tcBorders>
              <w:top w:val="nil"/>
              <w:left w:val="single" w:sz="4" w:space="0" w:color="auto"/>
              <w:bottom w:val="nil"/>
              <w:right w:val="single" w:sz="4" w:space="0" w:color="auto"/>
            </w:tcBorders>
            <w:vAlign w:val="center"/>
          </w:tcPr>
          <w:p w14:paraId="60ECE4D5" w14:textId="009FD11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2,009,183,025</w:t>
            </w:r>
          </w:p>
        </w:tc>
        <w:tc>
          <w:tcPr>
            <w:tcW w:w="570" w:type="dxa"/>
            <w:tcBorders>
              <w:top w:val="nil"/>
              <w:left w:val="single" w:sz="4" w:space="0" w:color="auto"/>
              <w:bottom w:val="nil"/>
              <w:right w:val="single" w:sz="4" w:space="0" w:color="auto"/>
            </w:tcBorders>
            <w:vAlign w:val="center"/>
          </w:tcPr>
          <w:p w14:paraId="7B139FCF" w14:textId="6116C20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2.68</w:t>
            </w:r>
          </w:p>
        </w:tc>
        <w:tc>
          <w:tcPr>
            <w:tcW w:w="1711" w:type="dxa"/>
            <w:tcBorders>
              <w:top w:val="nil"/>
              <w:left w:val="single" w:sz="4" w:space="0" w:color="auto"/>
              <w:bottom w:val="nil"/>
              <w:right w:val="single" w:sz="4" w:space="0" w:color="auto"/>
            </w:tcBorders>
            <w:vAlign w:val="center"/>
          </w:tcPr>
          <w:p w14:paraId="3AE6BFA3" w14:textId="57939FDE"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1,913,263,354</w:t>
            </w:r>
          </w:p>
        </w:tc>
        <w:tc>
          <w:tcPr>
            <w:tcW w:w="570" w:type="dxa"/>
            <w:tcBorders>
              <w:top w:val="nil"/>
              <w:left w:val="single" w:sz="4" w:space="0" w:color="auto"/>
              <w:bottom w:val="nil"/>
              <w:right w:val="single" w:sz="4" w:space="0" w:color="auto"/>
            </w:tcBorders>
            <w:vAlign w:val="center"/>
          </w:tcPr>
          <w:p w14:paraId="4152985F" w14:textId="344042D7"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2.66</w:t>
            </w:r>
          </w:p>
        </w:tc>
        <w:tc>
          <w:tcPr>
            <w:tcW w:w="1540" w:type="dxa"/>
            <w:tcBorders>
              <w:top w:val="nil"/>
              <w:left w:val="single" w:sz="4" w:space="0" w:color="auto"/>
              <w:bottom w:val="nil"/>
              <w:right w:val="single" w:sz="4" w:space="0" w:color="auto"/>
            </w:tcBorders>
            <w:vAlign w:val="center"/>
          </w:tcPr>
          <w:p w14:paraId="18AC4B48" w14:textId="601BD665"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95,919,671</w:t>
            </w:r>
          </w:p>
        </w:tc>
        <w:tc>
          <w:tcPr>
            <w:tcW w:w="570" w:type="dxa"/>
            <w:tcBorders>
              <w:top w:val="nil"/>
              <w:left w:val="single" w:sz="4" w:space="0" w:color="auto"/>
              <w:bottom w:val="nil"/>
              <w:right w:val="nil"/>
            </w:tcBorders>
            <w:vAlign w:val="center"/>
          </w:tcPr>
          <w:p w14:paraId="24D0C9AC" w14:textId="4B61247D"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5.01</w:t>
            </w:r>
          </w:p>
        </w:tc>
      </w:tr>
      <w:tr w:rsidR="00FA7CDC" w:rsidRPr="003868B7" w14:paraId="263C0965" w14:textId="77777777" w:rsidTr="009A1C26">
        <w:trPr>
          <w:cantSplit/>
          <w:trHeight w:val="682"/>
        </w:trPr>
        <w:tc>
          <w:tcPr>
            <w:tcW w:w="3295" w:type="dxa"/>
            <w:tcBorders>
              <w:top w:val="nil"/>
              <w:left w:val="nil"/>
              <w:bottom w:val="nil"/>
              <w:right w:val="single" w:sz="4" w:space="0" w:color="auto"/>
            </w:tcBorders>
            <w:vAlign w:val="center"/>
          </w:tcPr>
          <w:p w14:paraId="33B63B0C"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什項負債</w:t>
            </w:r>
          </w:p>
        </w:tc>
        <w:tc>
          <w:tcPr>
            <w:tcW w:w="1711" w:type="dxa"/>
            <w:tcBorders>
              <w:top w:val="nil"/>
              <w:left w:val="single" w:sz="4" w:space="0" w:color="auto"/>
              <w:bottom w:val="nil"/>
              <w:right w:val="single" w:sz="4" w:space="0" w:color="auto"/>
            </w:tcBorders>
            <w:vAlign w:val="center"/>
          </w:tcPr>
          <w:p w14:paraId="7103FE1E" w14:textId="680E135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1,746,162,952</w:t>
            </w:r>
          </w:p>
        </w:tc>
        <w:tc>
          <w:tcPr>
            <w:tcW w:w="570" w:type="dxa"/>
            <w:tcBorders>
              <w:top w:val="nil"/>
              <w:left w:val="single" w:sz="4" w:space="0" w:color="auto"/>
              <w:bottom w:val="nil"/>
              <w:right w:val="single" w:sz="4" w:space="0" w:color="auto"/>
            </w:tcBorders>
            <w:vAlign w:val="center"/>
          </w:tcPr>
          <w:p w14:paraId="4138BF08" w14:textId="236A615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2.33</w:t>
            </w:r>
          </w:p>
        </w:tc>
        <w:tc>
          <w:tcPr>
            <w:tcW w:w="1711" w:type="dxa"/>
            <w:tcBorders>
              <w:top w:val="nil"/>
              <w:left w:val="single" w:sz="4" w:space="0" w:color="auto"/>
              <w:bottom w:val="nil"/>
              <w:right w:val="single" w:sz="4" w:space="0" w:color="auto"/>
            </w:tcBorders>
            <w:vAlign w:val="center"/>
          </w:tcPr>
          <w:p w14:paraId="390572BE" w14:textId="79AF6AEC"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1,736,402,654</w:t>
            </w:r>
          </w:p>
        </w:tc>
        <w:tc>
          <w:tcPr>
            <w:tcW w:w="570" w:type="dxa"/>
            <w:tcBorders>
              <w:top w:val="nil"/>
              <w:left w:val="single" w:sz="4" w:space="0" w:color="auto"/>
              <w:bottom w:val="nil"/>
              <w:right w:val="single" w:sz="4" w:space="0" w:color="auto"/>
            </w:tcBorders>
            <w:vAlign w:val="center"/>
          </w:tcPr>
          <w:p w14:paraId="210FBEE3" w14:textId="4B14115E"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2.41</w:t>
            </w:r>
          </w:p>
        </w:tc>
        <w:tc>
          <w:tcPr>
            <w:tcW w:w="1540" w:type="dxa"/>
            <w:tcBorders>
              <w:top w:val="nil"/>
              <w:left w:val="single" w:sz="4" w:space="0" w:color="auto"/>
              <w:bottom w:val="nil"/>
              <w:right w:val="single" w:sz="4" w:space="0" w:color="auto"/>
            </w:tcBorders>
            <w:vAlign w:val="center"/>
          </w:tcPr>
          <w:p w14:paraId="741AD876" w14:textId="63EF5CA9"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9,760,298</w:t>
            </w:r>
          </w:p>
        </w:tc>
        <w:tc>
          <w:tcPr>
            <w:tcW w:w="570" w:type="dxa"/>
            <w:tcBorders>
              <w:top w:val="nil"/>
              <w:left w:val="single" w:sz="4" w:space="0" w:color="auto"/>
              <w:bottom w:val="nil"/>
              <w:right w:val="nil"/>
            </w:tcBorders>
            <w:vAlign w:val="center"/>
          </w:tcPr>
          <w:p w14:paraId="44EF2A71" w14:textId="775A637D"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0.56</w:t>
            </w:r>
          </w:p>
        </w:tc>
      </w:tr>
      <w:tr w:rsidR="00FA7CDC" w:rsidRPr="003868B7" w14:paraId="2102E9CE" w14:textId="77777777" w:rsidTr="009A1C26">
        <w:trPr>
          <w:cantSplit/>
          <w:trHeight w:val="682"/>
        </w:trPr>
        <w:tc>
          <w:tcPr>
            <w:tcW w:w="3295" w:type="dxa"/>
            <w:tcBorders>
              <w:top w:val="nil"/>
              <w:left w:val="nil"/>
              <w:bottom w:val="nil"/>
              <w:right w:val="single" w:sz="4" w:space="0" w:color="auto"/>
            </w:tcBorders>
            <w:vAlign w:val="center"/>
          </w:tcPr>
          <w:p w14:paraId="68412116" w14:textId="77777777" w:rsidR="00FA7CDC" w:rsidRPr="003868B7" w:rsidRDefault="00FA7CDC" w:rsidP="00FA7CDC">
            <w:pPr>
              <w:snapToGrid w:val="0"/>
              <w:spacing w:line="240" w:lineRule="exact"/>
              <w:ind w:rightChars="20" w:right="48" w:firstLineChars="0" w:firstLine="0"/>
              <w:jc w:val="distribute"/>
              <w:rPr>
                <w:b/>
                <w:kern w:val="0"/>
                <w:szCs w:val="20"/>
              </w:rPr>
            </w:pPr>
            <w:r w:rsidRPr="003868B7">
              <w:rPr>
                <w:rFonts w:hint="eastAsia"/>
                <w:b/>
                <w:kern w:val="0"/>
                <w:szCs w:val="20"/>
              </w:rPr>
              <w:t>淨值</w:t>
            </w:r>
          </w:p>
        </w:tc>
        <w:tc>
          <w:tcPr>
            <w:tcW w:w="1711" w:type="dxa"/>
            <w:tcBorders>
              <w:top w:val="nil"/>
              <w:left w:val="single" w:sz="4" w:space="0" w:color="auto"/>
              <w:bottom w:val="nil"/>
              <w:right w:val="single" w:sz="4" w:space="0" w:color="auto"/>
            </w:tcBorders>
            <w:vAlign w:val="center"/>
          </w:tcPr>
          <w:p w14:paraId="259F2814" w14:textId="772BDD6C"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63,205,119,034</w:t>
            </w:r>
          </w:p>
        </w:tc>
        <w:tc>
          <w:tcPr>
            <w:tcW w:w="570" w:type="dxa"/>
            <w:tcBorders>
              <w:top w:val="nil"/>
              <w:left w:val="single" w:sz="4" w:space="0" w:color="auto"/>
              <w:bottom w:val="nil"/>
              <w:right w:val="single" w:sz="4" w:space="0" w:color="auto"/>
            </w:tcBorders>
            <w:vAlign w:val="center"/>
          </w:tcPr>
          <w:p w14:paraId="65D14DFF" w14:textId="1C4340CA"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84.40</w:t>
            </w:r>
          </w:p>
        </w:tc>
        <w:tc>
          <w:tcPr>
            <w:tcW w:w="1711" w:type="dxa"/>
            <w:tcBorders>
              <w:top w:val="nil"/>
              <w:left w:val="single" w:sz="4" w:space="0" w:color="auto"/>
              <w:bottom w:val="nil"/>
              <w:right w:val="single" w:sz="4" w:space="0" w:color="auto"/>
            </w:tcBorders>
            <w:vAlign w:val="center"/>
          </w:tcPr>
          <w:p w14:paraId="29AA1B76" w14:textId="74D49CFE"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60,022,862,360</w:t>
            </w:r>
          </w:p>
        </w:tc>
        <w:tc>
          <w:tcPr>
            <w:tcW w:w="570" w:type="dxa"/>
            <w:tcBorders>
              <w:top w:val="nil"/>
              <w:left w:val="single" w:sz="4" w:space="0" w:color="auto"/>
              <w:bottom w:val="nil"/>
              <w:right w:val="single" w:sz="4" w:space="0" w:color="auto"/>
            </w:tcBorders>
            <w:vAlign w:val="center"/>
          </w:tcPr>
          <w:p w14:paraId="7DEC3FF3" w14:textId="24C7E148"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83.47</w:t>
            </w:r>
          </w:p>
        </w:tc>
        <w:tc>
          <w:tcPr>
            <w:tcW w:w="1540" w:type="dxa"/>
            <w:tcBorders>
              <w:top w:val="nil"/>
              <w:left w:val="single" w:sz="4" w:space="0" w:color="auto"/>
              <w:bottom w:val="nil"/>
              <w:right w:val="single" w:sz="4" w:space="0" w:color="auto"/>
            </w:tcBorders>
            <w:vAlign w:val="center"/>
          </w:tcPr>
          <w:p w14:paraId="6B5E556B" w14:textId="440B1F33" w:rsidR="00FA7CDC" w:rsidRPr="009C0F13" w:rsidRDefault="00FA7CDC" w:rsidP="00FA7CDC">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b/>
                <w:noProof/>
                <w:sz w:val="18"/>
                <w:szCs w:val="18"/>
              </w:rPr>
              <w:t>3,182,256,674</w:t>
            </w:r>
          </w:p>
        </w:tc>
        <w:tc>
          <w:tcPr>
            <w:tcW w:w="570" w:type="dxa"/>
            <w:tcBorders>
              <w:top w:val="nil"/>
              <w:left w:val="single" w:sz="4" w:space="0" w:color="auto"/>
              <w:bottom w:val="nil"/>
              <w:right w:val="nil"/>
            </w:tcBorders>
            <w:vAlign w:val="center"/>
          </w:tcPr>
          <w:p w14:paraId="1CFFEBB9" w14:textId="3FE1E4B1" w:rsidR="00FA7CDC" w:rsidRPr="009C0F13" w:rsidRDefault="00FA7CDC" w:rsidP="00FA7CDC">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5.30</w:t>
            </w:r>
          </w:p>
        </w:tc>
      </w:tr>
      <w:tr w:rsidR="00FA7CDC" w:rsidRPr="003868B7" w14:paraId="52ACB069" w14:textId="77777777" w:rsidTr="009A1C26">
        <w:trPr>
          <w:cantSplit/>
          <w:trHeight w:val="682"/>
        </w:trPr>
        <w:tc>
          <w:tcPr>
            <w:tcW w:w="3295" w:type="dxa"/>
            <w:tcBorders>
              <w:top w:val="nil"/>
              <w:left w:val="nil"/>
              <w:bottom w:val="nil"/>
              <w:right w:val="single" w:sz="4" w:space="0" w:color="auto"/>
            </w:tcBorders>
            <w:vAlign w:val="center"/>
          </w:tcPr>
          <w:p w14:paraId="07D05643"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基金</w:t>
            </w:r>
          </w:p>
        </w:tc>
        <w:tc>
          <w:tcPr>
            <w:tcW w:w="1711" w:type="dxa"/>
            <w:tcBorders>
              <w:top w:val="nil"/>
              <w:left w:val="single" w:sz="4" w:space="0" w:color="auto"/>
              <w:bottom w:val="nil"/>
              <w:right w:val="single" w:sz="4" w:space="0" w:color="auto"/>
            </w:tcBorders>
            <w:vAlign w:val="center"/>
          </w:tcPr>
          <w:p w14:paraId="5E89F452" w14:textId="59A3A28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48,671,039,742</w:t>
            </w:r>
          </w:p>
        </w:tc>
        <w:tc>
          <w:tcPr>
            <w:tcW w:w="570" w:type="dxa"/>
            <w:tcBorders>
              <w:top w:val="nil"/>
              <w:left w:val="single" w:sz="4" w:space="0" w:color="auto"/>
              <w:bottom w:val="nil"/>
              <w:right w:val="single" w:sz="4" w:space="0" w:color="auto"/>
            </w:tcBorders>
            <w:vAlign w:val="center"/>
          </w:tcPr>
          <w:p w14:paraId="6D6EDF87" w14:textId="52FE942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64.99</w:t>
            </w:r>
          </w:p>
        </w:tc>
        <w:tc>
          <w:tcPr>
            <w:tcW w:w="1711" w:type="dxa"/>
            <w:tcBorders>
              <w:top w:val="nil"/>
              <w:left w:val="single" w:sz="4" w:space="0" w:color="auto"/>
              <w:bottom w:val="nil"/>
              <w:right w:val="single" w:sz="4" w:space="0" w:color="auto"/>
            </w:tcBorders>
            <w:vAlign w:val="center"/>
          </w:tcPr>
          <w:p w14:paraId="518233E8" w14:textId="2A39FBF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41,918,456,014</w:t>
            </w:r>
          </w:p>
        </w:tc>
        <w:tc>
          <w:tcPr>
            <w:tcW w:w="570" w:type="dxa"/>
            <w:tcBorders>
              <w:top w:val="nil"/>
              <w:left w:val="single" w:sz="4" w:space="0" w:color="auto"/>
              <w:bottom w:val="nil"/>
              <w:right w:val="single" w:sz="4" w:space="0" w:color="auto"/>
            </w:tcBorders>
            <w:vAlign w:val="center"/>
          </w:tcPr>
          <w:p w14:paraId="0B0E1A7C" w14:textId="029A08F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58.30</w:t>
            </w:r>
          </w:p>
        </w:tc>
        <w:tc>
          <w:tcPr>
            <w:tcW w:w="1540" w:type="dxa"/>
            <w:tcBorders>
              <w:top w:val="nil"/>
              <w:left w:val="single" w:sz="4" w:space="0" w:color="auto"/>
              <w:bottom w:val="nil"/>
              <w:right w:val="single" w:sz="4" w:space="0" w:color="auto"/>
            </w:tcBorders>
            <w:vAlign w:val="center"/>
          </w:tcPr>
          <w:p w14:paraId="371ABA4C" w14:textId="29883DBC"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6,752,583,728</w:t>
            </w:r>
          </w:p>
        </w:tc>
        <w:tc>
          <w:tcPr>
            <w:tcW w:w="570" w:type="dxa"/>
            <w:tcBorders>
              <w:top w:val="nil"/>
              <w:left w:val="single" w:sz="4" w:space="0" w:color="auto"/>
              <w:bottom w:val="nil"/>
              <w:right w:val="nil"/>
            </w:tcBorders>
            <w:vAlign w:val="center"/>
          </w:tcPr>
          <w:p w14:paraId="1769D8BE" w14:textId="3FD631D1"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16.11</w:t>
            </w:r>
          </w:p>
        </w:tc>
      </w:tr>
      <w:tr w:rsidR="00FA7CDC" w:rsidRPr="003868B7" w14:paraId="738FDA17" w14:textId="77777777" w:rsidTr="009A1C26">
        <w:trPr>
          <w:cantSplit/>
          <w:trHeight w:val="682"/>
        </w:trPr>
        <w:tc>
          <w:tcPr>
            <w:tcW w:w="3295" w:type="dxa"/>
            <w:tcBorders>
              <w:top w:val="nil"/>
              <w:left w:val="nil"/>
              <w:bottom w:val="nil"/>
              <w:right w:val="single" w:sz="4" w:space="0" w:color="auto"/>
            </w:tcBorders>
            <w:vAlign w:val="center"/>
          </w:tcPr>
          <w:p w14:paraId="45F89F9C"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基金</w:t>
            </w:r>
          </w:p>
        </w:tc>
        <w:tc>
          <w:tcPr>
            <w:tcW w:w="1711" w:type="dxa"/>
            <w:tcBorders>
              <w:top w:val="nil"/>
              <w:left w:val="single" w:sz="4" w:space="0" w:color="auto"/>
              <w:bottom w:val="nil"/>
              <w:right w:val="single" w:sz="4" w:space="0" w:color="auto"/>
            </w:tcBorders>
            <w:vAlign w:val="center"/>
          </w:tcPr>
          <w:p w14:paraId="6E0FF9FD" w14:textId="565F067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48,671,039,742</w:t>
            </w:r>
          </w:p>
        </w:tc>
        <w:tc>
          <w:tcPr>
            <w:tcW w:w="570" w:type="dxa"/>
            <w:tcBorders>
              <w:top w:val="nil"/>
              <w:left w:val="single" w:sz="4" w:space="0" w:color="auto"/>
              <w:bottom w:val="nil"/>
              <w:right w:val="single" w:sz="4" w:space="0" w:color="auto"/>
            </w:tcBorders>
            <w:vAlign w:val="center"/>
          </w:tcPr>
          <w:p w14:paraId="75F64256" w14:textId="1B1878FF"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64.99</w:t>
            </w:r>
          </w:p>
        </w:tc>
        <w:tc>
          <w:tcPr>
            <w:tcW w:w="1711" w:type="dxa"/>
            <w:tcBorders>
              <w:top w:val="nil"/>
              <w:left w:val="single" w:sz="4" w:space="0" w:color="auto"/>
              <w:bottom w:val="nil"/>
              <w:right w:val="single" w:sz="4" w:space="0" w:color="auto"/>
            </w:tcBorders>
            <w:vAlign w:val="center"/>
          </w:tcPr>
          <w:p w14:paraId="035BDEF2" w14:textId="6DDD58E1"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41,918,456,014</w:t>
            </w:r>
          </w:p>
        </w:tc>
        <w:tc>
          <w:tcPr>
            <w:tcW w:w="570" w:type="dxa"/>
            <w:tcBorders>
              <w:top w:val="nil"/>
              <w:left w:val="single" w:sz="4" w:space="0" w:color="auto"/>
              <w:bottom w:val="nil"/>
              <w:right w:val="single" w:sz="4" w:space="0" w:color="auto"/>
            </w:tcBorders>
            <w:vAlign w:val="center"/>
          </w:tcPr>
          <w:p w14:paraId="7684AD92" w14:textId="3F186218"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58.30</w:t>
            </w:r>
          </w:p>
        </w:tc>
        <w:tc>
          <w:tcPr>
            <w:tcW w:w="1540" w:type="dxa"/>
            <w:tcBorders>
              <w:top w:val="nil"/>
              <w:left w:val="single" w:sz="4" w:space="0" w:color="auto"/>
              <w:bottom w:val="nil"/>
              <w:right w:val="single" w:sz="4" w:space="0" w:color="auto"/>
            </w:tcBorders>
            <w:vAlign w:val="center"/>
          </w:tcPr>
          <w:p w14:paraId="5B03BB10" w14:textId="08D74383"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6,752,583,728</w:t>
            </w:r>
          </w:p>
        </w:tc>
        <w:tc>
          <w:tcPr>
            <w:tcW w:w="570" w:type="dxa"/>
            <w:tcBorders>
              <w:top w:val="nil"/>
              <w:left w:val="single" w:sz="4" w:space="0" w:color="auto"/>
              <w:bottom w:val="nil"/>
              <w:right w:val="nil"/>
            </w:tcBorders>
            <w:vAlign w:val="center"/>
          </w:tcPr>
          <w:p w14:paraId="392C4CEC" w14:textId="20031607"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16.11</w:t>
            </w:r>
          </w:p>
        </w:tc>
      </w:tr>
      <w:tr w:rsidR="00FA7CDC" w:rsidRPr="003868B7" w14:paraId="62CBCEB6" w14:textId="77777777" w:rsidTr="009A1C26">
        <w:trPr>
          <w:cantSplit/>
          <w:trHeight w:val="682"/>
        </w:trPr>
        <w:tc>
          <w:tcPr>
            <w:tcW w:w="3295" w:type="dxa"/>
            <w:tcBorders>
              <w:top w:val="nil"/>
              <w:left w:val="nil"/>
              <w:bottom w:val="nil"/>
              <w:right w:val="single" w:sz="4" w:space="0" w:color="auto"/>
            </w:tcBorders>
            <w:vAlign w:val="center"/>
          </w:tcPr>
          <w:p w14:paraId="70AE94D2"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公積</w:t>
            </w:r>
          </w:p>
        </w:tc>
        <w:tc>
          <w:tcPr>
            <w:tcW w:w="1711" w:type="dxa"/>
            <w:tcBorders>
              <w:top w:val="nil"/>
              <w:left w:val="single" w:sz="4" w:space="0" w:color="auto"/>
              <w:bottom w:val="nil"/>
              <w:right w:val="single" w:sz="4" w:space="0" w:color="auto"/>
            </w:tcBorders>
            <w:vAlign w:val="center"/>
          </w:tcPr>
          <w:p w14:paraId="74902EDA" w14:textId="4E8CA819"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8,806,282,201</w:t>
            </w:r>
          </w:p>
        </w:tc>
        <w:tc>
          <w:tcPr>
            <w:tcW w:w="570" w:type="dxa"/>
            <w:tcBorders>
              <w:top w:val="nil"/>
              <w:left w:val="single" w:sz="4" w:space="0" w:color="auto"/>
              <w:bottom w:val="nil"/>
              <w:right w:val="single" w:sz="4" w:space="0" w:color="auto"/>
            </w:tcBorders>
            <w:vAlign w:val="center"/>
          </w:tcPr>
          <w:p w14:paraId="5A62570E" w14:textId="446D21D4"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11.76</w:t>
            </w:r>
          </w:p>
        </w:tc>
        <w:tc>
          <w:tcPr>
            <w:tcW w:w="1711" w:type="dxa"/>
            <w:tcBorders>
              <w:top w:val="nil"/>
              <w:left w:val="single" w:sz="4" w:space="0" w:color="auto"/>
              <w:bottom w:val="nil"/>
              <w:right w:val="single" w:sz="4" w:space="0" w:color="auto"/>
            </w:tcBorders>
            <w:vAlign w:val="center"/>
          </w:tcPr>
          <w:p w14:paraId="09B2A9A7" w14:textId="0236A581"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8,806,282,201</w:t>
            </w:r>
          </w:p>
        </w:tc>
        <w:tc>
          <w:tcPr>
            <w:tcW w:w="570" w:type="dxa"/>
            <w:tcBorders>
              <w:top w:val="nil"/>
              <w:left w:val="single" w:sz="4" w:space="0" w:color="auto"/>
              <w:bottom w:val="nil"/>
              <w:right w:val="single" w:sz="4" w:space="0" w:color="auto"/>
            </w:tcBorders>
            <w:vAlign w:val="center"/>
          </w:tcPr>
          <w:p w14:paraId="26231EEC" w14:textId="669CB0A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12.25</w:t>
            </w:r>
          </w:p>
        </w:tc>
        <w:tc>
          <w:tcPr>
            <w:tcW w:w="1540" w:type="dxa"/>
            <w:tcBorders>
              <w:top w:val="nil"/>
              <w:left w:val="single" w:sz="4" w:space="0" w:color="auto"/>
              <w:bottom w:val="nil"/>
              <w:right w:val="single" w:sz="4" w:space="0" w:color="auto"/>
            </w:tcBorders>
            <w:vAlign w:val="center"/>
          </w:tcPr>
          <w:p w14:paraId="2C660081" w14:textId="3C933DFA"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w:t>
            </w:r>
          </w:p>
        </w:tc>
        <w:tc>
          <w:tcPr>
            <w:tcW w:w="570" w:type="dxa"/>
            <w:tcBorders>
              <w:top w:val="nil"/>
              <w:left w:val="single" w:sz="4" w:space="0" w:color="auto"/>
              <w:bottom w:val="nil"/>
              <w:right w:val="nil"/>
            </w:tcBorders>
            <w:vAlign w:val="center"/>
          </w:tcPr>
          <w:p w14:paraId="602E1440" w14:textId="3A392258"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w:t>
            </w:r>
          </w:p>
        </w:tc>
      </w:tr>
      <w:tr w:rsidR="00FA7CDC" w:rsidRPr="003868B7" w14:paraId="3B0D0EBF" w14:textId="77777777" w:rsidTr="009A1C26">
        <w:trPr>
          <w:cantSplit/>
          <w:trHeight w:val="682"/>
        </w:trPr>
        <w:tc>
          <w:tcPr>
            <w:tcW w:w="3295" w:type="dxa"/>
            <w:tcBorders>
              <w:top w:val="nil"/>
              <w:left w:val="nil"/>
              <w:bottom w:val="nil"/>
              <w:right w:val="single" w:sz="4" w:space="0" w:color="auto"/>
            </w:tcBorders>
            <w:vAlign w:val="center"/>
          </w:tcPr>
          <w:p w14:paraId="3FC618CC"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資本公積</w:t>
            </w:r>
          </w:p>
        </w:tc>
        <w:tc>
          <w:tcPr>
            <w:tcW w:w="1711" w:type="dxa"/>
            <w:tcBorders>
              <w:top w:val="nil"/>
              <w:left w:val="single" w:sz="4" w:space="0" w:color="auto"/>
              <w:bottom w:val="nil"/>
              <w:right w:val="single" w:sz="4" w:space="0" w:color="auto"/>
            </w:tcBorders>
            <w:vAlign w:val="center"/>
          </w:tcPr>
          <w:p w14:paraId="2DB22D8A" w14:textId="132956AB"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1,336,764,072</w:t>
            </w:r>
          </w:p>
        </w:tc>
        <w:tc>
          <w:tcPr>
            <w:tcW w:w="570" w:type="dxa"/>
            <w:tcBorders>
              <w:top w:val="nil"/>
              <w:left w:val="single" w:sz="4" w:space="0" w:color="auto"/>
              <w:bottom w:val="nil"/>
              <w:right w:val="single" w:sz="4" w:space="0" w:color="auto"/>
            </w:tcBorders>
            <w:vAlign w:val="center"/>
          </w:tcPr>
          <w:p w14:paraId="2789E266" w14:textId="640398D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1.78</w:t>
            </w:r>
          </w:p>
        </w:tc>
        <w:tc>
          <w:tcPr>
            <w:tcW w:w="1711" w:type="dxa"/>
            <w:tcBorders>
              <w:top w:val="nil"/>
              <w:left w:val="single" w:sz="4" w:space="0" w:color="auto"/>
              <w:bottom w:val="nil"/>
              <w:right w:val="single" w:sz="4" w:space="0" w:color="auto"/>
            </w:tcBorders>
            <w:vAlign w:val="center"/>
          </w:tcPr>
          <w:p w14:paraId="6FBF1FAB" w14:textId="57679A01"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1,336,764,072</w:t>
            </w:r>
          </w:p>
        </w:tc>
        <w:tc>
          <w:tcPr>
            <w:tcW w:w="570" w:type="dxa"/>
            <w:tcBorders>
              <w:top w:val="nil"/>
              <w:left w:val="single" w:sz="4" w:space="0" w:color="auto"/>
              <w:bottom w:val="nil"/>
              <w:right w:val="single" w:sz="4" w:space="0" w:color="auto"/>
            </w:tcBorders>
            <w:vAlign w:val="center"/>
          </w:tcPr>
          <w:p w14:paraId="122EE14E" w14:textId="5F140F5B"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1.86</w:t>
            </w:r>
          </w:p>
        </w:tc>
        <w:tc>
          <w:tcPr>
            <w:tcW w:w="1540" w:type="dxa"/>
            <w:tcBorders>
              <w:top w:val="nil"/>
              <w:left w:val="single" w:sz="4" w:space="0" w:color="auto"/>
              <w:bottom w:val="nil"/>
              <w:right w:val="single" w:sz="4" w:space="0" w:color="auto"/>
            </w:tcBorders>
            <w:vAlign w:val="center"/>
          </w:tcPr>
          <w:p w14:paraId="2B861C51" w14:textId="0AB848D5"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w:t>
            </w:r>
          </w:p>
        </w:tc>
        <w:tc>
          <w:tcPr>
            <w:tcW w:w="570" w:type="dxa"/>
            <w:tcBorders>
              <w:top w:val="nil"/>
              <w:left w:val="single" w:sz="4" w:space="0" w:color="auto"/>
              <w:bottom w:val="nil"/>
              <w:right w:val="nil"/>
            </w:tcBorders>
            <w:vAlign w:val="center"/>
          </w:tcPr>
          <w:p w14:paraId="52F924FE" w14:textId="48F79982"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w:t>
            </w:r>
          </w:p>
        </w:tc>
      </w:tr>
      <w:tr w:rsidR="00FA7CDC" w:rsidRPr="003868B7" w14:paraId="4BA996B0" w14:textId="77777777" w:rsidTr="009A1C26">
        <w:trPr>
          <w:cantSplit/>
          <w:trHeight w:val="682"/>
        </w:trPr>
        <w:tc>
          <w:tcPr>
            <w:tcW w:w="3295" w:type="dxa"/>
            <w:tcBorders>
              <w:top w:val="nil"/>
              <w:left w:val="nil"/>
              <w:bottom w:val="nil"/>
              <w:right w:val="single" w:sz="4" w:space="0" w:color="auto"/>
            </w:tcBorders>
            <w:vAlign w:val="center"/>
          </w:tcPr>
          <w:p w14:paraId="7EFB937E"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特別公積</w:t>
            </w:r>
          </w:p>
        </w:tc>
        <w:tc>
          <w:tcPr>
            <w:tcW w:w="1711" w:type="dxa"/>
            <w:tcBorders>
              <w:top w:val="nil"/>
              <w:left w:val="single" w:sz="4" w:space="0" w:color="auto"/>
              <w:bottom w:val="nil"/>
              <w:right w:val="single" w:sz="4" w:space="0" w:color="auto"/>
            </w:tcBorders>
            <w:vAlign w:val="center"/>
          </w:tcPr>
          <w:p w14:paraId="14564E60" w14:textId="7EFF28E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7,469,518,129</w:t>
            </w:r>
          </w:p>
        </w:tc>
        <w:tc>
          <w:tcPr>
            <w:tcW w:w="570" w:type="dxa"/>
            <w:tcBorders>
              <w:top w:val="nil"/>
              <w:left w:val="single" w:sz="4" w:space="0" w:color="auto"/>
              <w:bottom w:val="nil"/>
              <w:right w:val="single" w:sz="4" w:space="0" w:color="auto"/>
            </w:tcBorders>
            <w:vAlign w:val="center"/>
          </w:tcPr>
          <w:p w14:paraId="4E096741" w14:textId="731C27D0"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9.97</w:t>
            </w:r>
          </w:p>
        </w:tc>
        <w:tc>
          <w:tcPr>
            <w:tcW w:w="1711" w:type="dxa"/>
            <w:tcBorders>
              <w:top w:val="nil"/>
              <w:left w:val="single" w:sz="4" w:space="0" w:color="auto"/>
              <w:bottom w:val="nil"/>
              <w:right w:val="single" w:sz="4" w:space="0" w:color="auto"/>
            </w:tcBorders>
            <w:vAlign w:val="center"/>
          </w:tcPr>
          <w:p w14:paraId="59CB1329" w14:textId="471F415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7,469,518,129</w:t>
            </w:r>
          </w:p>
        </w:tc>
        <w:tc>
          <w:tcPr>
            <w:tcW w:w="570" w:type="dxa"/>
            <w:tcBorders>
              <w:top w:val="nil"/>
              <w:left w:val="single" w:sz="4" w:space="0" w:color="auto"/>
              <w:bottom w:val="nil"/>
              <w:right w:val="single" w:sz="4" w:space="0" w:color="auto"/>
            </w:tcBorders>
            <w:vAlign w:val="center"/>
          </w:tcPr>
          <w:p w14:paraId="5EAAF0F9" w14:textId="2A0B025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10.39</w:t>
            </w:r>
          </w:p>
        </w:tc>
        <w:tc>
          <w:tcPr>
            <w:tcW w:w="1540" w:type="dxa"/>
            <w:tcBorders>
              <w:top w:val="nil"/>
              <w:left w:val="single" w:sz="4" w:space="0" w:color="auto"/>
              <w:bottom w:val="nil"/>
              <w:right w:val="single" w:sz="4" w:space="0" w:color="auto"/>
            </w:tcBorders>
            <w:vAlign w:val="center"/>
          </w:tcPr>
          <w:p w14:paraId="5EEB5B91" w14:textId="62EA3C97"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w:t>
            </w:r>
          </w:p>
        </w:tc>
        <w:tc>
          <w:tcPr>
            <w:tcW w:w="570" w:type="dxa"/>
            <w:tcBorders>
              <w:top w:val="nil"/>
              <w:left w:val="single" w:sz="4" w:space="0" w:color="auto"/>
              <w:bottom w:val="nil"/>
              <w:right w:val="nil"/>
            </w:tcBorders>
            <w:vAlign w:val="center"/>
          </w:tcPr>
          <w:p w14:paraId="0624C516" w14:textId="180584B5"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w:t>
            </w:r>
          </w:p>
        </w:tc>
      </w:tr>
      <w:tr w:rsidR="00FA7CDC" w:rsidRPr="003868B7" w14:paraId="3D6A6130" w14:textId="77777777" w:rsidTr="009A1C26">
        <w:trPr>
          <w:cantSplit/>
          <w:trHeight w:val="682"/>
        </w:trPr>
        <w:tc>
          <w:tcPr>
            <w:tcW w:w="3295" w:type="dxa"/>
            <w:tcBorders>
              <w:top w:val="nil"/>
              <w:left w:val="nil"/>
              <w:bottom w:val="nil"/>
              <w:right w:val="single" w:sz="4" w:space="0" w:color="auto"/>
            </w:tcBorders>
            <w:vAlign w:val="center"/>
          </w:tcPr>
          <w:p w14:paraId="4406B288"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累積餘</w:t>
            </w:r>
            <w:proofErr w:type="gramStart"/>
            <w:r w:rsidRPr="003868B7">
              <w:rPr>
                <w:rFonts w:hint="eastAsia"/>
                <w:kern w:val="0"/>
                <w:sz w:val="22"/>
                <w:szCs w:val="20"/>
              </w:rPr>
              <w:t>絀</w:t>
            </w:r>
            <w:proofErr w:type="gramEnd"/>
          </w:p>
        </w:tc>
        <w:tc>
          <w:tcPr>
            <w:tcW w:w="1711" w:type="dxa"/>
            <w:tcBorders>
              <w:top w:val="nil"/>
              <w:left w:val="single" w:sz="4" w:space="0" w:color="auto"/>
              <w:bottom w:val="nil"/>
              <w:right w:val="single" w:sz="4" w:space="0" w:color="auto"/>
            </w:tcBorders>
            <w:vAlign w:val="center"/>
          </w:tcPr>
          <w:p w14:paraId="4FFBE804" w14:textId="5065290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5,727,357,991</w:t>
            </w:r>
          </w:p>
        </w:tc>
        <w:tc>
          <w:tcPr>
            <w:tcW w:w="570" w:type="dxa"/>
            <w:tcBorders>
              <w:top w:val="nil"/>
              <w:left w:val="single" w:sz="4" w:space="0" w:color="auto"/>
              <w:bottom w:val="nil"/>
              <w:right w:val="single" w:sz="4" w:space="0" w:color="auto"/>
            </w:tcBorders>
            <w:vAlign w:val="center"/>
          </w:tcPr>
          <w:p w14:paraId="0E00CEC7" w14:textId="777C8B4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7.65</w:t>
            </w:r>
          </w:p>
        </w:tc>
        <w:tc>
          <w:tcPr>
            <w:tcW w:w="1711" w:type="dxa"/>
            <w:tcBorders>
              <w:top w:val="nil"/>
              <w:left w:val="single" w:sz="4" w:space="0" w:color="auto"/>
              <w:bottom w:val="nil"/>
              <w:right w:val="single" w:sz="4" w:space="0" w:color="auto"/>
            </w:tcBorders>
            <w:vAlign w:val="center"/>
          </w:tcPr>
          <w:p w14:paraId="50095C4B" w14:textId="6242C278"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9,297,698,976</w:t>
            </w:r>
          </w:p>
        </w:tc>
        <w:tc>
          <w:tcPr>
            <w:tcW w:w="570" w:type="dxa"/>
            <w:tcBorders>
              <w:top w:val="nil"/>
              <w:left w:val="single" w:sz="4" w:space="0" w:color="auto"/>
              <w:bottom w:val="nil"/>
              <w:right w:val="single" w:sz="4" w:space="0" w:color="auto"/>
            </w:tcBorders>
            <w:vAlign w:val="center"/>
          </w:tcPr>
          <w:p w14:paraId="12268556" w14:textId="3922898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12.93</w:t>
            </w:r>
          </w:p>
        </w:tc>
        <w:tc>
          <w:tcPr>
            <w:tcW w:w="1540" w:type="dxa"/>
            <w:tcBorders>
              <w:top w:val="nil"/>
              <w:left w:val="single" w:sz="4" w:space="0" w:color="auto"/>
              <w:bottom w:val="nil"/>
              <w:right w:val="single" w:sz="4" w:space="0" w:color="auto"/>
            </w:tcBorders>
            <w:vAlign w:val="center"/>
          </w:tcPr>
          <w:p w14:paraId="6AD5F0C8" w14:textId="5788EEFF"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- 3,570,340,985</w:t>
            </w:r>
          </w:p>
        </w:tc>
        <w:tc>
          <w:tcPr>
            <w:tcW w:w="570" w:type="dxa"/>
            <w:tcBorders>
              <w:top w:val="nil"/>
              <w:left w:val="single" w:sz="4" w:space="0" w:color="auto"/>
              <w:bottom w:val="nil"/>
              <w:right w:val="nil"/>
            </w:tcBorders>
            <w:vAlign w:val="center"/>
          </w:tcPr>
          <w:p w14:paraId="2C831FDE" w14:textId="794F996F"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- 38.40</w:t>
            </w:r>
          </w:p>
        </w:tc>
      </w:tr>
      <w:tr w:rsidR="00FA7CDC" w:rsidRPr="003868B7" w14:paraId="7634F4D8" w14:textId="77777777" w:rsidTr="009A1C26">
        <w:trPr>
          <w:cantSplit/>
          <w:trHeight w:val="682"/>
        </w:trPr>
        <w:tc>
          <w:tcPr>
            <w:tcW w:w="3295" w:type="dxa"/>
            <w:tcBorders>
              <w:top w:val="nil"/>
              <w:left w:val="nil"/>
              <w:bottom w:val="nil"/>
              <w:right w:val="single" w:sz="4" w:space="0" w:color="auto"/>
            </w:tcBorders>
            <w:vAlign w:val="center"/>
          </w:tcPr>
          <w:p w14:paraId="351F4A9A"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累積賸餘</w:t>
            </w:r>
          </w:p>
        </w:tc>
        <w:tc>
          <w:tcPr>
            <w:tcW w:w="1711" w:type="dxa"/>
            <w:tcBorders>
              <w:top w:val="nil"/>
              <w:left w:val="single" w:sz="4" w:space="0" w:color="auto"/>
              <w:bottom w:val="nil"/>
              <w:right w:val="single" w:sz="4" w:space="0" w:color="auto"/>
            </w:tcBorders>
            <w:vAlign w:val="center"/>
          </w:tcPr>
          <w:p w14:paraId="0C7DB976" w14:textId="0176F50F"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5,727,357,991</w:t>
            </w:r>
          </w:p>
        </w:tc>
        <w:tc>
          <w:tcPr>
            <w:tcW w:w="570" w:type="dxa"/>
            <w:tcBorders>
              <w:top w:val="nil"/>
              <w:left w:val="single" w:sz="4" w:space="0" w:color="auto"/>
              <w:bottom w:val="nil"/>
              <w:right w:val="single" w:sz="4" w:space="0" w:color="auto"/>
            </w:tcBorders>
            <w:vAlign w:val="center"/>
          </w:tcPr>
          <w:p w14:paraId="4E408A3B" w14:textId="6A7E6C07"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7.65</w:t>
            </w:r>
          </w:p>
        </w:tc>
        <w:tc>
          <w:tcPr>
            <w:tcW w:w="1711" w:type="dxa"/>
            <w:tcBorders>
              <w:top w:val="nil"/>
              <w:left w:val="single" w:sz="4" w:space="0" w:color="auto"/>
              <w:bottom w:val="nil"/>
              <w:right w:val="single" w:sz="4" w:space="0" w:color="auto"/>
            </w:tcBorders>
            <w:vAlign w:val="center"/>
          </w:tcPr>
          <w:p w14:paraId="1D03D346" w14:textId="0BD3FB85"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9,297,698,976</w:t>
            </w:r>
          </w:p>
        </w:tc>
        <w:tc>
          <w:tcPr>
            <w:tcW w:w="570" w:type="dxa"/>
            <w:tcBorders>
              <w:top w:val="nil"/>
              <w:left w:val="single" w:sz="4" w:space="0" w:color="auto"/>
              <w:bottom w:val="nil"/>
              <w:right w:val="single" w:sz="4" w:space="0" w:color="auto"/>
            </w:tcBorders>
            <w:vAlign w:val="center"/>
          </w:tcPr>
          <w:p w14:paraId="36CCF61A" w14:textId="5CD5EB7A"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12.93</w:t>
            </w:r>
          </w:p>
        </w:tc>
        <w:tc>
          <w:tcPr>
            <w:tcW w:w="1540" w:type="dxa"/>
            <w:tcBorders>
              <w:top w:val="nil"/>
              <w:left w:val="single" w:sz="4" w:space="0" w:color="auto"/>
              <w:bottom w:val="nil"/>
              <w:right w:val="single" w:sz="4" w:space="0" w:color="auto"/>
            </w:tcBorders>
            <w:vAlign w:val="center"/>
          </w:tcPr>
          <w:p w14:paraId="700A1CD5" w14:textId="3E0D9A9B"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- 3,570,340,985</w:t>
            </w:r>
          </w:p>
        </w:tc>
        <w:tc>
          <w:tcPr>
            <w:tcW w:w="570" w:type="dxa"/>
            <w:tcBorders>
              <w:top w:val="nil"/>
              <w:left w:val="single" w:sz="4" w:space="0" w:color="auto"/>
              <w:bottom w:val="nil"/>
              <w:right w:val="nil"/>
            </w:tcBorders>
            <w:vAlign w:val="center"/>
          </w:tcPr>
          <w:p w14:paraId="4F010BF7" w14:textId="7CFE4088"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- 38.40</w:t>
            </w:r>
          </w:p>
        </w:tc>
      </w:tr>
      <w:tr w:rsidR="00FA7CDC" w:rsidRPr="003868B7" w14:paraId="07E30334" w14:textId="77777777" w:rsidTr="009A1C26">
        <w:trPr>
          <w:cantSplit/>
          <w:trHeight w:val="682"/>
        </w:trPr>
        <w:tc>
          <w:tcPr>
            <w:tcW w:w="3295" w:type="dxa"/>
            <w:tcBorders>
              <w:top w:val="nil"/>
              <w:left w:val="nil"/>
              <w:bottom w:val="nil"/>
              <w:right w:val="single" w:sz="4" w:space="0" w:color="auto"/>
            </w:tcBorders>
            <w:vAlign w:val="center"/>
          </w:tcPr>
          <w:p w14:paraId="68A1F4CF" w14:textId="77777777" w:rsidR="00FA7CDC" w:rsidRPr="003868B7" w:rsidRDefault="00FA7CDC" w:rsidP="00FA7CDC">
            <w:pPr>
              <w:snapToGrid w:val="0"/>
              <w:spacing w:line="240" w:lineRule="exact"/>
              <w:ind w:leftChars="100" w:left="240" w:rightChars="20" w:right="48" w:firstLineChars="0" w:firstLine="0"/>
              <w:jc w:val="distribute"/>
              <w:rPr>
                <w:kern w:val="0"/>
                <w:sz w:val="22"/>
                <w:szCs w:val="20"/>
              </w:rPr>
            </w:pPr>
            <w:r w:rsidRPr="003868B7">
              <w:rPr>
                <w:rFonts w:hint="eastAsia"/>
                <w:kern w:val="0"/>
                <w:sz w:val="22"/>
                <w:szCs w:val="20"/>
              </w:rPr>
              <w:t>淨值其他項目</w:t>
            </w:r>
          </w:p>
        </w:tc>
        <w:tc>
          <w:tcPr>
            <w:tcW w:w="1711" w:type="dxa"/>
            <w:tcBorders>
              <w:top w:val="nil"/>
              <w:left w:val="single" w:sz="4" w:space="0" w:color="auto"/>
              <w:bottom w:val="nil"/>
              <w:right w:val="single" w:sz="4" w:space="0" w:color="auto"/>
            </w:tcBorders>
            <w:vAlign w:val="center"/>
          </w:tcPr>
          <w:p w14:paraId="28398A3C" w14:textId="030F14E9"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439,100</w:t>
            </w:r>
          </w:p>
        </w:tc>
        <w:tc>
          <w:tcPr>
            <w:tcW w:w="570" w:type="dxa"/>
            <w:tcBorders>
              <w:top w:val="nil"/>
              <w:left w:val="single" w:sz="4" w:space="0" w:color="auto"/>
              <w:bottom w:val="nil"/>
              <w:right w:val="single" w:sz="4" w:space="0" w:color="auto"/>
            </w:tcBorders>
            <w:vAlign w:val="center"/>
          </w:tcPr>
          <w:p w14:paraId="4278DBE4" w14:textId="7F2ACAED"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0.00</w:t>
            </w:r>
          </w:p>
        </w:tc>
        <w:tc>
          <w:tcPr>
            <w:tcW w:w="1711" w:type="dxa"/>
            <w:tcBorders>
              <w:top w:val="nil"/>
              <w:left w:val="single" w:sz="4" w:space="0" w:color="auto"/>
              <w:bottom w:val="nil"/>
              <w:right w:val="single" w:sz="4" w:space="0" w:color="auto"/>
            </w:tcBorders>
            <w:vAlign w:val="center"/>
          </w:tcPr>
          <w:p w14:paraId="3198873B" w14:textId="56135DD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425,169</w:t>
            </w:r>
          </w:p>
        </w:tc>
        <w:tc>
          <w:tcPr>
            <w:tcW w:w="570" w:type="dxa"/>
            <w:tcBorders>
              <w:top w:val="nil"/>
              <w:left w:val="single" w:sz="4" w:space="0" w:color="auto"/>
              <w:bottom w:val="nil"/>
              <w:right w:val="single" w:sz="4" w:space="0" w:color="auto"/>
            </w:tcBorders>
            <w:vAlign w:val="center"/>
          </w:tcPr>
          <w:p w14:paraId="4388AE43" w14:textId="53DB1FA6"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0.00</w:t>
            </w:r>
          </w:p>
        </w:tc>
        <w:tc>
          <w:tcPr>
            <w:tcW w:w="1540" w:type="dxa"/>
            <w:tcBorders>
              <w:top w:val="nil"/>
              <w:left w:val="single" w:sz="4" w:space="0" w:color="auto"/>
              <w:bottom w:val="nil"/>
              <w:right w:val="single" w:sz="4" w:space="0" w:color="auto"/>
            </w:tcBorders>
            <w:vAlign w:val="center"/>
          </w:tcPr>
          <w:p w14:paraId="6D921348" w14:textId="5073990D"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13,931</w:t>
            </w:r>
          </w:p>
        </w:tc>
        <w:tc>
          <w:tcPr>
            <w:tcW w:w="570" w:type="dxa"/>
            <w:tcBorders>
              <w:top w:val="nil"/>
              <w:left w:val="single" w:sz="4" w:space="0" w:color="auto"/>
              <w:bottom w:val="nil"/>
              <w:right w:val="nil"/>
            </w:tcBorders>
            <w:vAlign w:val="center"/>
          </w:tcPr>
          <w:p w14:paraId="17FAB449" w14:textId="4C4EB9CD"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3.28</w:t>
            </w:r>
          </w:p>
        </w:tc>
      </w:tr>
      <w:tr w:rsidR="00FA7CDC" w:rsidRPr="003868B7" w14:paraId="040260AF" w14:textId="77777777" w:rsidTr="009A1C26">
        <w:trPr>
          <w:cantSplit/>
          <w:trHeight w:val="682"/>
        </w:trPr>
        <w:tc>
          <w:tcPr>
            <w:tcW w:w="3295" w:type="dxa"/>
            <w:tcBorders>
              <w:top w:val="nil"/>
              <w:left w:val="nil"/>
              <w:bottom w:val="nil"/>
              <w:right w:val="single" w:sz="4" w:space="0" w:color="auto"/>
            </w:tcBorders>
            <w:vAlign w:val="center"/>
          </w:tcPr>
          <w:p w14:paraId="2AFE9B96" w14:textId="77777777" w:rsidR="00FA7CDC" w:rsidRPr="003868B7" w:rsidRDefault="00FA7CDC" w:rsidP="00FA7CDC">
            <w:pPr>
              <w:snapToGrid w:val="0"/>
              <w:spacing w:line="240" w:lineRule="exact"/>
              <w:ind w:leftChars="200" w:left="480" w:rightChars="20" w:right="48" w:firstLineChars="0" w:firstLine="0"/>
              <w:jc w:val="distribute"/>
              <w:rPr>
                <w:kern w:val="0"/>
                <w:sz w:val="22"/>
                <w:szCs w:val="20"/>
              </w:rPr>
            </w:pPr>
            <w:r w:rsidRPr="003868B7">
              <w:rPr>
                <w:rFonts w:hint="eastAsia"/>
                <w:kern w:val="0"/>
                <w:sz w:val="22"/>
                <w:szCs w:val="20"/>
              </w:rPr>
              <w:t>累積其他綜合餘</w:t>
            </w:r>
            <w:proofErr w:type="gramStart"/>
            <w:r w:rsidRPr="003868B7">
              <w:rPr>
                <w:rFonts w:hint="eastAsia"/>
                <w:kern w:val="0"/>
                <w:sz w:val="22"/>
                <w:szCs w:val="20"/>
              </w:rPr>
              <w:t>絀</w:t>
            </w:r>
            <w:proofErr w:type="gramEnd"/>
          </w:p>
        </w:tc>
        <w:tc>
          <w:tcPr>
            <w:tcW w:w="1711" w:type="dxa"/>
            <w:tcBorders>
              <w:top w:val="nil"/>
              <w:left w:val="single" w:sz="4" w:space="0" w:color="auto"/>
              <w:bottom w:val="nil"/>
              <w:right w:val="single" w:sz="4" w:space="0" w:color="auto"/>
            </w:tcBorders>
            <w:vAlign w:val="center"/>
          </w:tcPr>
          <w:p w14:paraId="04A39E17" w14:textId="0313C1AF"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439,100</w:t>
            </w:r>
          </w:p>
        </w:tc>
        <w:tc>
          <w:tcPr>
            <w:tcW w:w="570" w:type="dxa"/>
            <w:tcBorders>
              <w:top w:val="nil"/>
              <w:left w:val="single" w:sz="4" w:space="0" w:color="auto"/>
              <w:bottom w:val="nil"/>
              <w:right w:val="single" w:sz="4" w:space="0" w:color="auto"/>
            </w:tcBorders>
            <w:vAlign w:val="center"/>
          </w:tcPr>
          <w:p w14:paraId="13F48E9B" w14:textId="3E6BFCE0"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0.00</w:t>
            </w:r>
          </w:p>
        </w:tc>
        <w:tc>
          <w:tcPr>
            <w:tcW w:w="1711" w:type="dxa"/>
            <w:tcBorders>
              <w:top w:val="nil"/>
              <w:left w:val="single" w:sz="4" w:space="0" w:color="auto"/>
              <w:bottom w:val="nil"/>
              <w:right w:val="single" w:sz="4" w:space="0" w:color="auto"/>
            </w:tcBorders>
            <w:vAlign w:val="center"/>
          </w:tcPr>
          <w:p w14:paraId="280F9744" w14:textId="1F5DE282"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425,169</w:t>
            </w:r>
          </w:p>
        </w:tc>
        <w:tc>
          <w:tcPr>
            <w:tcW w:w="570" w:type="dxa"/>
            <w:tcBorders>
              <w:top w:val="nil"/>
              <w:left w:val="single" w:sz="4" w:space="0" w:color="auto"/>
              <w:bottom w:val="nil"/>
              <w:right w:val="single" w:sz="4" w:space="0" w:color="auto"/>
            </w:tcBorders>
            <w:vAlign w:val="center"/>
          </w:tcPr>
          <w:p w14:paraId="792AE610" w14:textId="4C81C473" w:rsidR="00FA7CDC" w:rsidRPr="009C0F13" w:rsidRDefault="00FA7CDC" w:rsidP="00FA7CDC">
            <w:pPr>
              <w:spacing w:line="240" w:lineRule="exact"/>
              <w:ind w:rightChars="5" w:right="12" w:firstLineChars="0" w:firstLine="0"/>
              <w:jc w:val="right"/>
              <w:rPr>
                <w:rFonts w:asciiTheme="minorEastAsia" w:eastAsiaTheme="minorEastAsia" w:hAnsiTheme="minorEastAsia"/>
                <w:sz w:val="18"/>
                <w:szCs w:val="18"/>
              </w:rPr>
            </w:pPr>
            <w:r w:rsidRPr="009C0F13">
              <w:rPr>
                <w:rFonts w:asciiTheme="minorEastAsia" w:eastAsiaTheme="minorEastAsia" w:hAnsiTheme="minorEastAsia"/>
                <w:sz w:val="18"/>
                <w:szCs w:val="18"/>
              </w:rPr>
              <w:t>0.00</w:t>
            </w:r>
          </w:p>
        </w:tc>
        <w:tc>
          <w:tcPr>
            <w:tcW w:w="1540" w:type="dxa"/>
            <w:tcBorders>
              <w:top w:val="nil"/>
              <w:left w:val="single" w:sz="4" w:space="0" w:color="auto"/>
              <w:bottom w:val="nil"/>
              <w:right w:val="single" w:sz="4" w:space="0" w:color="auto"/>
            </w:tcBorders>
            <w:vAlign w:val="center"/>
          </w:tcPr>
          <w:p w14:paraId="7DC8F642" w14:textId="06EC8DE7" w:rsidR="00FA7CDC" w:rsidRPr="009C0F13" w:rsidRDefault="00FA7CDC" w:rsidP="00FA7CDC">
            <w:pPr>
              <w:spacing w:line="240" w:lineRule="exact"/>
              <w:ind w:rightChars="5" w:right="12" w:firstLineChars="0" w:firstLine="0"/>
              <w:jc w:val="right"/>
              <w:rPr>
                <w:rFonts w:asciiTheme="minorEastAsia" w:eastAsiaTheme="minorEastAsia" w:hAnsiTheme="minorEastAsia"/>
                <w:noProof/>
                <w:sz w:val="18"/>
                <w:szCs w:val="18"/>
              </w:rPr>
            </w:pPr>
            <w:r w:rsidRPr="009C0F13">
              <w:rPr>
                <w:rFonts w:asciiTheme="minorEastAsia" w:eastAsiaTheme="minorEastAsia" w:hAnsiTheme="minorEastAsia"/>
                <w:noProof/>
                <w:sz w:val="18"/>
                <w:szCs w:val="18"/>
              </w:rPr>
              <w:t>13,931</w:t>
            </w:r>
          </w:p>
        </w:tc>
        <w:tc>
          <w:tcPr>
            <w:tcW w:w="570" w:type="dxa"/>
            <w:tcBorders>
              <w:top w:val="nil"/>
              <w:left w:val="single" w:sz="4" w:space="0" w:color="auto"/>
              <w:bottom w:val="nil"/>
              <w:right w:val="nil"/>
            </w:tcBorders>
            <w:vAlign w:val="center"/>
          </w:tcPr>
          <w:p w14:paraId="219C4B53" w14:textId="49064C47" w:rsidR="00FA7CDC" w:rsidRPr="009C0F13" w:rsidRDefault="00FA7CDC" w:rsidP="00FA7CDC">
            <w:pPr>
              <w:spacing w:line="240" w:lineRule="exact"/>
              <w:ind w:rightChars="5" w:right="12" w:firstLineChars="0" w:firstLine="0"/>
              <w:jc w:val="right"/>
              <w:rPr>
                <w:rFonts w:asciiTheme="minorEastAsia" w:eastAsiaTheme="minorEastAsia" w:hAnsiTheme="minorEastAsia"/>
                <w:kern w:val="0"/>
                <w:sz w:val="18"/>
                <w:szCs w:val="18"/>
              </w:rPr>
            </w:pPr>
            <w:r w:rsidRPr="009C0F13">
              <w:rPr>
                <w:rFonts w:asciiTheme="minorEastAsia" w:eastAsiaTheme="minorEastAsia" w:hAnsiTheme="minorEastAsia"/>
                <w:kern w:val="0"/>
                <w:sz w:val="18"/>
                <w:szCs w:val="18"/>
              </w:rPr>
              <w:t>3.28</w:t>
            </w:r>
          </w:p>
        </w:tc>
      </w:tr>
      <w:tr w:rsidR="00FA7CDC" w:rsidRPr="003868B7" w14:paraId="464C4CEF" w14:textId="77777777" w:rsidTr="009A1C26">
        <w:trPr>
          <w:cantSplit/>
          <w:trHeight w:val="682"/>
        </w:trPr>
        <w:tc>
          <w:tcPr>
            <w:tcW w:w="3295" w:type="dxa"/>
            <w:tcBorders>
              <w:top w:val="nil"/>
              <w:left w:val="nil"/>
              <w:bottom w:val="single" w:sz="8" w:space="0" w:color="auto"/>
              <w:right w:val="single" w:sz="4" w:space="0" w:color="auto"/>
            </w:tcBorders>
            <w:vAlign w:val="center"/>
          </w:tcPr>
          <w:p w14:paraId="6A43CF85" w14:textId="77777777" w:rsidR="00FA7CDC" w:rsidRPr="003868B7" w:rsidRDefault="00FA7CDC" w:rsidP="00FA7CDC">
            <w:pPr>
              <w:snapToGrid w:val="0"/>
              <w:spacing w:line="240" w:lineRule="exact"/>
              <w:ind w:rightChars="20" w:right="48" w:firstLineChars="0" w:firstLine="0"/>
              <w:jc w:val="distribute"/>
              <w:rPr>
                <w:b/>
                <w:kern w:val="0"/>
                <w:szCs w:val="20"/>
              </w:rPr>
            </w:pPr>
            <w:r w:rsidRPr="003868B7">
              <w:rPr>
                <w:rFonts w:hint="eastAsia"/>
                <w:b/>
                <w:kern w:val="0"/>
                <w:szCs w:val="20"/>
              </w:rPr>
              <w:t>合計</w:t>
            </w:r>
          </w:p>
        </w:tc>
        <w:tc>
          <w:tcPr>
            <w:tcW w:w="1711" w:type="dxa"/>
            <w:tcBorders>
              <w:top w:val="nil"/>
              <w:left w:val="single" w:sz="4" w:space="0" w:color="auto"/>
              <w:bottom w:val="single" w:sz="8" w:space="0" w:color="auto"/>
              <w:right w:val="single" w:sz="4" w:space="0" w:color="auto"/>
            </w:tcBorders>
            <w:vAlign w:val="center"/>
          </w:tcPr>
          <w:p w14:paraId="467D1920" w14:textId="1D0A4764"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74,890,739,360</w:t>
            </w:r>
          </w:p>
        </w:tc>
        <w:tc>
          <w:tcPr>
            <w:tcW w:w="570" w:type="dxa"/>
            <w:tcBorders>
              <w:top w:val="nil"/>
              <w:left w:val="single" w:sz="4" w:space="0" w:color="auto"/>
              <w:bottom w:val="single" w:sz="8" w:space="0" w:color="auto"/>
              <w:right w:val="single" w:sz="4" w:space="0" w:color="auto"/>
            </w:tcBorders>
            <w:vAlign w:val="center"/>
          </w:tcPr>
          <w:p w14:paraId="4839CB79" w14:textId="6F68A335"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100.00</w:t>
            </w:r>
          </w:p>
        </w:tc>
        <w:tc>
          <w:tcPr>
            <w:tcW w:w="1711" w:type="dxa"/>
            <w:tcBorders>
              <w:top w:val="nil"/>
              <w:left w:val="single" w:sz="4" w:space="0" w:color="auto"/>
              <w:bottom w:val="single" w:sz="8" w:space="0" w:color="auto"/>
              <w:right w:val="single" w:sz="4" w:space="0" w:color="auto"/>
            </w:tcBorders>
            <w:vAlign w:val="center"/>
          </w:tcPr>
          <w:p w14:paraId="6C3FBB8B" w14:textId="63F362C4"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71,907,149,675</w:t>
            </w:r>
          </w:p>
        </w:tc>
        <w:tc>
          <w:tcPr>
            <w:tcW w:w="570" w:type="dxa"/>
            <w:tcBorders>
              <w:top w:val="nil"/>
              <w:left w:val="single" w:sz="4" w:space="0" w:color="auto"/>
              <w:bottom w:val="single" w:sz="8" w:space="0" w:color="auto"/>
              <w:right w:val="single" w:sz="4" w:space="0" w:color="auto"/>
            </w:tcBorders>
            <w:vAlign w:val="center"/>
          </w:tcPr>
          <w:p w14:paraId="640AB47C" w14:textId="08BF96F8" w:rsidR="00FA7CDC" w:rsidRPr="009C0F13" w:rsidRDefault="00FA7CDC" w:rsidP="00FA7CDC">
            <w:pPr>
              <w:spacing w:line="240" w:lineRule="exact"/>
              <w:ind w:rightChars="5" w:right="12" w:firstLineChars="0" w:firstLine="0"/>
              <w:jc w:val="right"/>
              <w:rPr>
                <w:rFonts w:asciiTheme="minorEastAsia" w:eastAsiaTheme="minorEastAsia" w:hAnsiTheme="minorEastAsia"/>
                <w:b/>
                <w:sz w:val="18"/>
                <w:szCs w:val="18"/>
              </w:rPr>
            </w:pPr>
            <w:r w:rsidRPr="009C0F13">
              <w:rPr>
                <w:rFonts w:asciiTheme="minorEastAsia" w:eastAsiaTheme="minorEastAsia" w:hAnsiTheme="minorEastAsia"/>
                <w:b/>
                <w:sz w:val="18"/>
                <w:szCs w:val="18"/>
              </w:rPr>
              <w:t>100.00</w:t>
            </w:r>
          </w:p>
        </w:tc>
        <w:tc>
          <w:tcPr>
            <w:tcW w:w="1540" w:type="dxa"/>
            <w:tcBorders>
              <w:top w:val="nil"/>
              <w:left w:val="single" w:sz="4" w:space="0" w:color="auto"/>
              <w:bottom w:val="single" w:sz="8" w:space="0" w:color="auto"/>
              <w:right w:val="single" w:sz="4" w:space="0" w:color="auto"/>
            </w:tcBorders>
            <w:vAlign w:val="center"/>
          </w:tcPr>
          <w:p w14:paraId="09BAF5F5" w14:textId="1D472111" w:rsidR="00FA7CDC" w:rsidRPr="009C0F13" w:rsidRDefault="00FA7CDC" w:rsidP="00FA7CDC">
            <w:pPr>
              <w:spacing w:line="240" w:lineRule="exact"/>
              <w:ind w:rightChars="5" w:right="12" w:firstLineChars="0" w:firstLine="0"/>
              <w:jc w:val="right"/>
              <w:rPr>
                <w:rFonts w:asciiTheme="minorEastAsia" w:eastAsiaTheme="minorEastAsia" w:hAnsiTheme="minorEastAsia"/>
                <w:b/>
                <w:noProof/>
                <w:sz w:val="18"/>
                <w:szCs w:val="18"/>
              </w:rPr>
            </w:pPr>
            <w:r w:rsidRPr="009C0F13">
              <w:rPr>
                <w:rFonts w:asciiTheme="minorEastAsia" w:eastAsiaTheme="minorEastAsia" w:hAnsiTheme="minorEastAsia"/>
                <w:b/>
                <w:noProof/>
                <w:sz w:val="18"/>
                <w:szCs w:val="18"/>
              </w:rPr>
              <w:t>2,983,589,685</w:t>
            </w:r>
          </w:p>
        </w:tc>
        <w:tc>
          <w:tcPr>
            <w:tcW w:w="570" w:type="dxa"/>
            <w:tcBorders>
              <w:top w:val="nil"/>
              <w:left w:val="single" w:sz="4" w:space="0" w:color="auto"/>
              <w:bottom w:val="single" w:sz="8" w:space="0" w:color="auto"/>
              <w:right w:val="nil"/>
            </w:tcBorders>
            <w:vAlign w:val="center"/>
          </w:tcPr>
          <w:p w14:paraId="647A639C" w14:textId="54D7A677" w:rsidR="00FA7CDC" w:rsidRPr="009C0F13" w:rsidRDefault="00FA7CDC" w:rsidP="00FA7CDC">
            <w:pPr>
              <w:spacing w:line="240" w:lineRule="exact"/>
              <w:ind w:rightChars="5" w:right="12" w:firstLineChars="0" w:firstLine="0"/>
              <w:jc w:val="right"/>
              <w:rPr>
                <w:rFonts w:asciiTheme="minorEastAsia" w:eastAsiaTheme="minorEastAsia" w:hAnsiTheme="minorEastAsia"/>
                <w:b/>
                <w:kern w:val="0"/>
                <w:sz w:val="18"/>
                <w:szCs w:val="18"/>
              </w:rPr>
            </w:pPr>
            <w:r w:rsidRPr="009C0F13">
              <w:rPr>
                <w:rFonts w:asciiTheme="minorEastAsia" w:eastAsiaTheme="minorEastAsia" w:hAnsiTheme="minorEastAsia"/>
                <w:b/>
                <w:kern w:val="0"/>
                <w:sz w:val="18"/>
                <w:szCs w:val="18"/>
              </w:rPr>
              <w:t>4.15</w:t>
            </w:r>
          </w:p>
        </w:tc>
      </w:tr>
    </w:tbl>
    <w:p w14:paraId="783050ED" w14:textId="77777777" w:rsidR="0048157E" w:rsidRPr="009E2FE0" w:rsidRDefault="0048157E" w:rsidP="009A1C26">
      <w:pPr>
        <w:spacing w:line="0" w:lineRule="atLeast"/>
        <w:ind w:firstLineChars="0" w:firstLine="0"/>
        <w:rPr>
          <w:sz w:val="2"/>
        </w:rPr>
      </w:pPr>
    </w:p>
    <w:sectPr w:rsidR="0048157E" w:rsidRPr="009E2FE0" w:rsidSect="000A2709">
      <w:headerReference w:type="even" r:id="rId15"/>
      <w:headerReference w:type="default" r:id="rId16"/>
      <w:footerReference w:type="even" r:id="rId17"/>
      <w:headerReference w:type="first" r:id="rId18"/>
      <w:footerReference w:type="first" r:id="rId19"/>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63C49" w14:textId="77777777" w:rsidR="00E80DA2" w:rsidRDefault="00E80DA2" w:rsidP="0001579B">
      <w:pPr>
        <w:ind w:firstLine="480"/>
      </w:pPr>
      <w:r>
        <w:separator/>
      </w:r>
    </w:p>
  </w:endnote>
  <w:endnote w:type="continuationSeparator" w:id="0">
    <w:p w14:paraId="7BFB775A" w14:textId="77777777" w:rsidR="00E80DA2" w:rsidRDefault="00E80DA2"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302674"/>
      <w:docPartObj>
        <w:docPartGallery w:val="Page Numbers (Bottom of Page)"/>
        <w:docPartUnique/>
      </w:docPartObj>
    </w:sdtPr>
    <w:sdtEndPr/>
    <w:sdtContent>
      <w:p w14:paraId="486C77C7" w14:textId="77777777" w:rsidR="005E3713" w:rsidRDefault="005E3713" w:rsidP="005E3713">
        <w:pPr>
          <w:pStyle w:val="a5"/>
          <w:ind w:firstLineChars="0" w:firstLine="0"/>
          <w:jc w:val="center"/>
          <w:rPr>
            <w:rFonts w:hint="eastAsia"/>
          </w:rPr>
        </w:pPr>
        <w:r>
          <w:rPr>
            <w:rFonts w:hint="eastAsia"/>
          </w:rPr>
          <w:t>乙-</w:t>
        </w:r>
        <w:r>
          <w:fldChar w:fldCharType="begin"/>
        </w:r>
        <w:r>
          <w:instrText>PAGE   \* MERGEFORMAT</w:instrText>
        </w:r>
        <w:r>
          <w:fldChar w:fldCharType="separate"/>
        </w:r>
        <w:r w:rsidRPr="005E3713">
          <w:rPr>
            <w:noProof/>
            <w:lang w:val="zh-TW"/>
          </w:rPr>
          <w:t>116</w:t>
        </w:r>
        <w:r>
          <w:fldChar w:fldCharType="end"/>
        </w:r>
      </w:p>
      <w:p w14:paraId="7E56B92E" w14:textId="043BE2DD" w:rsidR="000A2709" w:rsidRDefault="005E3713" w:rsidP="005E3713">
        <w:pPr>
          <w:pStyle w:val="a5"/>
          <w:ind w:firstLineChars="0" w:firstLine="0"/>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54784" w14:textId="6432F783" w:rsidR="000A2709" w:rsidRDefault="00A75575" w:rsidP="00A75575">
    <w:pPr>
      <w:pStyle w:val="a5"/>
      <w:ind w:firstLineChars="0" w:firstLine="0"/>
      <w:jc w:val="center"/>
    </w:pPr>
    <w:r>
      <w:rPr>
        <w:rFonts w:hint="eastAsia"/>
      </w:rPr>
      <w:t>乙-</w:t>
    </w:r>
    <w:r>
      <w:fldChar w:fldCharType="begin"/>
    </w:r>
    <w:r>
      <w:instrText>PAGE   \* MERGEFORMAT</w:instrText>
    </w:r>
    <w:r>
      <w:fldChar w:fldCharType="separate"/>
    </w:r>
    <w:r w:rsidR="005E3713" w:rsidRPr="005E3713">
      <w:rPr>
        <w:noProof/>
        <w:lang w:val="zh-TW"/>
      </w:rPr>
      <w:t>121</w:t>
    </w:r>
    <w:r>
      <w:fldChar w:fldCharType="end"/>
    </w:r>
  </w:p>
  <w:p w14:paraId="170CAAD8" w14:textId="77777777" w:rsidR="00A75575" w:rsidRPr="00A75575" w:rsidRDefault="00A75575" w:rsidP="00A75575">
    <w:pPr>
      <w:pStyle w:val="a5"/>
      <w:ind w:firstLineChars="0" w:firstLine="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575F1" w14:textId="77777777" w:rsidR="000A2709" w:rsidRDefault="000A2709" w:rsidP="0001579B">
    <w:pPr>
      <w:pStyle w:val="a5"/>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04A2D" w14:textId="77777777" w:rsidR="005E3713" w:rsidRDefault="005E3713" w:rsidP="005E3713">
    <w:pPr>
      <w:pStyle w:val="a5"/>
      <w:ind w:firstLineChars="0" w:firstLine="0"/>
      <w:jc w:val="center"/>
      <w:rPr>
        <w:rFonts w:hint="eastAsia"/>
      </w:rPr>
    </w:pPr>
    <w:r>
      <w:rPr>
        <w:rFonts w:hint="eastAsia"/>
      </w:rPr>
      <w:t>乙-</w:t>
    </w:r>
    <w:r>
      <w:fldChar w:fldCharType="begin"/>
    </w:r>
    <w:r>
      <w:instrText>PAGE   \* MERGEFORMAT</w:instrText>
    </w:r>
    <w:r>
      <w:fldChar w:fldCharType="separate"/>
    </w:r>
    <w:r w:rsidRPr="005E3713">
      <w:rPr>
        <w:noProof/>
        <w:lang w:val="zh-TW"/>
      </w:rPr>
      <w:t>120</w:t>
    </w:r>
    <w:r>
      <w:fldChar w:fldCharType="end"/>
    </w:r>
  </w:p>
  <w:p w14:paraId="731A7025" w14:textId="77777777" w:rsidR="005E3713" w:rsidRDefault="005E3713" w:rsidP="005E3713">
    <w:pPr>
      <w:pStyle w:val="a5"/>
      <w:ind w:firstLineChars="0" w:firstLine="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D5925" w14:textId="77777777" w:rsidR="000A2709" w:rsidRDefault="000A2709" w:rsidP="004626DB">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41E71" w14:textId="77777777" w:rsidR="00E80DA2" w:rsidRDefault="00E80DA2" w:rsidP="0001579B">
      <w:pPr>
        <w:ind w:firstLine="480"/>
      </w:pPr>
      <w:r>
        <w:separator/>
      </w:r>
    </w:p>
  </w:footnote>
  <w:footnote w:type="continuationSeparator" w:id="0">
    <w:p w14:paraId="19D20D25" w14:textId="77777777" w:rsidR="00E80DA2" w:rsidRDefault="00E80DA2" w:rsidP="0001579B">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89FE4" w14:textId="77777777" w:rsidR="000A2709" w:rsidRDefault="000A2709" w:rsidP="0001579B">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87EA9" w14:textId="77777777" w:rsidR="000A2709" w:rsidRPr="00750E39" w:rsidRDefault="000A2709" w:rsidP="00750E39">
    <w:pPr>
      <w:pStyle w:val="a3"/>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4B684" w14:textId="77777777" w:rsidR="000A2709" w:rsidRDefault="000A2709" w:rsidP="0001579B">
    <w:pPr>
      <w:pStyle w:val="a3"/>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0519F" w14:textId="77777777" w:rsidR="000A2709" w:rsidRDefault="000A2709" w:rsidP="004626DB">
    <w:pPr>
      <w:pStyle w:val="a3"/>
      <w:ind w:firstLine="40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5E26E1" w14:textId="77777777" w:rsidR="000A2709" w:rsidRDefault="000A2709" w:rsidP="00466282">
    <w:pPr>
      <w:pStyle w:val="a3"/>
      <w:ind w:firstLineChars="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C9701" w14:textId="77777777" w:rsidR="000A2709" w:rsidRDefault="000A2709" w:rsidP="004626DB">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E0B4E88"/>
    <w:multiLevelType w:val="hybridMultilevel"/>
    <w:tmpl w:val="F884942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6"/>
  </w:num>
  <w:num w:numId="24">
    <w:abstractNumId w:val="27"/>
  </w:num>
  <w:num w:numId="25">
    <w:abstractNumId w:val="0"/>
  </w:num>
  <w:num w:numId="26">
    <w:abstractNumId w:val="16"/>
  </w:num>
  <w:num w:numId="27">
    <w:abstractNumId w:val="2"/>
  </w:num>
  <w:num w:numId="28">
    <w:abstractNumId w:val="7"/>
  </w:num>
  <w:num w:numId="2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5D92"/>
    <w:rsid w:val="0000711D"/>
    <w:rsid w:val="000141D6"/>
    <w:rsid w:val="00014A70"/>
    <w:rsid w:val="0001579B"/>
    <w:rsid w:val="0001689E"/>
    <w:rsid w:val="00025EDB"/>
    <w:rsid w:val="00042278"/>
    <w:rsid w:val="000476E1"/>
    <w:rsid w:val="000545C4"/>
    <w:rsid w:val="00060E0A"/>
    <w:rsid w:val="0006755D"/>
    <w:rsid w:val="00067800"/>
    <w:rsid w:val="00072CA8"/>
    <w:rsid w:val="000731DD"/>
    <w:rsid w:val="000757F1"/>
    <w:rsid w:val="0008733E"/>
    <w:rsid w:val="0009665B"/>
    <w:rsid w:val="000A2709"/>
    <w:rsid w:val="000A29D8"/>
    <w:rsid w:val="000B44D4"/>
    <w:rsid w:val="000B689E"/>
    <w:rsid w:val="000B6E4C"/>
    <w:rsid w:val="000F765D"/>
    <w:rsid w:val="00102B20"/>
    <w:rsid w:val="001131C0"/>
    <w:rsid w:val="00117A9B"/>
    <w:rsid w:val="00121356"/>
    <w:rsid w:val="001226FE"/>
    <w:rsid w:val="0012775A"/>
    <w:rsid w:val="0013447C"/>
    <w:rsid w:val="00163A68"/>
    <w:rsid w:val="00163D2F"/>
    <w:rsid w:val="00164ABD"/>
    <w:rsid w:val="001921D7"/>
    <w:rsid w:val="001A4CFE"/>
    <w:rsid w:val="001A643C"/>
    <w:rsid w:val="001A76F0"/>
    <w:rsid w:val="001B11E8"/>
    <w:rsid w:val="001B2BC3"/>
    <w:rsid w:val="001B5641"/>
    <w:rsid w:val="001B6125"/>
    <w:rsid w:val="001C003B"/>
    <w:rsid w:val="001C1597"/>
    <w:rsid w:val="001C7F68"/>
    <w:rsid w:val="001D1B7C"/>
    <w:rsid w:val="001D471C"/>
    <w:rsid w:val="001E0943"/>
    <w:rsid w:val="001E1622"/>
    <w:rsid w:val="001F1764"/>
    <w:rsid w:val="001F6A5B"/>
    <w:rsid w:val="001F71E1"/>
    <w:rsid w:val="00206A02"/>
    <w:rsid w:val="00214CC4"/>
    <w:rsid w:val="002164FB"/>
    <w:rsid w:val="00221ED9"/>
    <w:rsid w:val="0022432D"/>
    <w:rsid w:val="00225597"/>
    <w:rsid w:val="00240D57"/>
    <w:rsid w:val="00243539"/>
    <w:rsid w:val="00244817"/>
    <w:rsid w:val="00245F49"/>
    <w:rsid w:val="00257A5C"/>
    <w:rsid w:val="00264BAA"/>
    <w:rsid w:val="00267776"/>
    <w:rsid w:val="0027317A"/>
    <w:rsid w:val="0028067F"/>
    <w:rsid w:val="002909AF"/>
    <w:rsid w:val="00290CB3"/>
    <w:rsid w:val="0029432C"/>
    <w:rsid w:val="002B554A"/>
    <w:rsid w:val="002C1C47"/>
    <w:rsid w:val="002C50F3"/>
    <w:rsid w:val="002D34E4"/>
    <w:rsid w:val="002D5CDE"/>
    <w:rsid w:val="002E2539"/>
    <w:rsid w:val="002E2B11"/>
    <w:rsid w:val="002F6691"/>
    <w:rsid w:val="0030368B"/>
    <w:rsid w:val="00306988"/>
    <w:rsid w:val="003113C0"/>
    <w:rsid w:val="00314579"/>
    <w:rsid w:val="00314DF2"/>
    <w:rsid w:val="0032556A"/>
    <w:rsid w:val="00332ADD"/>
    <w:rsid w:val="003420CF"/>
    <w:rsid w:val="00344053"/>
    <w:rsid w:val="003549DA"/>
    <w:rsid w:val="00356112"/>
    <w:rsid w:val="003640F8"/>
    <w:rsid w:val="003868B7"/>
    <w:rsid w:val="00386A4E"/>
    <w:rsid w:val="0038750C"/>
    <w:rsid w:val="003A0D1F"/>
    <w:rsid w:val="003B0077"/>
    <w:rsid w:val="003B23AA"/>
    <w:rsid w:val="003C61BE"/>
    <w:rsid w:val="003D126D"/>
    <w:rsid w:val="003D2442"/>
    <w:rsid w:val="00401A72"/>
    <w:rsid w:val="00406C63"/>
    <w:rsid w:val="00412EE9"/>
    <w:rsid w:val="00412F9A"/>
    <w:rsid w:val="0041571C"/>
    <w:rsid w:val="004221DC"/>
    <w:rsid w:val="004232FC"/>
    <w:rsid w:val="004242B2"/>
    <w:rsid w:val="00426B2E"/>
    <w:rsid w:val="00427529"/>
    <w:rsid w:val="00431FA7"/>
    <w:rsid w:val="00446EB1"/>
    <w:rsid w:val="00452113"/>
    <w:rsid w:val="00460BEB"/>
    <w:rsid w:val="00460D1E"/>
    <w:rsid w:val="00461A8B"/>
    <w:rsid w:val="00461AFB"/>
    <w:rsid w:val="00461C9D"/>
    <w:rsid w:val="00462142"/>
    <w:rsid w:val="004626DB"/>
    <w:rsid w:val="00463EF3"/>
    <w:rsid w:val="00466282"/>
    <w:rsid w:val="00474965"/>
    <w:rsid w:val="00477E7E"/>
    <w:rsid w:val="0048157E"/>
    <w:rsid w:val="00484368"/>
    <w:rsid w:val="00484990"/>
    <w:rsid w:val="004A1360"/>
    <w:rsid w:val="004C16C9"/>
    <w:rsid w:val="004D1446"/>
    <w:rsid w:val="004E3ECE"/>
    <w:rsid w:val="004E48E7"/>
    <w:rsid w:val="004F1285"/>
    <w:rsid w:val="004F5346"/>
    <w:rsid w:val="005023AE"/>
    <w:rsid w:val="00504BA4"/>
    <w:rsid w:val="00514914"/>
    <w:rsid w:val="00527DA3"/>
    <w:rsid w:val="00535471"/>
    <w:rsid w:val="00535672"/>
    <w:rsid w:val="00550E24"/>
    <w:rsid w:val="00550FE6"/>
    <w:rsid w:val="00553715"/>
    <w:rsid w:val="005542A3"/>
    <w:rsid w:val="005641CA"/>
    <w:rsid w:val="00565DD9"/>
    <w:rsid w:val="00566888"/>
    <w:rsid w:val="00582A09"/>
    <w:rsid w:val="005A2E35"/>
    <w:rsid w:val="005C1B3C"/>
    <w:rsid w:val="005C3D41"/>
    <w:rsid w:val="005D0FA0"/>
    <w:rsid w:val="005D1CFC"/>
    <w:rsid w:val="005D7D3A"/>
    <w:rsid w:val="005E0512"/>
    <w:rsid w:val="005E1A0B"/>
    <w:rsid w:val="005E3713"/>
    <w:rsid w:val="006011C0"/>
    <w:rsid w:val="00602994"/>
    <w:rsid w:val="00616A4A"/>
    <w:rsid w:val="00623178"/>
    <w:rsid w:val="00623E3D"/>
    <w:rsid w:val="006558FF"/>
    <w:rsid w:val="00675224"/>
    <w:rsid w:val="00677B03"/>
    <w:rsid w:val="006844DD"/>
    <w:rsid w:val="006847C1"/>
    <w:rsid w:val="006962E7"/>
    <w:rsid w:val="006973A5"/>
    <w:rsid w:val="006B7EF2"/>
    <w:rsid w:val="006C45AD"/>
    <w:rsid w:val="006D0A8C"/>
    <w:rsid w:val="006D71B4"/>
    <w:rsid w:val="006E2EFB"/>
    <w:rsid w:val="006E751B"/>
    <w:rsid w:val="006F491C"/>
    <w:rsid w:val="00701103"/>
    <w:rsid w:val="0070265C"/>
    <w:rsid w:val="00703022"/>
    <w:rsid w:val="00715C35"/>
    <w:rsid w:val="00734E33"/>
    <w:rsid w:val="00740F67"/>
    <w:rsid w:val="0074590F"/>
    <w:rsid w:val="00746152"/>
    <w:rsid w:val="007464CA"/>
    <w:rsid w:val="00750E39"/>
    <w:rsid w:val="007538AE"/>
    <w:rsid w:val="007546EF"/>
    <w:rsid w:val="00756B85"/>
    <w:rsid w:val="00761C6A"/>
    <w:rsid w:val="00763A77"/>
    <w:rsid w:val="0078627D"/>
    <w:rsid w:val="00787C21"/>
    <w:rsid w:val="007A36DC"/>
    <w:rsid w:val="007A7B44"/>
    <w:rsid w:val="007B7053"/>
    <w:rsid w:val="007D0C7A"/>
    <w:rsid w:val="007D54F3"/>
    <w:rsid w:val="007E09C1"/>
    <w:rsid w:val="007E5C86"/>
    <w:rsid w:val="007E6D70"/>
    <w:rsid w:val="007F5F95"/>
    <w:rsid w:val="00807FD6"/>
    <w:rsid w:val="00811DFA"/>
    <w:rsid w:val="00812E12"/>
    <w:rsid w:val="008147CE"/>
    <w:rsid w:val="00816B3C"/>
    <w:rsid w:val="0082312F"/>
    <w:rsid w:val="00823C9E"/>
    <w:rsid w:val="008267CD"/>
    <w:rsid w:val="00840BDF"/>
    <w:rsid w:val="00846ACA"/>
    <w:rsid w:val="008507B1"/>
    <w:rsid w:val="00852924"/>
    <w:rsid w:val="008564A8"/>
    <w:rsid w:val="008757D6"/>
    <w:rsid w:val="00895762"/>
    <w:rsid w:val="008A4C53"/>
    <w:rsid w:val="008A5061"/>
    <w:rsid w:val="008A5A0B"/>
    <w:rsid w:val="008A62A1"/>
    <w:rsid w:val="008B1812"/>
    <w:rsid w:val="008D1AF1"/>
    <w:rsid w:val="008D2C67"/>
    <w:rsid w:val="008E5B45"/>
    <w:rsid w:val="008E75E9"/>
    <w:rsid w:val="008F3BC2"/>
    <w:rsid w:val="009016A5"/>
    <w:rsid w:val="00922DEA"/>
    <w:rsid w:val="009235B4"/>
    <w:rsid w:val="00924EA2"/>
    <w:rsid w:val="0092544B"/>
    <w:rsid w:val="00931F1A"/>
    <w:rsid w:val="009402DE"/>
    <w:rsid w:val="00944A16"/>
    <w:rsid w:val="009501BA"/>
    <w:rsid w:val="00957FF4"/>
    <w:rsid w:val="00960BE3"/>
    <w:rsid w:val="009618F0"/>
    <w:rsid w:val="00962BB6"/>
    <w:rsid w:val="00974D9B"/>
    <w:rsid w:val="00976424"/>
    <w:rsid w:val="009769D9"/>
    <w:rsid w:val="009853FF"/>
    <w:rsid w:val="00985E58"/>
    <w:rsid w:val="00986699"/>
    <w:rsid w:val="009A18CC"/>
    <w:rsid w:val="009A1C26"/>
    <w:rsid w:val="009A36BE"/>
    <w:rsid w:val="009A420B"/>
    <w:rsid w:val="009C0F13"/>
    <w:rsid w:val="009C1501"/>
    <w:rsid w:val="009C7A3D"/>
    <w:rsid w:val="009D108D"/>
    <w:rsid w:val="009D4F1E"/>
    <w:rsid w:val="009E0133"/>
    <w:rsid w:val="009E2FE0"/>
    <w:rsid w:val="009E5B10"/>
    <w:rsid w:val="009F055B"/>
    <w:rsid w:val="009F6BF3"/>
    <w:rsid w:val="00A1723D"/>
    <w:rsid w:val="00A20C64"/>
    <w:rsid w:val="00A32DE4"/>
    <w:rsid w:val="00A336DF"/>
    <w:rsid w:val="00A352BA"/>
    <w:rsid w:val="00A36047"/>
    <w:rsid w:val="00A54109"/>
    <w:rsid w:val="00A75575"/>
    <w:rsid w:val="00A80BF7"/>
    <w:rsid w:val="00A845B6"/>
    <w:rsid w:val="00A868ED"/>
    <w:rsid w:val="00A8797E"/>
    <w:rsid w:val="00AA32B3"/>
    <w:rsid w:val="00AA4807"/>
    <w:rsid w:val="00AB1690"/>
    <w:rsid w:val="00AC2B4D"/>
    <w:rsid w:val="00AC414D"/>
    <w:rsid w:val="00AC67E2"/>
    <w:rsid w:val="00AD1A15"/>
    <w:rsid w:val="00AE1904"/>
    <w:rsid w:val="00AE1B68"/>
    <w:rsid w:val="00AE28B3"/>
    <w:rsid w:val="00AF094A"/>
    <w:rsid w:val="00AF50C9"/>
    <w:rsid w:val="00AF56B4"/>
    <w:rsid w:val="00AF75E6"/>
    <w:rsid w:val="00B00C06"/>
    <w:rsid w:val="00B03559"/>
    <w:rsid w:val="00B0492E"/>
    <w:rsid w:val="00B04C59"/>
    <w:rsid w:val="00B07C6A"/>
    <w:rsid w:val="00B11757"/>
    <w:rsid w:val="00B11D8D"/>
    <w:rsid w:val="00B22F74"/>
    <w:rsid w:val="00B26F4D"/>
    <w:rsid w:val="00B2767B"/>
    <w:rsid w:val="00B562E7"/>
    <w:rsid w:val="00B60C54"/>
    <w:rsid w:val="00B6173E"/>
    <w:rsid w:val="00B67B30"/>
    <w:rsid w:val="00B755ED"/>
    <w:rsid w:val="00B85A8A"/>
    <w:rsid w:val="00B87049"/>
    <w:rsid w:val="00BC0309"/>
    <w:rsid w:val="00BC722F"/>
    <w:rsid w:val="00BF50DB"/>
    <w:rsid w:val="00BF6FA7"/>
    <w:rsid w:val="00C1791C"/>
    <w:rsid w:val="00C230CC"/>
    <w:rsid w:val="00C26FBD"/>
    <w:rsid w:val="00C30F17"/>
    <w:rsid w:val="00C33A47"/>
    <w:rsid w:val="00C44BA8"/>
    <w:rsid w:val="00C52DFD"/>
    <w:rsid w:val="00C6296C"/>
    <w:rsid w:val="00C65E09"/>
    <w:rsid w:val="00C72DB3"/>
    <w:rsid w:val="00C838E1"/>
    <w:rsid w:val="00CA015E"/>
    <w:rsid w:val="00CA7CDC"/>
    <w:rsid w:val="00CB2268"/>
    <w:rsid w:val="00CB5EA4"/>
    <w:rsid w:val="00CB73FE"/>
    <w:rsid w:val="00CC62B6"/>
    <w:rsid w:val="00CE1CDA"/>
    <w:rsid w:val="00CE62CA"/>
    <w:rsid w:val="00CE7B2E"/>
    <w:rsid w:val="00D02773"/>
    <w:rsid w:val="00D22E25"/>
    <w:rsid w:val="00D31B7C"/>
    <w:rsid w:val="00D44860"/>
    <w:rsid w:val="00D47383"/>
    <w:rsid w:val="00D529E5"/>
    <w:rsid w:val="00D547FB"/>
    <w:rsid w:val="00D711D6"/>
    <w:rsid w:val="00D830F7"/>
    <w:rsid w:val="00D84CB7"/>
    <w:rsid w:val="00D9428C"/>
    <w:rsid w:val="00D96E70"/>
    <w:rsid w:val="00DA2446"/>
    <w:rsid w:val="00DA3D3E"/>
    <w:rsid w:val="00DA5BC1"/>
    <w:rsid w:val="00DA7388"/>
    <w:rsid w:val="00DC2C8C"/>
    <w:rsid w:val="00DC3DA6"/>
    <w:rsid w:val="00DC47DE"/>
    <w:rsid w:val="00DC714B"/>
    <w:rsid w:val="00DD6111"/>
    <w:rsid w:val="00DE7A41"/>
    <w:rsid w:val="00E1080E"/>
    <w:rsid w:val="00E26605"/>
    <w:rsid w:val="00E34D31"/>
    <w:rsid w:val="00E53605"/>
    <w:rsid w:val="00E57764"/>
    <w:rsid w:val="00E6273D"/>
    <w:rsid w:val="00E74FA7"/>
    <w:rsid w:val="00E80DA2"/>
    <w:rsid w:val="00E84B35"/>
    <w:rsid w:val="00E905E3"/>
    <w:rsid w:val="00E91C78"/>
    <w:rsid w:val="00E9204D"/>
    <w:rsid w:val="00EA7B2B"/>
    <w:rsid w:val="00EB4B3B"/>
    <w:rsid w:val="00EC7EDD"/>
    <w:rsid w:val="00EE1A94"/>
    <w:rsid w:val="00EE6D4B"/>
    <w:rsid w:val="00EF023E"/>
    <w:rsid w:val="00EF267B"/>
    <w:rsid w:val="00EF539A"/>
    <w:rsid w:val="00F068AA"/>
    <w:rsid w:val="00F14A55"/>
    <w:rsid w:val="00F14EB7"/>
    <w:rsid w:val="00F15D72"/>
    <w:rsid w:val="00F21BC6"/>
    <w:rsid w:val="00F26E37"/>
    <w:rsid w:val="00F27C19"/>
    <w:rsid w:val="00F35050"/>
    <w:rsid w:val="00F353A3"/>
    <w:rsid w:val="00F35A72"/>
    <w:rsid w:val="00F51812"/>
    <w:rsid w:val="00F55426"/>
    <w:rsid w:val="00F55C23"/>
    <w:rsid w:val="00F62F77"/>
    <w:rsid w:val="00F66031"/>
    <w:rsid w:val="00F70FD0"/>
    <w:rsid w:val="00F73AC6"/>
    <w:rsid w:val="00F82DE6"/>
    <w:rsid w:val="00F91938"/>
    <w:rsid w:val="00F97BD0"/>
    <w:rsid w:val="00FA5747"/>
    <w:rsid w:val="00FA7CDC"/>
    <w:rsid w:val="00FE1927"/>
    <w:rsid w:val="00FE1BEA"/>
    <w:rsid w:val="00FE5C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EC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71C"/>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7538AE"/>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7538AE"/>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7538AE"/>
    <w:pPr>
      <w:tabs>
        <w:tab w:val="clear" w:pos="540"/>
        <w:tab w:val="clear" w:pos="4800"/>
      </w:tabs>
      <w:ind w:left="170"/>
    </w:pPr>
  </w:style>
  <w:style w:type="paragraph" w:customStyle="1" w:styleId="3T0201">
    <w:name w:val="3廳_T02表01_中華民國"/>
    <w:qFormat/>
    <w:rsid w:val="007538AE"/>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7538AE"/>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7538AE"/>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7538AE"/>
    <w:pPr>
      <w:tabs>
        <w:tab w:val="left" w:pos="5160"/>
      </w:tabs>
    </w:pPr>
  </w:style>
  <w:style w:type="paragraph" w:customStyle="1" w:styleId="3T0301110P">
    <w:name w:val="3廳_T03表格註內文01_1._10P"/>
    <w:basedOn w:val="a"/>
    <w:qFormat/>
    <w:rsid w:val="007538AE"/>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7538AE"/>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7538AE"/>
    <w:rPr>
      <w:rFonts w:ascii="新細明體" w:eastAsia="新細明體"/>
      <w:b w:val="0"/>
      <w:i w:val="0"/>
      <w:noProof/>
      <w:color w:val="000000" w:themeColor="text1"/>
      <w:szCs w:val="18"/>
    </w:rPr>
  </w:style>
  <w:style w:type="paragraph" w:customStyle="1" w:styleId="3T040111P">
    <w:name w:val="3廳_T04表側內文01_粗楷11P"/>
    <w:qFormat/>
    <w:rsid w:val="007538AE"/>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7538AE"/>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7538A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7538AE"/>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7538A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7538AE"/>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7538AE"/>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7538AE"/>
    <w:pPr>
      <w:jc w:val="center"/>
    </w:pPr>
    <w:rPr>
      <w:rFonts w:ascii="標楷體" w:eastAsia="標楷體" w:hAnsi="標楷體" w:cs="標楷體"/>
      <w:b/>
      <w:color w:val="000000" w:themeColor="text1"/>
      <w:sz w:val="40"/>
      <w:szCs w:val="40"/>
    </w:rPr>
  </w:style>
  <w:style w:type="paragraph" w:customStyle="1" w:styleId="302">
    <w:name w:val="3廳_標題02_壹、"/>
    <w:qFormat/>
    <w:rsid w:val="007538AE"/>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7538AE"/>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7538AE"/>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7538AE"/>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T0101A16P851">
    <w:name w:val="3廳_T01表頭標題01A_16P標楷85%緊縮1以上"/>
    <w:basedOn w:val="3T010116P"/>
    <w:qFormat/>
    <w:rsid w:val="007538AE"/>
    <w:rPr>
      <w:spacing w:val="-28"/>
      <w:w w:val="85"/>
    </w:rPr>
  </w:style>
  <w:style w:type="paragraph" w:customStyle="1" w:styleId="3LT010116P">
    <w:name w:val="3廳_LT01表頭標題01_16P標楷"/>
    <w:basedOn w:val="3T010116P"/>
    <w:qFormat/>
    <w:rsid w:val="002F6691"/>
    <w:pPr>
      <w:tabs>
        <w:tab w:val="clear" w:pos="540"/>
        <w:tab w:val="clear" w:pos="4800"/>
      </w:tabs>
      <w:ind w:left="2098"/>
      <w:jc w:val="left"/>
    </w:pPr>
  </w:style>
  <w:style w:type="character" w:styleId="afd">
    <w:name w:val="page number"/>
    <w:basedOn w:val="a0"/>
    <w:semiHidden/>
    <w:rsid w:val="0048157E"/>
  </w:style>
  <w:style w:type="paragraph" w:customStyle="1" w:styleId="afe">
    <w:name w:val="註"/>
    <w:basedOn w:val="a"/>
    <w:rsid w:val="0048157E"/>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48157E"/>
    <w:pPr>
      <w:ind w:firstLineChars="700" w:firstLine="700"/>
      <w:jc w:val="both"/>
    </w:pPr>
    <w:rPr>
      <w:rFonts w:ascii="標楷體" w:eastAsia="標楷體" w:hAnsi="標楷體" w:cs="標楷體"/>
      <w:b/>
      <w:color w:val="000000" w:themeColor="text1"/>
    </w:rPr>
  </w:style>
  <w:style w:type="paragraph" w:customStyle="1" w:styleId="3T000020P">
    <w:name w:val="3廳_T00表頭標題00_20P標楷_乙部份"/>
    <w:next w:val="a"/>
    <w:qFormat/>
    <w:rsid w:val="0048157E"/>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48157E"/>
    <w:pPr>
      <w:tabs>
        <w:tab w:val="center" w:pos="4800"/>
      </w:tabs>
      <w:snapToGrid w:val="0"/>
      <w:ind w:left="-340" w:firstLineChars="0" w:firstLine="0"/>
      <w:jc w:val="center"/>
    </w:pPr>
    <w:rPr>
      <w:b/>
      <w:color w:val="000000" w:themeColor="text1"/>
      <w:spacing w:val="-10"/>
      <w:sz w:val="36"/>
      <w:u w:val="single" w:color="000000" w:themeColor="text1"/>
    </w:rPr>
  </w:style>
  <w:style w:type="paragraph" w:customStyle="1" w:styleId="3T0401110P25">
    <w:name w:val="3廳_T04表格註內文01_1._10P(縮2.5字)_乙部份"/>
    <w:basedOn w:val="3T0303110P3"/>
    <w:qFormat/>
    <w:rsid w:val="0048157E"/>
    <w:pPr>
      <w:ind w:leftChars="250" w:left="550"/>
    </w:pPr>
  </w:style>
  <w:style w:type="paragraph" w:customStyle="1" w:styleId="aff">
    <w:name w:val="乙篇主文"/>
    <w:basedOn w:val="a"/>
    <w:link w:val="aff0"/>
    <w:rsid w:val="007A7B44"/>
    <w:pPr>
      <w:widowControl w:val="0"/>
      <w:overflowPunct/>
      <w:spacing w:line="400" w:lineRule="exact"/>
    </w:pPr>
    <w:rPr>
      <w:rFonts w:hAnsi="Times New Roman" w:cs="Times New Roman"/>
    </w:rPr>
  </w:style>
  <w:style w:type="character" w:customStyle="1" w:styleId="aff0">
    <w:name w:val="乙篇主文 字元"/>
    <w:link w:val="aff"/>
    <w:locked/>
    <w:rsid w:val="007A7B44"/>
    <w:rPr>
      <w:rFonts w:ascii="標楷體" w:eastAsia="標楷體" w:hAnsi="Times New Roman" w:cs="Times New Roman"/>
    </w:rPr>
  </w:style>
  <w:style w:type="character" w:styleId="aff1">
    <w:name w:val="annotation reference"/>
    <w:basedOn w:val="a0"/>
    <w:uiPriority w:val="99"/>
    <w:semiHidden/>
    <w:unhideWhenUsed/>
    <w:rsid w:val="00960BE3"/>
    <w:rPr>
      <w:sz w:val="18"/>
      <w:szCs w:val="18"/>
    </w:rPr>
  </w:style>
  <w:style w:type="paragraph" w:styleId="aff2">
    <w:name w:val="annotation text"/>
    <w:basedOn w:val="a"/>
    <w:link w:val="aff3"/>
    <w:uiPriority w:val="99"/>
    <w:semiHidden/>
    <w:unhideWhenUsed/>
    <w:rsid w:val="00960BE3"/>
    <w:pPr>
      <w:jc w:val="left"/>
    </w:pPr>
  </w:style>
  <w:style w:type="character" w:customStyle="1" w:styleId="aff3">
    <w:name w:val="註解文字 字元"/>
    <w:basedOn w:val="a0"/>
    <w:link w:val="aff2"/>
    <w:uiPriority w:val="99"/>
    <w:semiHidden/>
    <w:rsid w:val="00960BE3"/>
    <w:rPr>
      <w:rFonts w:ascii="標楷體" w:eastAsia="標楷體" w:hAnsi="標楷體" w:cs="標楷體"/>
    </w:rPr>
  </w:style>
  <w:style w:type="paragraph" w:styleId="aff4">
    <w:name w:val="annotation subject"/>
    <w:basedOn w:val="aff2"/>
    <w:next w:val="aff2"/>
    <w:link w:val="aff5"/>
    <w:uiPriority w:val="99"/>
    <w:semiHidden/>
    <w:unhideWhenUsed/>
    <w:rsid w:val="00960BE3"/>
    <w:rPr>
      <w:b/>
      <w:bCs/>
    </w:rPr>
  </w:style>
  <w:style w:type="character" w:customStyle="1" w:styleId="aff5">
    <w:name w:val="註解主旨 字元"/>
    <w:basedOn w:val="aff3"/>
    <w:link w:val="aff4"/>
    <w:uiPriority w:val="99"/>
    <w:semiHidden/>
    <w:rsid w:val="00960BE3"/>
    <w:rPr>
      <w:rFonts w:ascii="標楷體" w:eastAsia="標楷體" w:hAnsi="標楷體" w:cs="標楷體"/>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71C"/>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7538AE"/>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7538AE"/>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7538AE"/>
    <w:pPr>
      <w:tabs>
        <w:tab w:val="clear" w:pos="540"/>
        <w:tab w:val="clear" w:pos="4800"/>
      </w:tabs>
      <w:ind w:left="170"/>
    </w:pPr>
  </w:style>
  <w:style w:type="paragraph" w:customStyle="1" w:styleId="3T0201">
    <w:name w:val="3廳_T02表01_中華民國"/>
    <w:qFormat/>
    <w:rsid w:val="007538AE"/>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7538AE"/>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7538AE"/>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7538AE"/>
    <w:pPr>
      <w:tabs>
        <w:tab w:val="left" w:pos="5160"/>
      </w:tabs>
    </w:pPr>
  </w:style>
  <w:style w:type="paragraph" w:customStyle="1" w:styleId="3T0301110P">
    <w:name w:val="3廳_T03表格註內文01_1._10P"/>
    <w:basedOn w:val="a"/>
    <w:qFormat/>
    <w:rsid w:val="007538AE"/>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7538AE"/>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7538AE"/>
    <w:rPr>
      <w:rFonts w:ascii="新細明體" w:eastAsia="新細明體"/>
      <w:b w:val="0"/>
      <w:i w:val="0"/>
      <w:noProof/>
      <w:color w:val="000000" w:themeColor="text1"/>
      <w:szCs w:val="18"/>
    </w:rPr>
  </w:style>
  <w:style w:type="paragraph" w:customStyle="1" w:styleId="3T040111P">
    <w:name w:val="3廳_T04表側內文01_粗楷11P"/>
    <w:qFormat/>
    <w:rsid w:val="007538AE"/>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7538AE"/>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7538A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7538AE"/>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7538A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7538AE"/>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7538AE"/>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7538AE"/>
    <w:pPr>
      <w:jc w:val="center"/>
    </w:pPr>
    <w:rPr>
      <w:rFonts w:ascii="標楷體" w:eastAsia="標楷體" w:hAnsi="標楷體" w:cs="標楷體"/>
      <w:b/>
      <w:color w:val="000000" w:themeColor="text1"/>
      <w:sz w:val="40"/>
      <w:szCs w:val="40"/>
    </w:rPr>
  </w:style>
  <w:style w:type="paragraph" w:customStyle="1" w:styleId="302">
    <w:name w:val="3廳_標題02_壹、"/>
    <w:qFormat/>
    <w:rsid w:val="007538AE"/>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7538AE"/>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7538AE"/>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7538AE"/>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T0101A16P851">
    <w:name w:val="3廳_T01表頭標題01A_16P標楷85%緊縮1以上"/>
    <w:basedOn w:val="3T010116P"/>
    <w:qFormat/>
    <w:rsid w:val="007538AE"/>
    <w:rPr>
      <w:spacing w:val="-28"/>
      <w:w w:val="85"/>
    </w:rPr>
  </w:style>
  <w:style w:type="paragraph" w:customStyle="1" w:styleId="3LT010116P">
    <w:name w:val="3廳_LT01表頭標題01_16P標楷"/>
    <w:basedOn w:val="3T010116P"/>
    <w:qFormat/>
    <w:rsid w:val="002F6691"/>
    <w:pPr>
      <w:tabs>
        <w:tab w:val="clear" w:pos="540"/>
        <w:tab w:val="clear" w:pos="4800"/>
      </w:tabs>
      <w:ind w:left="2098"/>
      <w:jc w:val="left"/>
    </w:pPr>
  </w:style>
  <w:style w:type="character" w:styleId="afd">
    <w:name w:val="page number"/>
    <w:basedOn w:val="a0"/>
    <w:semiHidden/>
    <w:rsid w:val="0048157E"/>
  </w:style>
  <w:style w:type="paragraph" w:customStyle="1" w:styleId="afe">
    <w:name w:val="註"/>
    <w:basedOn w:val="a"/>
    <w:rsid w:val="0048157E"/>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48157E"/>
    <w:pPr>
      <w:ind w:firstLineChars="700" w:firstLine="700"/>
      <w:jc w:val="both"/>
    </w:pPr>
    <w:rPr>
      <w:rFonts w:ascii="標楷體" w:eastAsia="標楷體" w:hAnsi="標楷體" w:cs="標楷體"/>
      <w:b/>
      <w:color w:val="000000" w:themeColor="text1"/>
    </w:rPr>
  </w:style>
  <w:style w:type="paragraph" w:customStyle="1" w:styleId="3T000020P">
    <w:name w:val="3廳_T00表頭標題00_20P標楷_乙部份"/>
    <w:next w:val="a"/>
    <w:qFormat/>
    <w:rsid w:val="0048157E"/>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48157E"/>
    <w:pPr>
      <w:tabs>
        <w:tab w:val="center" w:pos="4800"/>
      </w:tabs>
      <w:snapToGrid w:val="0"/>
      <w:ind w:left="-340" w:firstLineChars="0" w:firstLine="0"/>
      <w:jc w:val="center"/>
    </w:pPr>
    <w:rPr>
      <w:b/>
      <w:color w:val="000000" w:themeColor="text1"/>
      <w:spacing w:val="-10"/>
      <w:sz w:val="36"/>
      <w:u w:val="single" w:color="000000" w:themeColor="text1"/>
    </w:rPr>
  </w:style>
  <w:style w:type="paragraph" w:customStyle="1" w:styleId="3T0401110P25">
    <w:name w:val="3廳_T04表格註內文01_1._10P(縮2.5字)_乙部份"/>
    <w:basedOn w:val="3T0303110P3"/>
    <w:qFormat/>
    <w:rsid w:val="0048157E"/>
    <w:pPr>
      <w:ind w:leftChars="250" w:left="550"/>
    </w:pPr>
  </w:style>
  <w:style w:type="paragraph" w:customStyle="1" w:styleId="aff">
    <w:name w:val="乙篇主文"/>
    <w:basedOn w:val="a"/>
    <w:link w:val="aff0"/>
    <w:rsid w:val="007A7B44"/>
    <w:pPr>
      <w:widowControl w:val="0"/>
      <w:overflowPunct/>
      <w:spacing w:line="400" w:lineRule="exact"/>
    </w:pPr>
    <w:rPr>
      <w:rFonts w:hAnsi="Times New Roman" w:cs="Times New Roman"/>
    </w:rPr>
  </w:style>
  <w:style w:type="character" w:customStyle="1" w:styleId="aff0">
    <w:name w:val="乙篇主文 字元"/>
    <w:link w:val="aff"/>
    <w:locked/>
    <w:rsid w:val="007A7B44"/>
    <w:rPr>
      <w:rFonts w:ascii="標楷體" w:eastAsia="標楷體" w:hAnsi="Times New Roman" w:cs="Times New Roman"/>
    </w:rPr>
  </w:style>
  <w:style w:type="character" w:styleId="aff1">
    <w:name w:val="annotation reference"/>
    <w:basedOn w:val="a0"/>
    <w:uiPriority w:val="99"/>
    <w:semiHidden/>
    <w:unhideWhenUsed/>
    <w:rsid w:val="00960BE3"/>
    <w:rPr>
      <w:sz w:val="18"/>
      <w:szCs w:val="18"/>
    </w:rPr>
  </w:style>
  <w:style w:type="paragraph" w:styleId="aff2">
    <w:name w:val="annotation text"/>
    <w:basedOn w:val="a"/>
    <w:link w:val="aff3"/>
    <w:uiPriority w:val="99"/>
    <w:semiHidden/>
    <w:unhideWhenUsed/>
    <w:rsid w:val="00960BE3"/>
    <w:pPr>
      <w:jc w:val="left"/>
    </w:pPr>
  </w:style>
  <w:style w:type="character" w:customStyle="1" w:styleId="aff3">
    <w:name w:val="註解文字 字元"/>
    <w:basedOn w:val="a0"/>
    <w:link w:val="aff2"/>
    <w:uiPriority w:val="99"/>
    <w:semiHidden/>
    <w:rsid w:val="00960BE3"/>
    <w:rPr>
      <w:rFonts w:ascii="標楷體" w:eastAsia="標楷體" w:hAnsi="標楷體" w:cs="標楷體"/>
    </w:rPr>
  </w:style>
  <w:style w:type="paragraph" w:styleId="aff4">
    <w:name w:val="annotation subject"/>
    <w:basedOn w:val="aff2"/>
    <w:next w:val="aff2"/>
    <w:link w:val="aff5"/>
    <w:uiPriority w:val="99"/>
    <w:semiHidden/>
    <w:unhideWhenUsed/>
    <w:rsid w:val="00960BE3"/>
    <w:rPr>
      <w:b/>
      <w:bCs/>
    </w:rPr>
  </w:style>
  <w:style w:type="character" w:customStyle="1" w:styleId="aff5">
    <w:name w:val="註解主旨 字元"/>
    <w:basedOn w:val="aff3"/>
    <w:link w:val="aff4"/>
    <w:uiPriority w:val="99"/>
    <w:semiHidden/>
    <w:rsid w:val="00960BE3"/>
    <w:rPr>
      <w:rFonts w:ascii="標楷體" w:eastAsia="標楷體" w:hAnsi="標楷體" w:cs="標楷體"/>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84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35BE8-33F4-416C-837D-26D72CF65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54</TotalTime>
  <Pages>10</Pages>
  <Words>1798</Words>
  <Characters>10254</Characters>
  <Application>Microsoft Office Word</Application>
  <DocSecurity>0</DocSecurity>
  <Lines>85</Lines>
  <Paragraphs>24</Paragraphs>
  <ScaleCrop>false</ScaleCrop>
  <Company/>
  <LinksUpToDate>false</LinksUpToDate>
  <CharactersWithSpaces>12028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22</cp:revision>
  <cp:lastPrinted>2021-06-12T07:04:00Z</cp:lastPrinted>
  <dcterms:created xsi:type="dcterms:W3CDTF">2021-06-23T01:55:00Z</dcterms:created>
  <dcterms:modified xsi:type="dcterms:W3CDTF">2021-07-08T03:16:00Z</dcterms:modified>
</cp:coreProperties>
</file>